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E8FB" w14:textId="149797D2" w:rsidR="00280F79" w:rsidRPr="00280F79" w:rsidRDefault="00280F79" w:rsidP="00830F73">
      <w:pPr>
        <w:rPr>
          <w:b/>
          <w:bCs/>
          <w:sz w:val="28"/>
          <w:szCs w:val="28"/>
        </w:rPr>
      </w:pPr>
      <w:r w:rsidRPr="00280F79">
        <w:rPr>
          <w:b/>
          <w:bCs/>
          <w:sz w:val="28"/>
          <w:szCs w:val="28"/>
        </w:rPr>
        <w:t>Exchanges between Paul Wilson and ChatGPT on 10Feb2026</w:t>
      </w:r>
    </w:p>
    <w:p w14:paraId="1FAA44C8" w14:textId="131FDC87" w:rsidR="00830F73" w:rsidRPr="00830F73" w:rsidRDefault="00894332" w:rsidP="00830F73">
      <w:pPr>
        <w:rPr>
          <w:u w:val="single"/>
        </w:rPr>
      </w:pPr>
      <w:r w:rsidRPr="00894332">
        <w:rPr>
          <w:u w:val="single"/>
        </w:rPr>
        <w:t>H</w:t>
      </w:r>
      <w:r w:rsidR="00830F73" w:rsidRPr="00830F73">
        <w:rPr>
          <w:u w:val="single"/>
        </w:rPr>
        <w:t>ow do you</w:t>
      </w:r>
      <w:r w:rsidRPr="00894332">
        <w:rPr>
          <w:u w:val="single"/>
        </w:rPr>
        <w:t xml:space="preserve"> </w:t>
      </w:r>
      <w:r w:rsidR="00830F73" w:rsidRPr="00830F73">
        <w:rPr>
          <w:u w:val="single"/>
        </w:rPr>
        <w:t>focus an AI chatbot onto a speci</w:t>
      </w:r>
      <w:r w:rsidRPr="00894332">
        <w:rPr>
          <w:u w:val="single"/>
        </w:rPr>
        <w:t>fi</w:t>
      </w:r>
      <w:r w:rsidR="00830F73" w:rsidRPr="00830F73">
        <w:rPr>
          <w:u w:val="single"/>
        </w:rPr>
        <w:t>c archive of data</w:t>
      </w:r>
    </w:p>
    <w:p w14:paraId="621D71AA" w14:textId="77777777" w:rsidR="00830F73" w:rsidRPr="00830F73" w:rsidRDefault="00830F73" w:rsidP="00830F73">
      <w:r w:rsidRPr="00830F73">
        <w:t xml:space="preserve">If you want a chatbot to stay grounded in </w:t>
      </w:r>
      <w:r w:rsidRPr="00830F73">
        <w:rPr>
          <w:b/>
          <w:bCs/>
        </w:rPr>
        <w:t>one particular archive</w:t>
      </w:r>
      <w:r w:rsidRPr="00830F73">
        <w:t xml:space="preserve">, you generally don’t “train it on the archive” from scratch. The modern, faster, cheaper, and usually better approach is to </w:t>
      </w:r>
      <w:r w:rsidRPr="00830F73">
        <w:rPr>
          <w:b/>
          <w:bCs/>
        </w:rPr>
        <w:t>connect the model to your data at answer time</w:t>
      </w:r>
      <w:r w:rsidRPr="00830F73">
        <w:t>.</w:t>
      </w:r>
    </w:p>
    <w:p w14:paraId="1E9E6BC3" w14:textId="77777777" w:rsidR="00830F73" w:rsidRPr="00830F73" w:rsidRDefault="00830F73" w:rsidP="00830F73">
      <w:r w:rsidRPr="00830F73">
        <w:t xml:space="preserve">Think of it as </w:t>
      </w:r>
      <w:r w:rsidRPr="00830F73">
        <w:rPr>
          <w:i/>
          <w:iCs/>
        </w:rPr>
        <w:t>open-book AI</w:t>
      </w:r>
      <w:r w:rsidRPr="00830F73">
        <w:t xml:space="preserve"> instead of </w:t>
      </w:r>
      <w:r w:rsidRPr="00830F73">
        <w:rPr>
          <w:i/>
          <w:iCs/>
        </w:rPr>
        <w:t>memorized AI</w:t>
      </w:r>
      <w:r w:rsidRPr="00830F73">
        <w:t>.</w:t>
      </w:r>
    </w:p>
    <w:p w14:paraId="3E98EBFC" w14:textId="77777777" w:rsidR="00830F73" w:rsidRPr="00830F73" w:rsidRDefault="00830F73" w:rsidP="00830F73">
      <w:r w:rsidRPr="00830F73">
        <w:t>There are three main levels people use, depending on how serious the project is.</w:t>
      </w:r>
    </w:p>
    <w:p w14:paraId="0BA1FBB7" w14:textId="77777777" w:rsidR="00830F73" w:rsidRPr="00830F73" w:rsidRDefault="00000000" w:rsidP="00830F73">
      <w:r>
        <w:pict w14:anchorId="3E467746">
          <v:rect id="_x0000_i1025" style="width:0;height:1.5pt" o:hralign="center" o:hrstd="t" o:hr="t" fillcolor="#a0a0a0" stroked="f"/>
        </w:pict>
      </w:r>
    </w:p>
    <w:p w14:paraId="604254CD" w14:textId="77777777" w:rsidR="00830F73" w:rsidRPr="00830F73" w:rsidRDefault="00830F73" w:rsidP="00830F73">
      <w:pPr>
        <w:rPr>
          <w:b/>
          <w:bCs/>
        </w:rPr>
      </w:pPr>
      <w:r w:rsidRPr="00830F73">
        <w:rPr>
          <w:b/>
          <w:bCs/>
        </w:rPr>
        <w:t>1) Put the archive in the prompt (small / simple)</w:t>
      </w:r>
    </w:p>
    <w:p w14:paraId="6BBC1496" w14:textId="77777777" w:rsidR="00830F73" w:rsidRPr="00830F73" w:rsidRDefault="00830F73" w:rsidP="00830F73">
      <w:r w:rsidRPr="00830F73">
        <w:t>If the material is short, you can paste it (or summaries of it) into the system or user prompt and tell the bot:</w:t>
      </w:r>
    </w:p>
    <w:p w14:paraId="296EAFB6" w14:textId="77777777" w:rsidR="00830F73" w:rsidRPr="00830F73" w:rsidRDefault="00830F73" w:rsidP="00830F73">
      <w:r w:rsidRPr="00830F73">
        <w:t>Answer using only the information in this archive. If it isn’t there, say you don’t know.</w:t>
      </w:r>
    </w:p>
    <w:p w14:paraId="16579E47" w14:textId="77777777" w:rsidR="00830F73" w:rsidRPr="00830F73" w:rsidRDefault="00830F73" w:rsidP="00830F73">
      <w:r w:rsidRPr="00830F73">
        <w:t>This works for FAQs, policies, short manuals, etc.</w:t>
      </w:r>
    </w:p>
    <w:p w14:paraId="3A5FD65F" w14:textId="77777777" w:rsidR="00830F73" w:rsidRPr="00830F73" w:rsidRDefault="00830F73" w:rsidP="00830F73">
      <w:r w:rsidRPr="00830F73">
        <w:t>Limits:</w:t>
      </w:r>
    </w:p>
    <w:p w14:paraId="09AFC66B" w14:textId="77777777" w:rsidR="00830F73" w:rsidRPr="00830F73" w:rsidRDefault="00830F73" w:rsidP="00830F73">
      <w:pPr>
        <w:numPr>
          <w:ilvl w:val="0"/>
          <w:numId w:val="25"/>
        </w:numPr>
      </w:pPr>
      <w:r w:rsidRPr="00830F73">
        <w:t>Context size runs out fast.</w:t>
      </w:r>
    </w:p>
    <w:p w14:paraId="375BAA6C" w14:textId="77777777" w:rsidR="00830F73" w:rsidRPr="00830F73" w:rsidRDefault="00830F73" w:rsidP="00830F73">
      <w:pPr>
        <w:numPr>
          <w:ilvl w:val="0"/>
          <w:numId w:val="25"/>
        </w:numPr>
      </w:pPr>
      <w:r w:rsidRPr="00830F73">
        <w:t>Hard to maintain.</w:t>
      </w:r>
    </w:p>
    <w:p w14:paraId="52A5C9E0" w14:textId="77777777" w:rsidR="00830F73" w:rsidRPr="00830F73" w:rsidRDefault="00830F73" w:rsidP="00830F73">
      <w:pPr>
        <w:numPr>
          <w:ilvl w:val="0"/>
          <w:numId w:val="25"/>
        </w:numPr>
      </w:pPr>
      <w:r w:rsidRPr="00830F73">
        <w:t>Expensive at scale.</w:t>
      </w:r>
    </w:p>
    <w:p w14:paraId="3D3E6BA5" w14:textId="77777777" w:rsidR="00830F73" w:rsidRPr="00830F73" w:rsidRDefault="00000000" w:rsidP="00830F73">
      <w:r>
        <w:pict w14:anchorId="305A9A5D">
          <v:rect id="_x0000_i1026" style="width:0;height:1.5pt" o:hralign="center" o:hrstd="t" o:hr="t" fillcolor="#a0a0a0" stroked="f"/>
        </w:pict>
      </w:r>
    </w:p>
    <w:p w14:paraId="1EB4678B" w14:textId="77777777" w:rsidR="00830F73" w:rsidRPr="00830F73" w:rsidRDefault="00830F73" w:rsidP="00830F73">
      <w:pPr>
        <w:rPr>
          <w:b/>
          <w:bCs/>
        </w:rPr>
      </w:pPr>
      <w:r w:rsidRPr="00830F73">
        <w:rPr>
          <w:b/>
          <w:bCs/>
        </w:rPr>
        <w:t>2) Retrieval-Augmented Generation (RAG) (most common)</w:t>
      </w:r>
    </w:p>
    <w:p w14:paraId="09F507BB" w14:textId="77777777" w:rsidR="00830F73" w:rsidRPr="00830F73" w:rsidRDefault="00830F73" w:rsidP="00830F73">
      <w:r w:rsidRPr="00830F73">
        <w:t>This is the standard solution.</w:t>
      </w:r>
    </w:p>
    <w:p w14:paraId="1836484F" w14:textId="77777777" w:rsidR="00830F73" w:rsidRPr="00830F73" w:rsidRDefault="00830F73" w:rsidP="00830F73">
      <w:r w:rsidRPr="00830F73">
        <w:t>Instead of retraining the AI, you:</w:t>
      </w:r>
    </w:p>
    <w:p w14:paraId="7580BB17" w14:textId="77777777" w:rsidR="00830F73" w:rsidRPr="00830F73" w:rsidRDefault="00830F73" w:rsidP="00830F73">
      <w:pPr>
        <w:numPr>
          <w:ilvl w:val="0"/>
          <w:numId w:val="26"/>
        </w:numPr>
      </w:pPr>
      <w:r w:rsidRPr="00830F73">
        <w:t>Break the archive into chunks</w:t>
      </w:r>
    </w:p>
    <w:p w14:paraId="66964AA1" w14:textId="77777777" w:rsidR="00830F73" w:rsidRPr="00830F73" w:rsidRDefault="00830F73" w:rsidP="00830F73">
      <w:pPr>
        <w:numPr>
          <w:ilvl w:val="0"/>
          <w:numId w:val="26"/>
        </w:numPr>
      </w:pPr>
      <w:r w:rsidRPr="00830F73">
        <w:t>Turn each chunk into an embedding (vector)</w:t>
      </w:r>
    </w:p>
    <w:p w14:paraId="2EB9E445" w14:textId="77777777" w:rsidR="00830F73" w:rsidRPr="00830F73" w:rsidRDefault="00830F73" w:rsidP="00830F73">
      <w:pPr>
        <w:numPr>
          <w:ilvl w:val="0"/>
          <w:numId w:val="26"/>
        </w:numPr>
      </w:pPr>
      <w:r w:rsidRPr="00830F73">
        <w:t>Store them in a vector database</w:t>
      </w:r>
    </w:p>
    <w:p w14:paraId="2C77067B" w14:textId="77777777" w:rsidR="00830F73" w:rsidRPr="00830F73" w:rsidRDefault="00830F73" w:rsidP="00830F73">
      <w:pPr>
        <w:numPr>
          <w:ilvl w:val="0"/>
          <w:numId w:val="26"/>
        </w:numPr>
      </w:pPr>
      <w:r w:rsidRPr="00830F73">
        <w:t>When a user asks a question → find the most relevant chunks</w:t>
      </w:r>
    </w:p>
    <w:p w14:paraId="6D40673C" w14:textId="77777777" w:rsidR="00830F73" w:rsidRPr="00830F73" w:rsidRDefault="00830F73" w:rsidP="00830F73">
      <w:pPr>
        <w:numPr>
          <w:ilvl w:val="0"/>
          <w:numId w:val="26"/>
        </w:numPr>
      </w:pPr>
      <w:r w:rsidRPr="00830F73">
        <w:t>Send only those chunks to the model with the question</w:t>
      </w:r>
    </w:p>
    <w:p w14:paraId="5AC55EBC" w14:textId="77777777" w:rsidR="00830F73" w:rsidRPr="00830F73" w:rsidRDefault="00830F73" w:rsidP="00830F73">
      <w:r w:rsidRPr="00830F73">
        <w:t xml:space="preserve">Now the model answers </w:t>
      </w:r>
      <w:r w:rsidRPr="00830F73">
        <w:rPr>
          <w:i/>
          <w:iCs/>
        </w:rPr>
        <w:t>from your material</w:t>
      </w:r>
      <w:r w:rsidRPr="00830F73">
        <w:t>.</w:t>
      </w:r>
    </w:p>
    <w:p w14:paraId="60D0288A" w14:textId="77777777" w:rsidR="00830F73" w:rsidRPr="00830F73" w:rsidRDefault="00830F73" w:rsidP="00830F73">
      <w:r w:rsidRPr="00830F73">
        <w:rPr>
          <w:b/>
          <w:bCs/>
        </w:rPr>
        <w:t>Why this is powerful:</w:t>
      </w:r>
    </w:p>
    <w:p w14:paraId="2CB01299" w14:textId="77777777" w:rsidR="00830F73" w:rsidRPr="00830F73" w:rsidRDefault="00830F73" w:rsidP="00830F73">
      <w:pPr>
        <w:numPr>
          <w:ilvl w:val="0"/>
          <w:numId w:val="27"/>
        </w:numPr>
      </w:pPr>
      <w:r w:rsidRPr="00830F73">
        <w:lastRenderedPageBreak/>
        <w:t>Works with millions of documents</w:t>
      </w:r>
    </w:p>
    <w:p w14:paraId="79C63099" w14:textId="77777777" w:rsidR="00830F73" w:rsidRPr="00830F73" w:rsidRDefault="00830F73" w:rsidP="00830F73">
      <w:pPr>
        <w:numPr>
          <w:ilvl w:val="0"/>
          <w:numId w:val="27"/>
        </w:numPr>
      </w:pPr>
      <w:r w:rsidRPr="00830F73">
        <w:t>Updates instantly when you add new data</w:t>
      </w:r>
    </w:p>
    <w:p w14:paraId="4343668D" w14:textId="77777777" w:rsidR="00830F73" w:rsidRPr="00830F73" w:rsidRDefault="00830F73" w:rsidP="00830F73">
      <w:pPr>
        <w:numPr>
          <w:ilvl w:val="0"/>
          <w:numId w:val="27"/>
        </w:numPr>
      </w:pPr>
      <w:r w:rsidRPr="00830F73">
        <w:t>Much cheaper than fine-tuning</w:t>
      </w:r>
    </w:p>
    <w:p w14:paraId="0BC20A90" w14:textId="77777777" w:rsidR="00830F73" w:rsidRPr="00830F73" w:rsidRDefault="00830F73" w:rsidP="00830F73">
      <w:pPr>
        <w:numPr>
          <w:ilvl w:val="0"/>
          <w:numId w:val="27"/>
        </w:numPr>
      </w:pPr>
      <w:r w:rsidRPr="00830F73">
        <w:t>Reduces hallucinations</w:t>
      </w:r>
    </w:p>
    <w:p w14:paraId="2E1BF9E6" w14:textId="77777777" w:rsidR="00830F73" w:rsidRPr="00830F73" w:rsidRDefault="00830F73" w:rsidP="00830F73">
      <w:r w:rsidRPr="00830F73">
        <w:t>Typical stack:</w:t>
      </w:r>
    </w:p>
    <w:p w14:paraId="024EC041" w14:textId="77777777" w:rsidR="00830F73" w:rsidRPr="00830F73" w:rsidRDefault="00830F73" w:rsidP="00830F73">
      <w:pPr>
        <w:numPr>
          <w:ilvl w:val="0"/>
          <w:numId w:val="28"/>
        </w:numPr>
      </w:pPr>
      <w:r w:rsidRPr="00830F73">
        <w:t>Embeddings model</w:t>
      </w:r>
    </w:p>
    <w:p w14:paraId="22322CF8" w14:textId="77777777" w:rsidR="00830F73" w:rsidRPr="00830F73" w:rsidRDefault="00830F73" w:rsidP="00830F73">
      <w:pPr>
        <w:numPr>
          <w:ilvl w:val="0"/>
          <w:numId w:val="28"/>
        </w:numPr>
      </w:pPr>
      <w:r w:rsidRPr="00830F73">
        <w:t>Vector DB (Pinecone, Weaviate, Chroma, FAISS, etc.)</w:t>
      </w:r>
    </w:p>
    <w:p w14:paraId="79F3F824" w14:textId="77777777" w:rsidR="00830F73" w:rsidRPr="00830F73" w:rsidRDefault="00830F73" w:rsidP="00830F73">
      <w:pPr>
        <w:numPr>
          <w:ilvl w:val="0"/>
          <w:numId w:val="28"/>
        </w:numPr>
      </w:pPr>
      <w:r w:rsidRPr="00830F73">
        <w:t>LLM for answering</w:t>
      </w:r>
    </w:p>
    <w:p w14:paraId="1F8369F4" w14:textId="77777777" w:rsidR="00830F73" w:rsidRPr="00830F73" w:rsidRDefault="00830F73" w:rsidP="00830F73">
      <w:r w:rsidRPr="00830F73">
        <w:t>If you tell me what you’re building (internal tool, research assistant, customer support, etc.), I can suggest a concrete architecture.</w:t>
      </w:r>
    </w:p>
    <w:p w14:paraId="0F846646" w14:textId="77777777" w:rsidR="00830F73" w:rsidRPr="00830F73" w:rsidRDefault="00000000" w:rsidP="00830F73">
      <w:r>
        <w:pict w14:anchorId="1EE0A4C6">
          <v:rect id="_x0000_i1027" style="width:0;height:1.5pt" o:hralign="center" o:hrstd="t" o:hr="t" fillcolor="#a0a0a0" stroked="f"/>
        </w:pict>
      </w:r>
    </w:p>
    <w:p w14:paraId="65543A7C" w14:textId="77777777" w:rsidR="00830F73" w:rsidRPr="00830F73" w:rsidRDefault="00830F73" w:rsidP="00830F73">
      <w:pPr>
        <w:rPr>
          <w:b/>
          <w:bCs/>
        </w:rPr>
      </w:pPr>
      <w:r w:rsidRPr="00830F73">
        <w:rPr>
          <w:b/>
          <w:bCs/>
        </w:rPr>
        <w:t>3) Fine-tuning (special cases)</w:t>
      </w:r>
    </w:p>
    <w:p w14:paraId="6B548395" w14:textId="77777777" w:rsidR="00830F73" w:rsidRPr="00830F73" w:rsidRDefault="00830F73" w:rsidP="00830F73">
      <w:r w:rsidRPr="00830F73">
        <w:t>You fine-tune when you want the bot to:</w:t>
      </w:r>
    </w:p>
    <w:p w14:paraId="2448D17C" w14:textId="77777777" w:rsidR="00830F73" w:rsidRPr="00830F73" w:rsidRDefault="00830F73" w:rsidP="00830F73">
      <w:pPr>
        <w:numPr>
          <w:ilvl w:val="0"/>
          <w:numId w:val="29"/>
        </w:numPr>
      </w:pPr>
      <w:r w:rsidRPr="00830F73">
        <w:t>match a voice or writing style</w:t>
      </w:r>
    </w:p>
    <w:p w14:paraId="18993A52" w14:textId="77777777" w:rsidR="00830F73" w:rsidRPr="00830F73" w:rsidRDefault="00830F73" w:rsidP="00830F73">
      <w:pPr>
        <w:numPr>
          <w:ilvl w:val="0"/>
          <w:numId w:val="29"/>
        </w:numPr>
      </w:pPr>
      <w:r w:rsidRPr="00830F73">
        <w:t>follow special formatting</w:t>
      </w:r>
    </w:p>
    <w:p w14:paraId="495F1F13" w14:textId="77777777" w:rsidR="00830F73" w:rsidRPr="00830F73" w:rsidRDefault="00830F73" w:rsidP="00830F73">
      <w:pPr>
        <w:numPr>
          <w:ilvl w:val="0"/>
          <w:numId w:val="29"/>
        </w:numPr>
      </w:pPr>
      <w:r w:rsidRPr="00830F73">
        <w:t>learn repetitive transformation tasks</w:t>
      </w:r>
    </w:p>
    <w:p w14:paraId="6137FA16" w14:textId="77777777" w:rsidR="00830F73" w:rsidRPr="00830F73" w:rsidRDefault="00830F73" w:rsidP="00830F73">
      <w:r w:rsidRPr="00830F73">
        <w:t xml:space="preserve">Fine-tuning is </w:t>
      </w:r>
      <w:r w:rsidRPr="00830F73">
        <w:rPr>
          <w:b/>
          <w:bCs/>
        </w:rPr>
        <w:t>not</w:t>
      </w:r>
      <w:r w:rsidRPr="00830F73">
        <w:t xml:space="preserve"> ideal for storing knowledge.</w:t>
      </w:r>
      <w:r w:rsidRPr="00830F73">
        <w:br/>
        <w:t>Models forget, it’s expensive, and updates are painful.</w:t>
      </w:r>
    </w:p>
    <w:p w14:paraId="3B820432" w14:textId="77777777" w:rsidR="00830F73" w:rsidRPr="00830F73" w:rsidRDefault="00830F73" w:rsidP="00830F73">
      <w:r w:rsidRPr="00830F73">
        <w:t>People often think:</w:t>
      </w:r>
    </w:p>
    <w:p w14:paraId="05E7C2B7" w14:textId="77777777" w:rsidR="00830F73" w:rsidRPr="00830F73" w:rsidRDefault="00830F73" w:rsidP="00830F73">
      <w:r w:rsidRPr="00830F73">
        <w:t>“I want the AI trained on my documents.”</w:t>
      </w:r>
    </w:p>
    <w:p w14:paraId="2725A413" w14:textId="77777777" w:rsidR="00830F73" w:rsidRPr="00830F73" w:rsidRDefault="00830F73" w:rsidP="00830F73">
      <w:r w:rsidRPr="00830F73">
        <w:t>But what they usually really want is RAG.</w:t>
      </w:r>
    </w:p>
    <w:p w14:paraId="6A142C37" w14:textId="77777777" w:rsidR="00830F73" w:rsidRPr="00830F73" w:rsidRDefault="00000000" w:rsidP="00830F73">
      <w:r>
        <w:pict w14:anchorId="2B1E023E">
          <v:rect id="_x0000_i1028" style="width:0;height:1.5pt" o:hralign="center" o:hrstd="t" o:hr="t" fillcolor="#a0a0a0" stroked="f"/>
        </w:pict>
      </w:r>
    </w:p>
    <w:p w14:paraId="22F1267B" w14:textId="77777777" w:rsidR="00830F73" w:rsidRPr="00830F73" w:rsidRDefault="00830F73" w:rsidP="00830F73">
      <w:pPr>
        <w:rPr>
          <w:b/>
          <w:bCs/>
        </w:rPr>
      </w:pPr>
      <w:r w:rsidRPr="00830F73">
        <w:rPr>
          <w:b/>
          <w:bCs/>
        </w:rPr>
        <w:t>4) Add rules that force grounding</w:t>
      </w:r>
    </w:p>
    <w:p w14:paraId="185DF0C3" w14:textId="77777777" w:rsidR="00830F73" w:rsidRPr="00830F73" w:rsidRDefault="00830F73" w:rsidP="00830F73">
      <w:r w:rsidRPr="00830F73">
        <w:t>To make the bot behave like an archive expert, add instructions such as:</w:t>
      </w:r>
    </w:p>
    <w:p w14:paraId="66EA2588" w14:textId="77777777" w:rsidR="00830F73" w:rsidRPr="00830F73" w:rsidRDefault="00830F73" w:rsidP="00830F73">
      <w:pPr>
        <w:numPr>
          <w:ilvl w:val="0"/>
          <w:numId w:val="30"/>
        </w:numPr>
      </w:pPr>
      <w:r w:rsidRPr="00830F73">
        <w:t>cite the document it used</w:t>
      </w:r>
    </w:p>
    <w:p w14:paraId="3FAEB131" w14:textId="77777777" w:rsidR="00830F73" w:rsidRPr="00830F73" w:rsidRDefault="00830F73" w:rsidP="00830F73">
      <w:pPr>
        <w:numPr>
          <w:ilvl w:val="0"/>
          <w:numId w:val="30"/>
        </w:numPr>
      </w:pPr>
      <w:r w:rsidRPr="00830F73">
        <w:t>refuse if info is missing</w:t>
      </w:r>
    </w:p>
    <w:p w14:paraId="2BD07606" w14:textId="77777777" w:rsidR="00830F73" w:rsidRPr="00830F73" w:rsidRDefault="00830F73" w:rsidP="00830F73">
      <w:pPr>
        <w:numPr>
          <w:ilvl w:val="0"/>
          <w:numId w:val="30"/>
        </w:numPr>
      </w:pPr>
      <w:r w:rsidRPr="00830F73">
        <w:t>prefer primary sources</w:t>
      </w:r>
    </w:p>
    <w:p w14:paraId="774C9A1F" w14:textId="77777777" w:rsidR="00830F73" w:rsidRPr="00830F73" w:rsidRDefault="00830F73" w:rsidP="00830F73">
      <w:pPr>
        <w:numPr>
          <w:ilvl w:val="0"/>
          <w:numId w:val="30"/>
        </w:numPr>
      </w:pPr>
      <w:r w:rsidRPr="00830F73">
        <w:t>show quotes</w:t>
      </w:r>
    </w:p>
    <w:p w14:paraId="50C17E36" w14:textId="77777777" w:rsidR="00830F73" w:rsidRPr="00830F73" w:rsidRDefault="00830F73" w:rsidP="00830F73">
      <w:r w:rsidRPr="00830F73">
        <w:lastRenderedPageBreak/>
        <w:t>This dramatically improves reliability.</w:t>
      </w:r>
    </w:p>
    <w:p w14:paraId="2A13CDA3" w14:textId="77777777" w:rsidR="00830F73" w:rsidRPr="00830F73" w:rsidRDefault="00000000" w:rsidP="00830F73">
      <w:r>
        <w:pict w14:anchorId="3948D4D9">
          <v:rect id="_x0000_i1029" style="width:0;height:1.5pt" o:hralign="center" o:hrstd="t" o:hr="t" fillcolor="#a0a0a0" stroked="f"/>
        </w:pict>
      </w:r>
    </w:p>
    <w:p w14:paraId="54C4AEE5" w14:textId="77777777" w:rsidR="00830F73" w:rsidRPr="00830F73" w:rsidRDefault="00830F73" w:rsidP="00830F73">
      <w:pPr>
        <w:rPr>
          <w:b/>
          <w:bCs/>
        </w:rPr>
      </w:pPr>
      <w:r w:rsidRPr="00830F73">
        <w:rPr>
          <w:b/>
          <w:bCs/>
        </w:rPr>
        <w:t>5) Advanced upgrades (if you want it pro-level)</w:t>
      </w:r>
    </w:p>
    <w:p w14:paraId="18766860" w14:textId="77777777" w:rsidR="00830F73" w:rsidRPr="00830F73" w:rsidRDefault="00830F73" w:rsidP="00830F73">
      <w:r w:rsidRPr="00830F73">
        <w:t>You can layer in:</w:t>
      </w:r>
    </w:p>
    <w:p w14:paraId="118EF4E8" w14:textId="77777777" w:rsidR="00830F73" w:rsidRPr="00830F73" w:rsidRDefault="00830F73" w:rsidP="00830F73">
      <w:pPr>
        <w:numPr>
          <w:ilvl w:val="0"/>
          <w:numId w:val="31"/>
        </w:numPr>
      </w:pPr>
      <w:r w:rsidRPr="00830F73">
        <w:t>re-ranking of search results</w:t>
      </w:r>
    </w:p>
    <w:p w14:paraId="34562D71" w14:textId="77777777" w:rsidR="00830F73" w:rsidRPr="00830F73" w:rsidRDefault="00830F73" w:rsidP="00830F73">
      <w:pPr>
        <w:numPr>
          <w:ilvl w:val="0"/>
          <w:numId w:val="31"/>
        </w:numPr>
      </w:pPr>
      <w:r w:rsidRPr="00830F73">
        <w:t>metadata filtering (date, author, collection)</w:t>
      </w:r>
    </w:p>
    <w:p w14:paraId="691A14A0" w14:textId="77777777" w:rsidR="00830F73" w:rsidRPr="00830F73" w:rsidRDefault="00830F73" w:rsidP="00830F73">
      <w:pPr>
        <w:numPr>
          <w:ilvl w:val="0"/>
          <w:numId w:val="31"/>
        </w:numPr>
      </w:pPr>
      <w:r w:rsidRPr="00830F73">
        <w:t>hybrid keyword + semantic search</w:t>
      </w:r>
    </w:p>
    <w:p w14:paraId="28963064" w14:textId="77777777" w:rsidR="00830F73" w:rsidRPr="00830F73" w:rsidRDefault="00830F73" w:rsidP="00830F73">
      <w:pPr>
        <w:numPr>
          <w:ilvl w:val="0"/>
          <w:numId w:val="31"/>
        </w:numPr>
      </w:pPr>
      <w:r w:rsidRPr="00830F73">
        <w:t>summaries of long documents</w:t>
      </w:r>
    </w:p>
    <w:p w14:paraId="24CB463E" w14:textId="77777777" w:rsidR="00830F73" w:rsidRPr="00830F73" w:rsidRDefault="00830F73" w:rsidP="00830F73">
      <w:pPr>
        <w:numPr>
          <w:ilvl w:val="0"/>
          <w:numId w:val="31"/>
        </w:numPr>
      </w:pPr>
      <w:r w:rsidRPr="00830F73">
        <w:t>conversation memory</w:t>
      </w:r>
    </w:p>
    <w:p w14:paraId="2552912A" w14:textId="77777777" w:rsidR="00830F73" w:rsidRPr="00830F73" w:rsidRDefault="00830F73" w:rsidP="00830F73">
      <w:pPr>
        <w:numPr>
          <w:ilvl w:val="0"/>
          <w:numId w:val="31"/>
        </w:numPr>
      </w:pPr>
      <w:r w:rsidRPr="00830F73">
        <w:t>human verification loops</w:t>
      </w:r>
    </w:p>
    <w:p w14:paraId="6B97CD86" w14:textId="77777777" w:rsidR="00830F73" w:rsidRPr="00830F73" w:rsidRDefault="00830F73" w:rsidP="00830F73">
      <w:r w:rsidRPr="00830F73">
        <w:t>This is how enterprise knowledge assistants are built.</w:t>
      </w:r>
    </w:p>
    <w:p w14:paraId="39B482A5" w14:textId="77777777" w:rsidR="00830F73" w:rsidRPr="00830F73" w:rsidRDefault="00000000" w:rsidP="00830F73">
      <w:r>
        <w:pict w14:anchorId="3A1A57E2">
          <v:rect id="_x0000_i1030" style="width:0;height:1.5pt" o:hralign="center" o:hrstd="t" o:hr="t" fillcolor="#a0a0a0" stroked="f"/>
        </w:pict>
      </w:r>
    </w:p>
    <w:p w14:paraId="5D04BC3F" w14:textId="77777777" w:rsidR="00830F73" w:rsidRPr="00830F73" w:rsidRDefault="00830F73" w:rsidP="00830F73">
      <w:r w:rsidRPr="00830F73">
        <w:t>If you want, I can help you design:</w:t>
      </w:r>
    </w:p>
    <w:p w14:paraId="19B6A198" w14:textId="77777777" w:rsidR="00830F73" w:rsidRPr="00830F73" w:rsidRDefault="00830F73" w:rsidP="00830F73">
      <w:pPr>
        <w:numPr>
          <w:ilvl w:val="0"/>
          <w:numId w:val="32"/>
        </w:numPr>
      </w:pPr>
      <w:r w:rsidRPr="00830F73">
        <w:t>a minimal weekend prototype</w:t>
      </w:r>
    </w:p>
    <w:p w14:paraId="0E61FC7E" w14:textId="77777777" w:rsidR="00830F73" w:rsidRPr="00830F73" w:rsidRDefault="00830F73" w:rsidP="00830F73">
      <w:pPr>
        <w:numPr>
          <w:ilvl w:val="0"/>
          <w:numId w:val="32"/>
        </w:numPr>
      </w:pPr>
      <w:r w:rsidRPr="00830F73">
        <w:t>a production architecture</w:t>
      </w:r>
    </w:p>
    <w:p w14:paraId="6020310F" w14:textId="77777777" w:rsidR="00830F73" w:rsidRPr="00830F73" w:rsidRDefault="00830F73" w:rsidP="00830F73">
      <w:pPr>
        <w:numPr>
          <w:ilvl w:val="0"/>
          <w:numId w:val="32"/>
        </w:numPr>
      </w:pPr>
      <w:r w:rsidRPr="00830F73">
        <w:t>or a research-grade archive system</w:t>
      </w:r>
    </w:p>
    <w:p w14:paraId="4E06EAA2" w14:textId="77777777" w:rsidR="00830F73" w:rsidRPr="00830F73" w:rsidRDefault="00830F73" w:rsidP="00830F73">
      <w:r w:rsidRPr="00830F73">
        <w:t>Tell me:</w:t>
      </w:r>
      <w:r w:rsidRPr="00830F73">
        <w:br/>
      </w:r>
      <w:r w:rsidRPr="00830F73">
        <w:rPr>
          <w:rFonts w:ascii="Segoe UI Emoji" w:hAnsi="Segoe UI Emoji" w:cs="Segoe UI Emoji"/>
        </w:rPr>
        <w:t>👉</w:t>
      </w:r>
      <w:r w:rsidRPr="00830F73">
        <w:t xml:space="preserve"> what kind of archive it is</w:t>
      </w:r>
      <w:r w:rsidRPr="00830F73">
        <w:br/>
      </w:r>
      <w:r w:rsidRPr="00830F73">
        <w:rPr>
          <w:rFonts w:ascii="Segoe UI Emoji" w:hAnsi="Segoe UI Emoji" w:cs="Segoe UI Emoji"/>
        </w:rPr>
        <w:t>👉</w:t>
      </w:r>
      <w:r w:rsidRPr="00830F73">
        <w:t xml:space="preserve"> approximate size</w:t>
      </w:r>
      <w:r w:rsidRPr="00830F73">
        <w:br/>
      </w:r>
      <w:r w:rsidRPr="00830F73">
        <w:rPr>
          <w:rFonts w:ascii="Segoe UI Emoji" w:hAnsi="Segoe UI Emoji" w:cs="Segoe UI Emoji"/>
        </w:rPr>
        <w:t>👉</w:t>
      </w:r>
      <w:r w:rsidRPr="00830F73">
        <w:t xml:space="preserve"> who will use the bot</w:t>
      </w:r>
      <w:r w:rsidRPr="00830F73">
        <w:br/>
      </w:r>
      <w:r w:rsidRPr="00830F73">
        <w:rPr>
          <w:rFonts w:ascii="Segoe UI Emoji" w:hAnsi="Segoe UI Emoji" w:cs="Segoe UI Emoji"/>
        </w:rPr>
        <w:t>👉</w:t>
      </w:r>
      <w:r w:rsidRPr="00830F73">
        <w:t xml:space="preserve"> how accurate it must be</w:t>
      </w:r>
    </w:p>
    <w:p w14:paraId="7A642F0D" w14:textId="77777777" w:rsidR="00830F73" w:rsidRPr="00830F73" w:rsidRDefault="00830F73" w:rsidP="00830F73">
      <w:r w:rsidRPr="00830F73">
        <w:t>and I’ll map the build for you.</w:t>
      </w:r>
    </w:p>
    <w:p w14:paraId="5C0BB7E8" w14:textId="0D41DC4A" w:rsidR="00142F5D" w:rsidRPr="00142F5D" w:rsidRDefault="00142F5D" w:rsidP="00142F5D">
      <w:r>
        <w:t>P</w:t>
      </w:r>
      <w:r w:rsidRPr="00142F5D">
        <w:t xml:space="preserve">lease build a map for me: the archive is a collection of about 31,000 files of which about two thirds are scanned documents in TIF format and a third in various computer application formats but primarily in Microsoft Office format. Every file has a Reference Number and some information in the file title of what its contents are. The files are all represented in about 17,000 records in an index in a </w:t>
      </w:r>
      <w:proofErr w:type="spellStart"/>
      <w:r w:rsidRPr="00142F5D">
        <w:t>filemaker</w:t>
      </w:r>
      <w:proofErr w:type="spellEnd"/>
      <w:r w:rsidRPr="00142F5D">
        <w:t xml:space="preserve"> database. Each index entry provides a fuller description of the contents of that particular reference number. The files are the working documents used by an individual in the IT industry over the period 1980 to the present day and not only includes letter and reports but also computer newsletters, journal papers, conference proceedings etc. The bot will be used by researchers exploring the contents to identify things like activities by individuals, the way IT has developed, the history of individual companies, how terminology has changed etc.</w:t>
      </w:r>
    </w:p>
    <w:p w14:paraId="489B31D9" w14:textId="77777777" w:rsidR="00142F5D" w:rsidRPr="00142F5D" w:rsidRDefault="00142F5D" w:rsidP="00142F5D">
      <w:r w:rsidRPr="00142F5D">
        <w:lastRenderedPageBreak/>
        <w:t>Great archive.</w:t>
      </w:r>
      <w:r w:rsidRPr="00142F5D">
        <w:br/>
        <w:t>You’re sitting on something historians of technology would love.</w:t>
      </w:r>
    </w:p>
    <w:p w14:paraId="04D42143" w14:textId="77777777" w:rsidR="00142F5D" w:rsidRPr="00142F5D" w:rsidRDefault="00142F5D" w:rsidP="00142F5D">
      <w:r w:rsidRPr="00142F5D">
        <w:t xml:space="preserve">And you’re also exactly in the situation where </w:t>
      </w:r>
      <w:r w:rsidRPr="00142F5D">
        <w:rPr>
          <w:b/>
          <w:bCs/>
        </w:rPr>
        <w:t>RAG done properly</w:t>
      </w:r>
      <w:r w:rsidRPr="00142F5D">
        <w:t xml:space="preserve"> will outperform fine-tuning by miles, because:</w:t>
      </w:r>
    </w:p>
    <w:p w14:paraId="590CA922" w14:textId="77777777" w:rsidR="00142F5D" w:rsidRPr="00142F5D" w:rsidRDefault="00142F5D" w:rsidP="00142F5D">
      <w:pPr>
        <w:numPr>
          <w:ilvl w:val="0"/>
          <w:numId w:val="1"/>
        </w:numPr>
      </w:pPr>
      <w:r w:rsidRPr="00142F5D">
        <w:t>documents span decades</w:t>
      </w:r>
    </w:p>
    <w:p w14:paraId="55C1541E" w14:textId="77777777" w:rsidR="00142F5D" w:rsidRPr="00142F5D" w:rsidRDefault="00142F5D" w:rsidP="00142F5D">
      <w:pPr>
        <w:numPr>
          <w:ilvl w:val="0"/>
          <w:numId w:val="1"/>
        </w:numPr>
      </w:pPr>
      <w:r w:rsidRPr="00142F5D">
        <w:t>terminology changes</w:t>
      </w:r>
    </w:p>
    <w:p w14:paraId="74C4E9C6" w14:textId="77777777" w:rsidR="00142F5D" w:rsidRPr="00142F5D" w:rsidRDefault="00142F5D" w:rsidP="00142F5D">
      <w:pPr>
        <w:numPr>
          <w:ilvl w:val="0"/>
          <w:numId w:val="1"/>
        </w:numPr>
      </w:pPr>
      <w:r w:rsidRPr="00142F5D">
        <w:t>researchers will ask open-ended questions</w:t>
      </w:r>
    </w:p>
    <w:p w14:paraId="414939D4" w14:textId="77777777" w:rsidR="00142F5D" w:rsidRPr="00142F5D" w:rsidRDefault="00142F5D" w:rsidP="00142F5D">
      <w:pPr>
        <w:numPr>
          <w:ilvl w:val="0"/>
          <w:numId w:val="1"/>
        </w:numPr>
      </w:pPr>
      <w:r w:rsidRPr="00142F5D">
        <w:t>provenance (where a statement came from) matters</w:t>
      </w:r>
    </w:p>
    <w:p w14:paraId="313C5F3F" w14:textId="77777777" w:rsidR="00142F5D" w:rsidRPr="00142F5D" w:rsidRDefault="00142F5D" w:rsidP="00142F5D">
      <w:proofErr w:type="gramStart"/>
      <w:r w:rsidRPr="00142F5D">
        <w:t>So</w:t>
      </w:r>
      <w:proofErr w:type="gramEnd"/>
      <w:r w:rsidRPr="00142F5D">
        <w:t xml:space="preserve"> the system must be able to </w:t>
      </w:r>
      <w:r w:rsidRPr="00142F5D">
        <w:rPr>
          <w:b/>
          <w:bCs/>
        </w:rPr>
        <w:t>find, filter, quote, and cite</w:t>
      </w:r>
      <w:r w:rsidRPr="00142F5D">
        <w:t>.</w:t>
      </w:r>
    </w:p>
    <w:p w14:paraId="741EB692" w14:textId="77777777" w:rsidR="00142F5D" w:rsidRPr="00142F5D" w:rsidRDefault="00142F5D" w:rsidP="00142F5D">
      <w:r w:rsidRPr="00142F5D">
        <w:t>Below is a practical, real-world build map that teams use for projects of this size.</w:t>
      </w:r>
    </w:p>
    <w:p w14:paraId="594EF234" w14:textId="77777777" w:rsidR="00142F5D" w:rsidRPr="00142F5D" w:rsidRDefault="00000000" w:rsidP="00142F5D">
      <w:r>
        <w:pict w14:anchorId="4AECDD8C">
          <v:rect id="_x0000_i1031" style="width:0;height:1.5pt" o:hralign="center" o:hrstd="t" o:hr="t" fillcolor="#a0a0a0" stroked="f"/>
        </w:pict>
      </w:r>
    </w:p>
    <w:p w14:paraId="44AE95C6" w14:textId="77777777" w:rsidR="00142F5D" w:rsidRPr="00142F5D" w:rsidRDefault="00142F5D" w:rsidP="00142F5D">
      <w:pPr>
        <w:rPr>
          <w:b/>
          <w:bCs/>
        </w:rPr>
      </w:pPr>
      <w:r w:rsidRPr="00142F5D">
        <w:rPr>
          <w:rFonts w:ascii="Segoe UI Emoji" w:hAnsi="Segoe UI Emoji" w:cs="Segoe UI Emoji"/>
          <w:b/>
          <w:bCs/>
        </w:rPr>
        <w:t>🧭</w:t>
      </w:r>
      <w:r w:rsidRPr="00142F5D">
        <w:rPr>
          <w:b/>
          <w:bCs/>
        </w:rPr>
        <w:t xml:space="preserve"> System Map – Research Assistant for a 31k Historical Archive</w:t>
      </w:r>
    </w:p>
    <w:p w14:paraId="78B4A172" w14:textId="77777777" w:rsidR="00142F5D" w:rsidRPr="00142F5D" w:rsidRDefault="00142F5D" w:rsidP="00142F5D">
      <w:r w:rsidRPr="00142F5D">
        <w:t>Think of the system as a pipeline:</w:t>
      </w:r>
    </w:p>
    <w:p w14:paraId="44A28E6C" w14:textId="77777777" w:rsidR="00142F5D" w:rsidRPr="00142F5D" w:rsidRDefault="00142F5D" w:rsidP="00142F5D">
      <w:r w:rsidRPr="00142F5D">
        <w:t>Files → Text extraction → Cleaning → Chunking → Embeddings</w:t>
      </w:r>
    </w:p>
    <w:p w14:paraId="2B3E9064" w14:textId="77777777" w:rsidR="00142F5D" w:rsidRPr="00142F5D" w:rsidRDefault="00142F5D" w:rsidP="00142F5D">
      <w:r w:rsidRPr="00142F5D">
        <w:t xml:space="preserve">      → Vector index + metadata</w:t>
      </w:r>
    </w:p>
    <w:p w14:paraId="1A3606ED" w14:textId="77777777" w:rsidR="00142F5D" w:rsidRPr="00142F5D" w:rsidRDefault="00142F5D" w:rsidP="00142F5D">
      <w:r w:rsidRPr="00142F5D">
        <w:t xml:space="preserve">      → Retrieval</w:t>
      </w:r>
    </w:p>
    <w:p w14:paraId="25B46739" w14:textId="77777777" w:rsidR="00142F5D" w:rsidRPr="00142F5D" w:rsidRDefault="00142F5D" w:rsidP="00142F5D">
      <w:r w:rsidRPr="00142F5D">
        <w:t xml:space="preserve">      → Answer + citations</w:t>
      </w:r>
    </w:p>
    <w:p w14:paraId="14E8C73B" w14:textId="77777777" w:rsidR="00142F5D" w:rsidRPr="00142F5D" w:rsidRDefault="00000000" w:rsidP="00142F5D">
      <w:r>
        <w:pict w14:anchorId="7BFC2676">
          <v:rect id="_x0000_i1032" style="width:0;height:1.5pt" o:hralign="center" o:hrstd="t" o:hr="t" fillcolor="#a0a0a0" stroked="f"/>
        </w:pict>
      </w:r>
    </w:p>
    <w:p w14:paraId="412FEDE3" w14:textId="77777777" w:rsidR="00142F5D" w:rsidRPr="00142F5D" w:rsidRDefault="00142F5D" w:rsidP="00142F5D">
      <w:pPr>
        <w:rPr>
          <w:b/>
          <w:bCs/>
        </w:rPr>
      </w:pPr>
      <w:r w:rsidRPr="00142F5D">
        <w:rPr>
          <w:b/>
          <w:bCs/>
        </w:rPr>
        <w:t>Phase 1 — Convert everything to text (the foundation)</w:t>
      </w:r>
    </w:p>
    <w:p w14:paraId="66C5F3EE" w14:textId="77777777" w:rsidR="00142F5D" w:rsidRPr="00142F5D" w:rsidRDefault="00142F5D" w:rsidP="00142F5D">
      <w:r w:rsidRPr="00142F5D">
        <w:t>Before AI, we need searchable text.</w:t>
      </w:r>
    </w:p>
    <w:p w14:paraId="532BE2D4" w14:textId="77777777" w:rsidR="00142F5D" w:rsidRPr="00142F5D" w:rsidRDefault="00142F5D" w:rsidP="00142F5D">
      <w:pPr>
        <w:rPr>
          <w:b/>
          <w:bCs/>
        </w:rPr>
      </w:pPr>
      <w:r w:rsidRPr="00142F5D">
        <w:rPr>
          <w:b/>
          <w:bCs/>
        </w:rPr>
        <w:t>Inputs</w:t>
      </w:r>
    </w:p>
    <w:p w14:paraId="55A9B209" w14:textId="77777777" w:rsidR="00142F5D" w:rsidRPr="00142F5D" w:rsidRDefault="00142F5D" w:rsidP="00142F5D">
      <w:pPr>
        <w:numPr>
          <w:ilvl w:val="0"/>
          <w:numId w:val="2"/>
        </w:numPr>
      </w:pPr>
      <w:r w:rsidRPr="00142F5D">
        <w:t>~20k TIF scans</w:t>
      </w:r>
    </w:p>
    <w:p w14:paraId="6A1FE6FF" w14:textId="77777777" w:rsidR="00142F5D" w:rsidRPr="00142F5D" w:rsidRDefault="00142F5D" w:rsidP="00142F5D">
      <w:pPr>
        <w:numPr>
          <w:ilvl w:val="0"/>
          <w:numId w:val="2"/>
        </w:numPr>
      </w:pPr>
      <w:r w:rsidRPr="00142F5D">
        <w:t>~10k Office / digital formats</w:t>
      </w:r>
    </w:p>
    <w:p w14:paraId="64EDBBC5" w14:textId="77777777" w:rsidR="00142F5D" w:rsidRPr="00142F5D" w:rsidRDefault="00142F5D" w:rsidP="00142F5D">
      <w:pPr>
        <w:numPr>
          <w:ilvl w:val="0"/>
          <w:numId w:val="2"/>
        </w:numPr>
      </w:pPr>
      <w:r w:rsidRPr="00142F5D">
        <w:t>FileMaker index with rich descriptions</w:t>
      </w:r>
    </w:p>
    <w:p w14:paraId="0F496D6E" w14:textId="77777777" w:rsidR="00142F5D" w:rsidRPr="00142F5D" w:rsidRDefault="00142F5D" w:rsidP="00142F5D">
      <w:pPr>
        <w:numPr>
          <w:ilvl w:val="0"/>
          <w:numId w:val="2"/>
        </w:numPr>
      </w:pPr>
      <w:r w:rsidRPr="00142F5D">
        <w:t>reference numbers tying things together</w:t>
      </w:r>
    </w:p>
    <w:p w14:paraId="0EF7C7EA" w14:textId="77777777" w:rsidR="00142F5D" w:rsidRPr="00142F5D" w:rsidRDefault="00142F5D" w:rsidP="00142F5D">
      <w:pPr>
        <w:rPr>
          <w:b/>
          <w:bCs/>
        </w:rPr>
      </w:pPr>
      <w:r w:rsidRPr="00142F5D">
        <w:rPr>
          <w:b/>
          <w:bCs/>
        </w:rPr>
        <w:t>Outputs</w:t>
      </w:r>
    </w:p>
    <w:p w14:paraId="52BD2344" w14:textId="77777777" w:rsidR="00142F5D" w:rsidRPr="00142F5D" w:rsidRDefault="00142F5D" w:rsidP="00142F5D">
      <w:r w:rsidRPr="00142F5D">
        <w:t>For each reference number:</w:t>
      </w:r>
    </w:p>
    <w:p w14:paraId="3CFEB794" w14:textId="77777777" w:rsidR="00142F5D" w:rsidRPr="00142F5D" w:rsidRDefault="00142F5D" w:rsidP="00142F5D">
      <w:proofErr w:type="spellStart"/>
      <w:r w:rsidRPr="00142F5D">
        <w:t>ref_id</w:t>
      </w:r>
      <w:proofErr w:type="spellEnd"/>
    </w:p>
    <w:p w14:paraId="12D5745F" w14:textId="77777777" w:rsidR="00142F5D" w:rsidRPr="00142F5D" w:rsidRDefault="00142F5D" w:rsidP="00142F5D">
      <w:r w:rsidRPr="00142F5D">
        <w:lastRenderedPageBreak/>
        <w:t>title</w:t>
      </w:r>
    </w:p>
    <w:p w14:paraId="21DE1E8E" w14:textId="77777777" w:rsidR="00142F5D" w:rsidRPr="00142F5D" w:rsidRDefault="00142F5D" w:rsidP="00142F5D">
      <w:r w:rsidRPr="00142F5D">
        <w:t>index description</w:t>
      </w:r>
    </w:p>
    <w:p w14:paraId="6146F058" w14:textId="77777777" w:rsidR="00142F5D" w:rsidRPr="00142F5D" w:rsidRDefault="00142F5D" w:rsidP="00142F5D">
      <w:r w:rsidRPr="00142F5D">
        <w:t>full extracted text</w:t>
      </w:r>
    </w:p>
    <w:p w14:paraId="797F5A19" w14:textId="77777777" w:rsidR="00142F5D" w:rsidRPr="00142F5D" w:rsidRDefault="00142F5D" w:rsidP="00142F5D">
      <w:r w:rsidRPr="00142F5D">
        <w:t>document date(s)</w:t>
      </w:r>
    </w:p>
    <w:p w14:paraId="25B07422" w14:textId="77777777" w:rsidR="00142F5D" w:rsidRPr="00142F5D" w:rsidRDefault="00142F5D" w:rsidP="00142F5D">
      <w:r w:rsidRPr="00142F5D">
        <w:t>people</w:t>
      </w:r>
    </w:p>
    <w:p w14:paraId="7D640A59" w14:textId="77777777" w:rsidR="00142F5D" w:rsidRPr="00142F5D" w:rsidRDefault="00142F5D" w:rsidP="00142F5D">
      <w:r w:rsidRPr="00142F5D">
        <w:t>organizations</w:t>
      </w:r>
    </w:p>
    <w:p w14:paraId="01EDFBE9" w14:textId="77777777" w:rsidR="00142F5D" w:rsidRPr="00142F5D" w:rsidRDefault="00142F5D" w:rsidP="00142F5D">
      <w:r w:rsidRPr="00142F5D">
        <w:t>document type</w:t>
      </w:r>
    </w:p>
    <w:p w14:paraId="21E5CBA0" w14:textId="77777777" w:rsidR="00142F5D" w:rsidRPr="00142F5D" w:rsidRDefault="00000000" w:rsidP="00142F5D">
      <w:r>
        <w:pict w14:anchorId="135C7E92">
          <v:rect id="_x0000_i1033" style="width:0;height:1.5pt" o:hralign="center" o:hrstd="t" o:hr="t" fillcolor="#a0a0a0" stroked="f"/>
        </w:pict>
      </w:r>
    </w:p>
    <w:p w14:paraId="07C17287" w14:textId="77777777" w:rsidR="00142F5D" w:rsidRPr="00142F5D" w:rsidRDefault="00142F5D" w:rsidP="00142F5D">
      <w:pPr>
        <w:rPr>
          <w:b/>
          <w:bCs/>
        </w:rPr>
      </w:pPr>
      <w:r w:rsidRPr="00142F5D">
        <w:rPr>
          <w:b/>
          <w:bCs/>
        </w:rPr>
        <w:t>1A. TIF → OCR</w:t>
      </w:r>
    </w:p>
    <w:p w14:paraId="23534E68" w14:textId="77777777" w:rsidR="00142F5D" w:rsidRPr="00142F5D" w:rsidRDefault="00142F5D" w:rsidP="00142F5D">
      <w:r w:rsidRPr="00142F5D">
        <w:t>Use high-quality OCR. Accuracy here determines the quality of everything later.</w:t>
      </w:r>
    </w:p>
    <w:p w14:paraId="4DF3A972" w14:textId="77777777" w:rsidR="00142F5D" w:rsidRPr="00142F5D" w:rsidRDefault="00142F5D" w:rsidP="00142F5D">
      <w:r w:rsidRPr="00142F5D">
        <w:t>Good options:</w:t>
      </w:r>
    </w:p>
    <w:p w14:paraId="17B86710" w14:textId="77777777" w:rsidR="00142F5D" w:rsidRPr="00142F5D" w:rsidRDefault="00142F5D" w:rsidP="00142F5D">
      <w:pPr>
        <w:numPr>
          <w:ilvl w:val="0"/>
          <w:numId w:val="3"/>
        </w:numPr>
      </w:pPr>
      <w:r w:rsidRPr="00142F5D">
        <w:t>ABBYY FineReader (gold standard for archives)</w:t>
      </w:r>
    </w:p>
    <w:p w14:paraId="185692D4" w14:textId="77777777" w:rsidR="00142F5D" w:rsidRPr="00142F5D" w:rsidRDefault="00142F5D" w:rsidP="00142F5D">
      <w:pPr>
        <w:numPr>
          <w:ilvl w:val="0"/>
          <w:numId w:val="3"/>
        </w:numPr>
      </w:pPr>
      <w:r w:rsidRPr="00142F5D">
        <w:t>Tesseract (cheaper, more setup)</w:t>
      </w:r>
    </w:p>
    <w:p w14:paraId="4C4B8377" w14:textId="77777777" w:rsidR="00142F5D" w:rsidRPr="00142F5D" w:rsidRDefault="00142F5D" w:rsidP="00142F5D">
      <w:pPr>
        <w:numPr>
          <w:ilvl w:val="0"/>
          <w:numId w:val="3"/>
        </w:numPr>
      </w:pPr>
      <w:r w:rsidRPr="00142F5D">
        <w:t>Cloud OCR (Azure / Google) if budget allows</w:t>
      </w:r>
    </w:p>
    <w:p w14:paraId="07FF4BC5" w14:textId="77777777" w:rsidR="00142F5D" w:rsidRPr="00142F5D" w:rsidRDefault="00142F5D" w:rsidP="00142F5D">
      <w:r w:rsidRPr="00142F5D">
        <w:t>Also capture:</w:t>
      </w:r>
    </w:p>
    <w:p w14:paraId="680A6861" w14:textId="77777777" w:rsidR="00142F5D" w:rsidRPr="00142F5D" w:rsidRDefault="00142F5D" w:rsidP="00142F5D">
      <w:pPr>
        <w:numPr>
          <w:ilvl w:val="0"/>
          <w:numId w:val="4"/>
        </w:numPr>
      </w:pPr>
      <w:r w:rsidRPr="00142F5D">
        <w:t>page breaks</w:t>
      </w:r>
    </w:p>
    <w:p w14:paraId="72534AB2" w14:textId="77777777" w:rsidR="00142F5D" w:rsidRPr="00142F5D" w:rsidRDefault="00142F5D" w:rsidP="00142F5D">
      <w:pPr>
        <w:numPr>
          <w:ilvl w:val="0"/>
          <w:numId w:val="4"/>
        </w:numPr>
      </w:pPr>
      <w:r w:rsidRPr="00142F5D">
        <w:t>confidence scores</w:t>
      </w:r>
    </w:p>
    <w:p w14:paraId="0065795E" w14:textId="77777777" w:rsidR="00142F5D" w:rsidRPr="00142F5D" w:rsidRDefault="00000000" w:rsidP="00142F5D">
      <w:r>
        <w:pict w14:anchorId="5E706AB3">
          <v:rect id="_x0000_i1034" style="width:0;height:1.5pt" o:hralign="center" o:hrstd="t" o:hr="t" fillcolor="#a0a0a0" stroked="f"/>
        </w:pict>
      </w:r>
    </w:p>
    <w:p w14:paraId="4FEDB170" w14:textId="77777777" w:rsidR="00142F5D" w:rsidRPr="00142F5D" w:rsidRDefault="00142F5D" w:rsidP="00142F5D">
      <w:pPr>
        <w:rPr>
          <w:b/>
          <w:bCs/>
        </w:rPr>
      </w:pPr>
      <w:r w:rsidRPr="00142F5D">
        <w:rPr>
          <w:b/>
          <w:bCs/>
        </w:rPr>
        <w:t>1B. Office docs → text</w:t>
      </w:r>
    </w:p>
    <w:p w14:paraId="6CBCE88F" w14:textId="77777777" w:rsidR="00142F5D" w:rsidRPr="00142F5D" w:rsidRDefault="00142F5D" w:rsidP="00142F5D">
      <w:r w:rsidRPr="00142F5D">
        <w:t>Extract clean text from:</w:t>
      </w:r>
    </w:p>
    <w:p w14:paraId="26329A21" w14:textId="77777777" w:rsidR="00142F5D" w:rsidRPr="00142F5D" w:rsidRDefault="00142F5D" w:rsidP="00142F5D">
      <w:pPr>
        <w:numPr>
          <w:ilvl w:val="0"/>
          <w:numId w:val="5"/>
        </w:numPr>
      </w:pPr>
      <w:r w:rsidRPr="00142F5D">
        <w:t>Word</w:t>
      </w:r>
    </w:p>
    <w:p w14:paraId="7E4FB847" w14:textId="77777777" w:rsidR="00142F5D" w:rsidRPr="00142F5D" w:rsidRDefault="00142F5D" w:rsidP="00142F5D">
      <w:pPr>
        <w:numPr>
          <w:ilvl w:val="0"/>
          <w:numId w:val="5"/>
        </w:numPr>
      </w:pPr>
      <w:r w:rsidRPr="00142F5D">
        <w:t>PDF</w:t>
      </w:r>
    </w:p>
    <w:p w14:paraId="535D8942" w14:textId="77777777" w:rsidR="00142F5D" w:rsidRPr="00142F5D" w:rsidRDefault="00142F5D" w:rsidP="00142F5D">
      <w:pPr>
        <w:numPr>
          <w:ilvl w:val="0"/>
          <w:numId w:val="5"/>
        </w:numPr>
      </w:pPr>
      <w:r w:rsidRPr="00142F5D">
        <w:t>PowerPoint</w:t>
      </w:r>
    </w:p>
    <w:p w14:paraId="4667806B" w14:textId="77777777" w:rsidR="00142F5D" w:rsidRPr="00142F5D" w:rsidRDefault="00142F5D" w:rsidP="00142F5D">
      <w:pPr>
        <w:numPr>
          <w:ilvl w:val="0"/>
          <w:numId w:val="5"/>
        </w:numPr>
      </w:pPr>
      <w:r w:rsidRPr="00142F5D">
        <w:t>etc.</w:t>
      </w:r>
    </w:p>
    <w:p w14:paraId="0BB661BD" w14:textId="77777777" w:rsidR="00142F5D" w:rsidRPr="00142F5D" w:rsidRDefault="00142F5D" w:rsidP="00142F5D">
      <w:r w:rsidRPr="00142F5D">
        <w:t>Tools:</w:t>
      </w:r>
    </w:p>
    <w:p w14:paraId="6ED05378" w14:textId="77777777" w:rsidR="00142F5D" w:rsidRPr="00142F5D" w:rsidRDefault="00142F5D" w:rsidP="00142F5D">
      <w:pPr>
        <w:numPr>
          <w:ilvl w:val="0"/>
          <w:numId w:val="6"/>
        </w:numPr>
      </w:pPr>
      <w:r w:rsidRPr="00142F5D">
        <w:t>Apache Tika</w:t>
      </w:r>
    </w:p>
    <w:p w14:paraId="491F0B32" w14:textId="77777777" w:rsidR="00142F5D" w:rsidRPr="00142F5D" w:rsidRDefault="00142F5D" w:rsidP="00142F5D">
      <w:pPr>
        <w:numPr>
          <w:ilvl w:val="0"/>
          <w:numId w:val="6"/>
        </w:numPr>
      </w:pPr>
      <w:proofErr w:type="spellStart"/>
      <w:r w:rsidRPr="00142F5D">
        <w:t>pandoc</w:t>
      </w:r>
      <w:proofErr w:type="spellEnd"/>
    </w:p>
    <w:p w14:paraId="46FD4685" w14:textId="77777777" w:rsidR="00142F5D" w:rsidRPr="00142F5D" w:rsidRDefault="00142F5D" w:rsidP="00142F5D">
      <w:pPr>
        <w:numPr>
          <w:ilvl w:val="0"/>
          <w:numId w:val="6"/>
        </w:numPr>
      </w:pPr>
      <w:r w:rsidRPr="00142F5D">
        <w:lastRenderedPageBreak/>
        <w:t>python-docx / pdf extractors</w:t>
      </w:r>
    </w:p>
    <w:p w14:paraId="7D872F7C" w14:textId="77777777" w:rsidR="00142F5D" w:rsidRPr="00142F5D" w:rsidRDefault="00000000" w:rsidP="00142F5D">
      <w:r>
        <w:pict w14:anchorId="19BA2FB1">
          <v:rect id="_x0000_i1035" style="width:0;height:1.5pt" o:hralign="center" o:hrstd="t" o:hr="t" fillcolor="#a0a0a0" stroked="f"/>
        </w:pict>
      </w:r>
    </w:p>
    <w:p w14:paraId="463599B7" w14:textId="77777777" w:rsidR="00142F5D" w:rsidRPr="00142F5D" w:rsidRDefault="00142F5D" w:rsidP="00142F5D">
      <w:pPr>
        <w:rPr>
          <w:b/>
          <w:bCs/>
        </w:rPr>
      </w:pPr>
      <w:r w:rsidRPr="00142F5D">
        <w:rPr>
          <w:b/>
          <w:bCs/>
        </w:rPr>
        <w:t>1C. Attach FileMaker metadata</w:t>
      </w:r>
    </w:p>
    <w:p w14:paraId="1156CA17" w14:textId="77777777" w:rsidR="00142F5D" w:rsidRPr="00142F5D" w:rsidRDefault="00142F5D" w:rsidP="00142F5D">
      <w:r w:rsidRPr="00142F5D">
        <w:t>This is CRITICAL and where your archive becomes powerful.</w:t>
      </w:r>
    </w:p>
    <w:p w14:paraId="49938835" w14:textId="77777777" w:rsidR="00142F5D" w:rsidRPr="00142F5D" w:rsidRDefault="00142F5D" w:rsidP="00142F5D">
      <w:r w:rsidRPr="00142F5D">
        <w:t>Join on:</w:t>
      </w:r>
      <w:r w:rsidRPr="00142F5D">
        <w:br/>
        <w:t>reference number</w:t>
      </w:r>
    </w:p>
    <w:p w14:paraId="3BDD2768" w14:textId="77777777" w:rsidR="00142F5D" w:rsidRPr="00142F5D" w:rsidRDefault="00142F5D" w:rsidP="00142F5D">
      <w:r w:rsidRPr="00142F5D">
        <w:t>Now every chunk of text later will inherit:</w:t>
      </w:r>
    </w:p>
    <w:p w14:paraId="2E3D8591" w14:textId="77777777" w:rsidR="00142F5D" w:rsidRPr="00142F5D" w:rsidRDefault="00142F5D" w:rsidP="00142F5D">
      <w:pPr>
        <w:numPr>
          <w:ilvl w:val="0"/>
          <w:numId w:val="7"/>
        </w:numPr>
      </w:pPr>
      <w:r w:rsidRPr="00142F5D">
        <w:t>ref number</w:t>
      </w:r>
    </w:p>
    <w:p w14:paraId="0939DBC7" w14:textId="77777777" w:rsidR="00142F5D" w:rsidRPr="00142F5D" w:rsidRDefault="00142F5D" w:rsidP="00142F5D">
      <w:pPr>
        <w:numPr>
          <w:ilvl w:val="0"/>
          <w:numId w:val="7"/>
        </w:numPr>
      </w:pPr>
      <w:r w:rsidRPr="00142F5D">
        <w:t>long description</w:t>
      </w:r>
    </w:p>
    <w:p w14:paraId="0BB11B71" w14:textId="77777777" w:rsidR="00142F5D" w:rsidRPr="00142F5D" w:rsidRDefault="00142F5D" w:rsidP="00142F5D">
      <w:pPr>
        <w:numPr>
          <w:ilvl w:val="0"/>
          <w:numId w:val="7"/>
        </w:numPr>
      </w:pPr>
      <w:r w:rsidRPr="00142F5D">
        <w:t>title</w:t>
      </w:r>
    </w:p>
    <w:p w14:paraId="24766FBB" w14:textId="77777777" w:rsidR="00142F5D" w:rsidRPr="00142F5D" w:rsidRDefault="00142F5D" w:rsidP="00142F5D">
      <w:pPr>
        <w:numPr>
          <w:ilvl w:val="0"/>
          <w:numId w:val="7"/>
        </w:numPr>
      </w:pPr>
      <w:r w:rsidRPr="00142F5D">
        <w:t>maybe dates</w:t>
      </w:r>
    </w:p>
    <w:p w14:paraId="6EA91CD1" w14:textId="77777777" w:rsidR="00142F5D" w:rsidRPr="00142F5D" w:rsidRDefault="00142F5D" w:rsidP="00142F5D">
      <w:pPr>
        <w:numPr>
          <w:ilvl w:val="0"/>
          <w:numId w:val="7"/>
        </w:numPr>
      </w:pPr>
      <w:r w:rsidRPr="00142F5D">
        <w:t>tags</w:t>
      </w:r>
    </w:p>
    <w:p w14:paraId="68C36D7E" w14:textId="77777777" w:rsidR="00142F5D" w:rsidRPr="00142F5D" w:rsidRDefault="00142F5D" w:rsidP="00142F5D">
      <w:r w:rsidRPr="00142F5D">
        <w:t>Researchers will love you for this.</w:t>
      </w:r>
    </w:p>
    <w:p w14:paraId="2C4C6672" w14:textId="77777777" w:rsidR="00142F5D" w:rsidRPr="00142F5D" w:rsidRDefault="00000000" w:rsidP="00142F5D">
      <w:r>
        <w:pict w14:anchorId="16C46AE7">
          <v:rect id="_x0000_i1036" style="width:0;height:1.5pt" o:hralign="center" o:hrstd="t" o:hr="t" fillcolor="#a0a0a0" stroked="f"/>
        </w:pict>
      </w:r>
    </w:p>
    <w:p w14:paraId="0A02FDEE" w14:textId="77777777" w:rsidR="00142F5D" w:rsidRPr="00142F5D" w:rsidRDefault="00000000" w:rsidP="00142F5D">
      <w:r>
        <w:pict w14:anchorId="0845CBFB">
          <v:rect id="_x0000_i1037" style="width:0;height:1.5pt" o:hralign="center" o:hrstd="t" o:hr="t" fillcolor="#a0a0a0" stroked="f"/>
        </w:pict>
      </w:r>
    </w:p>
    <w:p w14:paraId="2FD4571F" w14:textId="77777777" w:rsidR="00142F5D" w:rsidRPr="00142F5D" w:rsidRDefault="00142F5D" w:rsidP="00142F5D">
      <w:pPr>
        <w:rPr>
          <w:b/>
          <w:bCs/>
        </w:rPr>
      </w:pPr>
      <w:r w:rsidRPr="00142F5D">
        <w:rPr>
          <w:b/>
          <w:bCs/>
        </w:rPr>
        <w:t>Phase 2 — Prepare documents for AI retrieval</w:t>
      </w:r>
    </w:p>
    <w:p w14:paraId="001F1AEE" w14:textId="77777777" w:rsidR="00142F5D" w:rsidRPr="00142F5D" w:rsidRDefault="00142F5D" w:rsidP="00142F5D">
      <w:r w:rsidRPr="00142F5D">
        <w:t>Raw documents are too big.</w:t>
      </w:r>
      <w:r w:rsidRPr="00142F5D">
        <w:br/>
        <w:t>We split them into meaningful pieces.</w:t>
      </w:r>
    </w:p>
    <w:p w14:paraId="4458C7B2" w14:textId="77777777" w:rsidR="00142F5D" w:rsidRPr="00142F5D" w:rsidRDefault="00000000" w:rsidP="00142F5D">
      <w:r>
        <w:pict w14:anchorId="78AF082A">
          <v:rect id="_x0000_i1038" style="width:0;height:1.5pt" o:hralign="center" o:hrstd="t" o:hr="t" fillcolor="#a0a0a0" stroked="f"/>
        </w:pict>
      </w:r>
    </w:p>
    <w:p w14:paraId="1CF1CA17" w14:textId="77777777" w:rsidR="00142F5D" w:rsidRPr="00142F5D" w:rsidRDefault="00142F5D" w:rsidP="00142F5D">
      <w:pPr>
        <w:rPr>
          <w:b/>
          <w:bCs/>
        </w:rPr>
      </w:pPr>
      <w:r w:rsidRPr="00142F5D">
        <w:rPr>
          <w:b/>
          <w:bCs/>
        </w:rPr>
        <w:t>2A. Clean</w:t>
      </w:r>
    </w:p>
    <w:p w14:paraId="02E28EBB" w14:textId="77777777" w:rsidR="00142F5D" w:rsidRPr="00142F5D" w:rsidRDefault="00142F5D" w:rsidP="00142F5D">
      <w:r w:rsidRPr="00142F5D">
        <w:t>Fix OCR noise, headers, footers, scanning junk.</w:t>
      </w:r>
    </w:p>
    <w:p w14:paraId="488A3C27" w14:textId="77777777" w:rsidR="00142F5D" w:rsidRPr="00142F5D" w:rsidRDefault="00142F5D" w:rsidP="00142F5D">
      <w:r w:rsidRPr="00142F5D">
        <w:t>Normalize:</w:t>
      </w:r>
    </w:p>
    <w:p w14:paraId="7A32820D" w14:textId="77777777" w:rsidR="00142F5D" w:rsidRPr="00142F5D" w:rsidRDefault="00142F5D" w:rsidP="00142F5D">
      <w:pPr>
        <w:numPr>
          <w:ilvl w:val="0"/>
          <w:numId w:val="8"/>
        </w:numPr>
      </w:pPr>
      <w:r w:rsidRPr="00142F5D">
        <w:t>dates</w:t>
      </w:r>
    </w:p>
    <w:p w14:paraId="7EB4346A" w14:textId="77777777" w:rsidR="00142F5D" w:rsidRPr="00142F5D" w:rsidRDefault="00142F5D" w:rsidP="00142F5D">
      <w:pPr>
        <w:numPr>
          <w:ilvl w:val="0"/>
          <w:numId w:val="8"/>
        </w:numPr>
      </w:pPr>
      <w:r w:rsidRPr="00142F5D">
        <w:t>company names (if possible)</w:t>
      </w:r>
    </w:p>
    <w:p w14:paraId="624BC4E9" w14:textId="77777777" w:rsidR="00142F5D" w:rsidRPr="00142F5D" w:rsidRDefault="00142F5D" w:rsidP="00142F5D">
      <w:pPr>
        <w:numPr>
          <w:ilvl w:val="0"/>
          <w:numId w:val="8"/>
        </w:numPr>
      </w:pPr>
      <w:r w:rsidRPr="00142F5D">
        <w:t>common abbreviations</w:t>
      </w:r>
    </w:p>
    <w:p w14:paraId="0FCE08F9" w14:textId="77777777" w:rsidR="00142F5D" w:rsidRPr="00142F5D" w:rsidRDefault="00000000" w:rsidP="00142F5D">
      <w:r>
        <w:pict w14:anchorId="6DD924FF">
          <v:rect id="_x0000_i1039" style="width:0;height:1.5pt" o:hralign="center" o:hrstd="t" o:hr="t" fillcolor="#a0a0a0" stroked="f"/>
        </w:pict>
      </w:r>
    </w:p>
    <w:p w14:paraId="6E3AE244" w14:textId="77777777" w:rsidR="00142F5D" w:rsidRPr="00142F5D" w:rsidRDefault="00142F5D" w:rsidP="00142F5D">
      <w:pPr>
        <w:rPr>
          <w:b/>
          <w:bCs/>
        </w:rPr>
      </w:pPr>
      <w:r w:rsidRPr="00142F5D">
        <w:rPr>
          <w:b/>
          <w:bCs/>
        </w:rPr>
        <w:t>2B. Chunk</w:t>
      </w:r>
    </w:p>
    <w:p w14:paraId="6407322D" w14:textId="77777777" w:rsidR="00142F5D" w:rsidRPr="00142F5D" w:rsidRDefault="00142F5D" w:rsidP="00142F5D">
      <w:r w:rsidRPr="00142F5D">
        <w:t>Split into pieces of ~500–1200 words.</w:t>
      </w:r>
    </w:p>
    <w:p w14:paraId="031CE2B6" w14:textId="77777777" w:rsidR="00142F5D" w:rsidRPr="00142F5D" w:rsidRDefault="00142F5D" w:rsidP="00142F5D">
      <w:r w:rsidRPr="00142F5D">
        <w:lastRenderedPageBreak/>
        <w:t>Each chunk keeps metadata:</w:t>
      </w:r>
    </w:p>
    <w:p w14:paraId="063204FC" w14:textId="77777777" w:rsidR="00142F5D" w:rsidRPr="00142F5D" w:rsidRDefault="00142F5D" w:rsidP="00142F5D">
      <w:proofErr w:type="spellStart"/>
      <w:r w:rsidRPr="00142F5D">
        <w:t>chunk_id</w:t>
      </w:r>
      <w:proofErr w:type="spellEnd"/>
    </w:p>
    <w:p w14:paraId="47F5F91C" w14:textId="77777777" w:rsidR="00142F5D" w:rsidRPr="00142F5D" w:rsidRDefault="00142F5D" w:rsidP="00142F5D">
      <w:proofErr w:type="spellStart"/>
      <w:r w:rsidRPr="00142F5D">
        <w:t>ref_id</w:t>
      </w:r>
      <w:proofErr w:type="spellEnd"/>
    </w:p>
    <w:p w14:paraId="42629588" w14:textId="77777777" w:rsidR="00142F5D" w:rsidRPr="00142F5D" w:rsidRDefault="00142F5D" w:rsidP="00142F5D">
      <w:r w:rsidRPr="00142F5D">
        <w:t>page</w:t>
      </w:r>
    </w:p>
    <w:p w14:paraId="5B0F6250" w14:textId="77777777" w:rsidR="00142F5D" w:rsidRPr="00142F5D" w:rsidRDefault="00142F5D" w:rsidP="00142F5D">
      <w:r w:rsidRPr="00142F5D">
        <w:t>date</w:t>
      </w:r>
    </w:p>
    <w:p w14:paraId="783B8414" w14:textId="77777777" w:rsidR="00142F5D" w:rsidRPr="00142F5D" w:rsidRDefault="00142F5D" w:rsidP="00142F5D">
      <w:r w:rsidRPr="00142F5D">
        <w:t>people</w:t>
      </w:r>
    </w:p>
    <w:p w14:paraId="1E46FE7C" w14:textId="77777777" w:rsidR="00142F5D" w:rsidRPr="00142F5D" w:rsidRDefault="00142F5D" w:rsidP="00142F5D">
      <w:r w:rsidRPr="00142F5D">
        <w:t>orgs</w:t>
      </w:r>
    </w:p>
    <w:p w14:paraId="249DA168" w14:textId="77777777" w:rsidR="00142F5D" w:rsidRPr="00142F5D" w:rsidRDefault="00142F5D" w:rsidP="00142F5D">
      <w:proofErr w:type="spellStart"/>
      <w:r w:rsidRPr="00142F5D">
        <w:t>document_type</w:t>
      </w:r>
      <w:proofErr w:type="spellEnd"/>
    </w:p>
    <w:p w14:paraId="4E45DBC3" w14:textId="77777777" w:rsidR="00142F5D" w:rsidRPr="00142F5D" w:rsidRDefault="00142F5D" w:rsidP="00142F5D">
      <w:r w:rsidRPr="00142F5D">
        <w:t>text</w:t>
      </w:r>
    </w:p>
    <w:p w14:paraId="690C9E88" w14:textId="77777777" w:rsidR="00142F5D" w:rsidRPr="00142F5D" w:rsidRDefault="00000000" w:rsidP="00142F5D">
      <w:r>
        <w:pict w14:anchorId="3E6D40A6">
          <v:rect id="_x0000_i1040" style="width:0;height:1.5pt" o:hralign="center" o:hrstd="t" o:hr="t" fillcolor="#a0a0a0" stroked="f"/>
        </w:pict>
      </w:r>
    </w:p>
    <w:p w14:paraId="242AA751" w14:textId="77777777" w:rsidR="00142F5D" w:rsidRPr="00142F5D" w:rsidRDefault="00142F5D" w:rsidP="00142F5D">
      <w:pPr>
        <w:rPr>
          <w:b/>
          <w:bCs/>
        </w:rPr>
      </w:pPr>
      <w:r w:rsidRPr="00142F5D">
        <w:rPr>
          <w:b/>
          <w:bCs/>
        </w:rPr>
        <w:t>2C. Optional but HIGH VALUE → auto-tag entities</w:t>
      </w:r>
    </w:p>
    <w:p w14:paraId="13619516" w14:textId="77777777" w:rsidR="00142F5D" w:rsidRPr="00142F5D" w:rsidRDefault="00142F5D" w:rsidP="00142F5D">
      <w:r w:rsidRPr="00142F5D">
        <w:t>Run lightweight NLP to detect:</w:t>
      </w:r>
    </w:p>
    <w:p w14:paraId="21A12B7C" w14:textId="77777777" w:rsidR="00142F5D" w:rsidRPr="00142F5D" w:rsidRDefault="00142F5D" w:rsidP="00142F5D">
      <w:pPr>
        <w:numPr>
          <w:ilvl w:val="0"/>
          <w:numId w:val="9"/>
        </w:numPr>
      </w:pPr>
      <w:r w:rsidRPr="00142F5D">
        <w:t>people</w:t>
      </w:r>
    </w:p>
    <w:p w14:paraId="3F0DFA41" w14:textId="77777777" w:rsidR="00142F5D" w:rsidRPr="00142F5D" w:rsidRDefault="00142F5D" w:rsidP="00142F5D">
      <w:pPr>
        <w:numPr>
          <w:ilvl w:val="0"/>
          <w:numId w:val="9"/>
        </w:numPr>
      </w:pPr>
      <w:r w:rsidRPr="00142F5D">
        <w:t>companies</w:t>
      </w:r>
    </w:p>
    <w:p w14:paraId="16467106" w14:textId="77777777" w:rsidR="00142F5D" w:rsidRPr="00142F5D" w:rsidRDefault="00142F5D" w:rsidP="00142F5D">
      <w:pPr>
        <w:numPr>
          <w:ilvl w:val="0"/>
          <w:numId w:val="9"/>
        </w:numPr>
      </w:pPr>
      <w:r w:rsidRPr="00142F5D">
        <w:t>products</w:t>
      </w:r>
    </w:p>
    <w:p w14:paraId="276AABC1" w14:textId="77777777" w:rsidR="00142F5D" w:rsidRPr="00142F5D" w:rsidRDefault="00142F5D" w:rsidP="00142F5D">
      <w:pPr>
        <w:numPr>
          <w:ilvl w:val="0"/>
          <w:numId w:val="9"/>
        </w:numPr>
      </w:pPr>
      <w:r w:rsidRPr="00142F5D">
        <w:t>places</w:t>
      </w:r>
    </w:p>
    <w:p w14:paraId="424BC3E9" w14:textId="77777777" w:rsidR="00142F5D" w:rsidRPr="00142F5D" w:rsidRDefault="00142F5D" w:rsidP="00142F5D">
      <w:r w:rsidRPr="00142F5D">
        <w:t>This enables filters like:</w:t>
      </w:r>
    </w:p>
    <w:p w14:paraId="6FA78F58" w14:textId="77777777" w:rsidR="00142F5D" w:rsidRPr="00142F5D" w:rsidRDefault="00142F5D" w:rsidP="00142F5D">
      <w:r w:rsidRPr="00142F5D">
        <w:t>show material mentioning IBM between 1985–1992.</w:t>
      </w:r>
    </w:p>
    <w:p w14:paraId="0A330AAC" w14:textId="77777777" w:rsidR="00142F5D" w:rsidRPr="00142F5D" w:rsidRDefault="00000000" w:rsidP="00142F5D">
      <w:r>
        <w:pict w14:anchorId="0055FD72">
          <v:rect id="_x0000_i1041" style="width:0;height:1.5pt" o:hralign="center" o:hrstd="t" o:hr="t" fillcolor="#a0a0a0" stroked="f"/>
        </w:pict>
      </w:r>
    </w:p>
    <w:p w14:paraId="632D2AF2" w14:textId="77777777" w:rsidR="00142F5D" w:rsidRPr="00142F5D" w:rsidRDefault="00000000" w:rsidP="00142F5D">
      <w:r>
        <w:pict w14:anchorId="7DE8A96B">
          <v:rect id="_x0000_i1042" style="width:0;height:1.5pt" o:hralign="center" o:hrstd="t" o:hr="t" fillcolor="#a0a0a0" stroked="f"/>
        </w:pict>
      </w:r>
    </w:p>
    <w:p w14:paraId="56D5642C" w14:textId="77777777" w:rsidR="00142F5D" w:rsidRPr="00142F5D" w:rsidRDefault="00142F5D" w:rsidP="00142F5D">
      <w:pPr>
        <w:rPr>
          <w:b/>
          <w:bCs/>
        </w:rPr>
      </w:pPr>
      <w:r w:rsidRPr="00142F5D">
        <w:rPr>
          <w:b/>
          <w:bCs/>
        </w:rPr>
        <w:t>Phase 3 — Create searchable intelligence (embeddings)</w:t>
      </w:r>
    </w:p>
    <w:p w14:paraId="5370D927" w14:textId="77777777" w:rsidR="00142F5D" w:rsidRPr="00142F5D" w:rsidRDefault="00142F5D" w:rsidP="00142F5D">
      <w:r w:rsidRPr="00142F5D">
        <w:t>Turn each chunk into a vector representation.</w:t>
      </w:r>
    </w:p>
    <w:p w14:paraId="2B479FF6" w14:textId="77777777" w:rsidR="00142F5D" w:rsidRPr="00142F5D" w:rsidRDefault="00142F5D" w:rsidP="00142F5D">
      <w:r w:rsidRPr="00142F5D">
        <w:t>Store in:</w:t>
      </w:r>
    </w:p>
    <w:p w14:paraId="75D05E54" w14:textId="77777777" w:rsidR="00142F5D" w:rsidRPr="00142F5D" w:rsidRDefault="00142F5D" w:rsidP="00142F5D">
      <w:pPr>
        <w:numPr>
          <w:ilvl w:val="0"/>
          <w:numId w:val="10"/>
        </w:numPr>
      </w:pPr>
      <w:r w:rsidRPr="00142F5D">
        <w:t>Pinecone</w:t>
      </w:r>
    </w:p>
    <w:p w14:paraId="55BFC509" w14:textId="77777777" w:rsidR="00142F5D" w:rsidRPr="00142F5D" w:rsidRDefault="00142F5D" w:rsidP="00142F5D">
      <w:pPr>
        <w:numPr>
          <w:ilvl w:val="0"/>
          <w:numId w:val="10"/>
        </w:numPr>
      </w:pPr>
      <w:r w:rsidRPr="00142F5D">
        <w:t>Weaviate</w:t>
      </w:r>
    </w:p>
    <w:p w14:paraId="38F6C250" w14:textId="77777777" w:rsidR="00142F5D" w:rsidRPr="00142F5D" w:rsidRDefault="00142F5D" w:rsidP="00142F5D">
      <w:pPr>
        <w:numPr>
          <w:ilvl w:val="0"/>
          <w:numId w:val="10"/>
        </w:numPr>
      </w:pPr>
      <w:r w:rsidRPr="00142F5D">
        <w:t>Chroma</w:t>
      </w:r>
    </w:p>
    <w:p w14:paraId="6D893AF2" w14:textId="77777777" w:rsidR="00142F5D" w:rsidRPr="00142F5D" w:rsidRDefault="00142F5D" w:rsidP="00142F5D">
      <w:pPr>
        <w:numPr>
          <w:ilvl w:val="0"/>
          <w:numId w:val="10"/>
        </w:numPr>
      </w:pPr>
      <w:r w:rsidRPr="00142F5D">
        <w:t>FAISS</w:t>
      </w:r>
      <w:r w:rsidRPr="00142F5D">
        <w:br/>
        <w:t>(any are fine)</w:t>
      </w:r>
    </w:p>
    <w:p w14:paraId="44A7457B" w14:textId="77777777" w:rsidR="00142F5D" w:rsidRPr="00142F5D" w:rsidRDefault="00142F5D" w:rsidP="00142F5D">
      <w:r w:rsidRPr="00142F5D">
        <w:lastRenderedPageBreak/>
        <w:t xml:space="preserve">Now we have </w:t>
      </w:r>
      <w:r w:rsidRPr="00142F5D">
        <w:rPr>
          <w:b/>
          <w:bCs/>
        </w:rPr>
        <w:t>semantic search</w:t>
      </w:r>
      <w:r w:rsidRPr="00142F5D">
        <w:t>, not just keywords.</w:t>
      </w:r>
    </w:p>
    <w:p w14:paraId="60216B5B" w14:textId="77777777" w:rsidR="00142F5D" w:rsidRPr="00142F5D" w:rsidRDefault="00000000" w:rsidP="00142F5D">
      <w:r>
        <w:pict w14:anchorId="61B8781D">
          <v:rect id="_x0000_i1043" style="width:0;height:1.5pt" o:hralign="center" o:hrstd="t" o:hr="t" fillcolor="#a0a0a0" stroked="f"/>
        </w:pict>
      </w:r>
    </w:p>
    <w:p w14:paraId="7D205C92" w14:textId="77777777" w:rsidR="00142F5D" w:rsidRPr="00142F5D" w:rsidRDefault="00000000" w:rsidP="00142F5D">
      <w:r>
        <w:pict w14:anchorId="7CE4DDB4">
          <v:rect id="_x0000_i1044" style="width:0;height:1.5pt" o:hralign="center" o:hrstd="t" o:hr="t" fillcolor="#a0a0a0" stroked="f"/>
        </w:pict>
      </w:r>
    </w:p>
    <w:p w14:paraId="5D8C3710" w14:textId="77777777" w:rsidR="00142F5D" w:rsidRPr="00142F5D" w:rsidRDefault="00142F5D" w:rsidP="00142F5D">
      <w:pPr>
        <w:rPr>
          <w:b/>
          <w:bCs/>
        </w:rPr>
      </w:pPr>
      <w:r w:rsidRPr="00142F5D">
        <w:rPr>
          <w:b/>
          <w:bCs/>
        </w:rPr>
        <w:t>Phase 4 — Retrieval engine (the brain)</w:t>
      </w:r>
    </w:p>
    <w:p w14:paraId="67293B8C" w14:textId="77777777" w:rsidR="00142F5D" w:rsidRPr="00142F5D" w:rsidRDefault="00142F5D" w:rsidP="00142F5D">
      <w:r w:rsidRPr="00142F5D">
        <w:t>When someone asks:</w:t>
      </w:r>
    </w:p>
    <w:p w14:paraId="33DE68CA" w14:textId="77777777" w:rsidR="00142F5D" w:rsidRPr="00142F5D" w:rsidRDefault="00142F5D" w:rsidP="00142F5D">
      <w:r w:rsidRPr="00142F5D">
        <w:t>How did networking terminology change in the early 1990s?</w:t>
      </w:r>
    </w:p>
    <w:p w14:paraId="7666DBAE" w14:textId="77777777" w:rsidR="00142F5D" w:rsidRPr="00142F5D" w:rsidRDefault="00142F5D" w:rsidP="00142F5D">
      <w:r w:rsidRPr="00142F5D">
        <w:t>the system:</w:t>
      </w:r>
    </w:p>
    <w:p w14:paraId="63069B4B" w14:textId="77777777" w:rsidR="00142F5D" w:rsidRPr="00142F5D" w:rsidRDefault="00142F5D" w:rsidP="00142F5D">
      <w:pPr>
        <w:numPr>
          <w:ilvl w:val="0"/>
          <w:numId w:val="11"/>
        </w:numPr>
      </w:pPr>
      <w:r w:rsidRPr="00142F5D">
        <w:t>converts question → embedding</w:t>
      </w:r>
    </w:p>
    <w:p w14:paraId="0F807A78" w14:textId="77777777" w:rsidR="00142F5D" w:rsidRPr="00142F5D" w:rsidRDefault="00142F5D" w:rsidP="00142F5D">
      <w:pPr>
        <w:numPr>
          <w:ilvl w:val="0"/>
          <w:numId w:val="11"/>
        </w:numPr>
      </w:pPr>
      <w:r w:rsidRPr="00142F5D">
        <w:t>finds best chunks</w:t>
      </w:r>
    </w:p>
    <w:p w14:paraId="4EE7087D" w14:textId="77777777" w:rsidR="00142F5D" w:rsidRPr="00142F5D" w:rsidRDefault="00142F5D" w:rsidP="00142F5D">
      <w:pPr>
        <w:numPr>
          <w:ilvl w:val="0"/>
          <w:numId w:val="11"/>
        </w:numPr>
      </w:pPr>
      <w:r w:rsidRPr="00142F5D">
        <w:t>filters by date if requested</w:t>
      </w:r>
    </w:p>
    <w:p w14:paraId="103D7469" w14:textId="77777777" w:rsidR="00142F5D" w:rsidRPr="00142F5D" w:rsidRDefault="00142F5D" w:rsidP="00142F5D">
      <w:pPr>
        <w:numPr>
          <w:ilvl w:val="0"/>
          <w:numId w:val="11"/>
        </w:numPr>
      </w:pPr>
      <w:r w:rsidRPr="00142F5D">
        <w:t>re-ranks by relevance</w:t>
      </w:r>
    </w:p>
    <w:p w14:paraId="20A7A12F" w14:textId="77777777" w:rsidR="00142F5D" w:rsidRPr="00142F5D" w:rsidRDefault="00142F5D" w:rsidP="00142F5D">
      <w:pPr>
        <w:numPr>
          <w:ilvl w:val="0"/>
          <w:numId w:val="11"/>
        </w:numPr>
      </w:pPr>
      <w:r w:rsidRPr="00142F5D">
        <w:t>sends top pieces to the model</w:t>
      </w:r>
    </w:p>
    <w:p w14:paraId="59DF5506" w14:textId="77777777" w:rsidR="00142F5D" w:rsidRPr="00142F5D" w:rsidRDefault="00000000" w:rsidP="00142F5D">
      <w:r>
        <w:pict w14:anchorId="731A352E">
          <v:rect id="_x0000_i1045" style="width:0;height:1.5pt" o:hralign="center" o:hrstd="t" o:hr="t" fillcolor="#a0a0a0" stroked="f"/>
        </w:pict>
      </w:r>
    </w:p>
    <w:p w14:paraId="67CDB5EC" w14:textId="77777777" w:rsidR="00142F5D" w:rsidRPr="00142F5D" w:rsidRDefault="00000000" w:rsidP="00142F5D">
      <w:r>
        <w:pict w14:anchorId="4F770A0A">
          <v:rect id="_x0000_i1046" style="width:0;height:1.5pt" o:hralign="center" o:hrstd="t" o:hr="t" fillcolor="#a0a0a0" stroked="f"/>
        </w:pict>
      </w:r>
    </w:p>
    <w:p w14:paraId="59C90A68" w14:textId="77777777" w:rsidR="00142F5D" w:rsidRPr="00142F5D" w:rsidRDefault="00142F5D" w:rsidP="00142F5D">
      <w:pPr>
        <w:rPr>
          <w:b/>
          <w:bCs/>
        </w:rPr>
      </w:pPr>
      <w:r w:rsidRPr="00142F5D">
        <w:rPr>
          <w:b/>
          <w:bCs/>
        </w:rPr>
        <w:t>Phase 5 — Answer engine (the historian mode)</w:t>
      </w:r>
    </w:p>
    <w:p w14:paraId="10A1124C" w14:textId="77777777" w:rsidR="00142F5D" w:rsidRPr="00142F5D" w:rsidRDefault="00142F5D" w:rsidP="00142F5D">
      <w:r w:rsidRPr="00142F5D">
        <w:t>The model must:</w:t>
      </w:r>
    </w:p>
    <w:p w14:paraId="0E47B146" w14:textId="77777777" w:rsidR="00142F5D" w:rsidRPr="00142F5D" w:rsidRDefault="00142F5D" w:rsidP="00142F5D">
      <w:r w:rsidRPr="00142F5D">
        <w:rPr>
          <w:rFonts w:ascii="Segoe UI Emoji" w:hAnsi="Segoe UI Emoji" w:cs="Segoe UI Emoji"/>
        </w:rPr>
        <w:t>✅</w:t>
      </w:r>
      <w:r w:rsidRPr="00142F5D">
        <w:t xml:space="preserve"> quote</w:t>
      </w:r>
      <w:r w:rsidRPr="00142F5D">
        <w:br/>
      </w:r>
      <w:r w:rsidRPr="00142F5D">
        <w:rPr>
          <w:rFonts w:ascii="Segoe UI Emoji" w:hAnsi="Segoe UI Emoji" w:cs="Segoe UI Emoji"/>
        </w:rPr>
        <w:t>✅</w:t>
      </w:r>
      <w:r w:rsidRPr="00142F5D">
        <w:t xml:space="preserve"> cite reference numbers</w:t>
      </w:r>
      <w:r w:rsidRPr="00142F5D">
        <w:br/>
      </w:r>
      <w:r w:rsidRPr="00142F5D">
        <w:rPr>
          <w:rFonts w:ascii="Segoe UI Emoji" w:hAnsi="Segoe UI Emoji" w:cs="Segoe UI Emoji"/>
        </w:rPr>
        <w:t>✅</w:t>
      </w:r>
      <w:r w:rsidRPr="00142F5D">
        <w:t xml:space="preserve"> show years</w:t>
      </w:r>
      <w:r w:rsidRPr="00142F5D">
        <w:br/>
      </w:r>
      <w:r w:rsidRPr="00142F5D">
        <w:rPr>
          <w:rFonts w:ascii="Segoe UI Emoji" w:hAnsi="Segoe UI Emoji" w:cs="Segoe UI Emoji"/>
        </w:rPr>
        <w:t>✅</w:t>
      </w:r>
      <w:r w:rsidRPr="00142F5D">
        <w:t xml:space="preserve"> admit uncertainty</w:t>
      </w:r>
      <w:r w:rsidRPr="00142F5D">
        <w:br/>
      </w:r>
      <w:r w:rsidRPr="00142F5D">
        <w:rPr>
          <w:rFonts w:ascii="Segoe UI Emoji" w:hAnsi="Segoe UI Emoji" w:cs="Segoe UI Emoji"/>
        </w:rPr>
        <w:t>✅</w:t>
      </w:r>
      <w:r w:rsidRPr="00142F5D">
        <w:t xml:space="preserve"> distinguish speculation</w:t>
      </w:r>
    </w:p>
    <w:p w14:paraId="6F687EBA" w14:textId="77777777" w:rsidR="00142F5D" w:rsidRPr="00142F5D" w:rsidRDefault="00142F5D" w:rsidP="00142F5D">
      <w:r w:rsidRPr="00142F5D">
        <w:t>Example output style researchers expect:</w:t>
      </w:r>
    </w:p>
    <w:p w14:paraId="16D29D89" w14:textId="77777777" w:rsidR="00142F5D" w:rsidRPr="00142F5D" w:rsidRDefault="00142F5D" w:rsidP="00142F5D">
      <w:r w:rsidRPr="00142F5D">
        <w:t>The term “client-server” appears repeatedly from 1989 onward (Ref 1023, p.4). Earlier documents instead prefer “host/terminal” (Ref 0871, 1984).</w:t>
      </w:r>
    </w:p>
    <w:p w14:paraId="28F23CE7" w14:textId="77777777" w:rsidR="00142F5D" w:rsidRPr="00142F5D" w:rsidRDefault="00142F5D" w:rsidP="00142F5D">
      <w:r w:rsidRPr="00142F5D">
        <w:t>This is enormously important for academic trust.</w:t>
      </w:r>
    </w:p>
    <w:p w14:paraId="7017433B" w14:textId="77777777" w:rsidR="00142F5D" w:rsidRPr="00142F5D" w:rsidRDefault="00000000" w:rsidP="00142F5D">
      <w:r>
        <w:pict w14:anchorId="24C903DE">
          <v:rect id="_x0000_i1047" style="width:0;height:1.5pt" o:hralign="center" o:hrstd="t" o:hr="t" fillcolor="#a0a0a0" stroked="f"/>
        </w:pict>
      </w:r>
    </w:p>
    <w:p w14:paraId="477B1C0E" w14:textId="77777777" w:rsidR="00142F5D" w:rsidRPr="00142F5D" w:rsidRDefault="00000000" w:rsidP="00142F5D">
      <w:r>
        <w:pict w14:anchorId="4EA61425">
          <v:rect id="_x0000_i1048" style="width:0;height:1.5pt" o:hralign="center" o:hrstd="t" o:hr="t" fillcolor="#a0a0a0" stroked="f"/>
        </w:pict>
      </w:r>
    </w:p>
    <w:p w14:paraId="58F01509" w14:textId="77777777" w:rsidR="00142F5D" w:rsidRPr="00142F5D" w:rsidRDefault="00142F5D" w:rsidP="00142F5D">
      <w:pPr>
        <w:rPr>
          <w:b/>
          <w:bCs/>
        </w:rPr>
      </w:pPr>
      <w:r w:rsidRPr="00142F5D">
        <w:rPr>
          <w:b/>
          <w:bCs/>
        </w:rPr>
        <w:t>Phase 6 — Researcher features (what makes it truly useful)</w:t>
      </w:r>
    </w:p>
    <w:p w14:paraId="0D63CCD8" w14:textId="77777777" w:rsidR="00142F5D" w:rsidRPr="00142F5D" w:rsidRDefault="00142F5D" w:rsidP="00142F5D">
      <w:r w:rsidRPr="00142F5D">
        <w:t>This is where magic happens.</w:t>
      </w:r>
    </w:p>
    <w:p w14:paraId="48B63463" w14:textId="77777777" w:rsidR="00142F5D" w:rsidRPr="00142F5D" w:rsidRDefault="00000000" w:rsidP="00142F5D">
      <w:r>
        <w:lastRenderedPageBreak/>
        <w:pict w14:anchorId="545FA7A2">
          <v:rect id="_x0000_i1049" style="width:0;height:1.5pt" o:hralign="center" o:hrstd="t" o:hr="t" fillcolor="#a0a0a0" stroked="f"/>
        </w:pict>
      </w:r>
    </w:p>
    <w:p w14:paraId="1104A378" w14:textId="77777777" w:rsidR="00142F5D" w:rsidRPr="00142F5D" w:rsidRDefault="00142F5D" w:rsidP="00142F5D">
      <w:pPr>
        <w:rPr>
          <w:b/>
          <w:bCs/>
        </w:rPr>
      </w:pPr>
      <w:r w:rsidRPr="00142F5D">
        <w:rPr>
          <w:b/>
          <w:bCs/>
        </w:rPr>
        <w:t>Timeline mode</w:t>
      </w:r>
    </w:p>
    <w:p w14:paraId="79FFDC7A" w14:textId="77777777" w:rsidR="00142F5D" w:rsidRPr="00142F5D" w:rsidRDefault="00142F5D" w:rsidP="00142F5D">
      <w:r w:rsidRPr="00142F5D">
        <w:t>“Show evolution of term X from 1980–2000.”</w:t>
      </w:r>
    </w:p>
    <w:p w14:paraId="67BA22C3" w14:textId="77777777" w:rsidR="00142F5D" w:rsidRPr="00142F5D" w:rsidRDefault="00000000" w:rsidP="00142F5D">
      <w:r>
        <w:pict w14:anchorId="74AEC3AC">
          <v:rect id="_x0000_i1050" style="width:0;height:1.5pt" o:hralign="center" o:hrstd="t" o:hr="t" fillcolor="#a0a0a0" stroked="f"/>
        </w:pict>
      </w:r>
    </w:p>
    <w:p w14:paraId="6AD48926" w14:textId="77777777" w:rsidR="00142F5D" w:rsidRPr="00142F5D" w:rsidRDefault="00142F5D" w:rsidP="00142F5D">
      <w:pPr>
        <w:rPr>
          <w:b/>
          <w:bCs/>
        </w:rPr>
      </w:pPr>
      <w:r w:rsidRPr="00142F5D">
        <w:rPr>
          <w:b/>
          <w:bCs/>
        </w:rPr>
        <w:t>Person mode</w:t>
      </w:r>
    </w:p>
    <w:p w14:paraId="769E6FBC" w14:textId="77777777" w:rsidR="00142F5D" w:rsidRPr="00142F5D" w:rsidRDefault="00142F5D" w:rsidP="00142F5D">
      <w:r w:rsidRPr="00142F5D">
        <w:t>“Everything involving Jane Smith.”</w:t>
      </w:r>
    </w:p>
    <w:p w14:paraId="37318618" w14:textId="77777777" w:rsidR="00142F5D" w:rsidRPr="00142F5D" w:rsidRDefault="00000000" w:rsidP="00142F5D">
      <w:r>
        <w:pict w14:anchorId="6F9584CF">
          <v:rect id="_x0000_i1051" style="width:0;height:1.5pt" o:hralign="center" o:hrstd="t" o:hr="t" fillcolor="#a0a0a0" stroked="f"/>
        </w:pict>
      </w:r>
    </w:p>
    <w:p w14:paraId="01F217DF" w14:textId="77777777" w:rsidR="00142F5D" w:rsidRPr="00142F5D" w:rsidRDefault="00142F5D" w:rsidP="00142F5D">
      <w:pPr>
        <w:rPr>
          <w:b/>
          <w:bCs/>
        </w:rPr>
      </w:pPr>
      <w:r w:rsidRPr="00142F5D">
        <w:rPr>
          <w:b/>
          <w:bCs/>
        </w:rPr>
        <w:t>Company history mode</w:t>
      </w:r>
    </w:p>
    <w:p w14:paraId="3F8A6EA0" w14:textId="77777777" w:rsidR="00142F5D" w:rsidRPr="00142F5D" w:rsidRDefault="00142F5D" w:rsidP="00142F5D">
      <w:r w:rsidRPr="00142F5D">
        <w:t>“Relationship between Microsoft and OEM partners.”</w:t>
      </w:r>
    </w:p>
    <w:p w14:paraId="3CC2B4D6" w14:textId="77777777" w:rsidR="00142F5D" w:rsidRPr="00142F5D" w:rsidRDefault="00000000" w:rsidP="00142F5D">
      <w:r>
        <w:pict w14:anchorId="5614E59F">
          <v:rect id="_x0000_i1052" style="width:0;height:1.5pt" o:hralign="center" o:hrstd="t" o:hr="t" fillcolor="#a0a0a0" stroked="f"/>
        </w:pict>
      </w:r>
    </w:p>
    <w:p w14:paraId="14A055E1" w14:textId="77777777" w:rsidR="00142F5D" w:rsidRPr="00142F5D" w:rsidRDefault="00142F5D" w:rsidP="00142F5D">
      <w:pPr>
        <w:rPr>
          <w:b/>
          <w:bCs/>
        </w:rPr>
      </w:pPr>
      <w:r w:rsidRPr="00142F5D">
        <w:rPr>
          <w:b/>
          <w:bCs/>
        </w:rPr>
        <w:t>Concept drift</w:t>
      </w:r>
    </w:p>
    <w:p w14:paraId="660B4DEF" w14:textId="77777777" w:rsidR="00142F5D" w:rsidRPr="00142F5D" w:rsidRDefault="00142F5D" w:rsidP="00142F5D">
      <w:r w:rsidRPr="00142F5D">
        <w:t>“How did the meaning of open systems change?”</w:t>
      </w:r>
    </w:p>
    <w:p w14:paraId="5AB9C8AD" w14:textId="77777777" w:rsidR="00142F5D" w:rsidRPr="00142F5D" w:rsidRDefault="00000000" w:rsidP="00142F5D">
      <w:r>
        <w:pict w14:anchorId="7AB9D84E">
          <v:rect id="_x0000_i1053" style="width:0;height:1.5pt" o:hralign="center" o:hrstd="t" o:hr="t" fillcolor="#a0a0a0" stroked="f"/>
        </w:pict>
      </w:r>
    </w:p>
    <w:p w14:paraId="2454828B" w14:textId="77777777" w:rsidR="00142F5D" w:rsidRPr="00142F5D" w:rsidRDefault="00142F5D" w:rsidP="00142F5D">
      <w:pPr>
        <w:rPr>
          <w:b/>
          <w:bCs/>
        </w:rPr>
      </w:pPr>
      <w:r w:rsidRPr="00142F5D">
        <w:rPr>
          <w:b/>
          <w:bCs/>
        </w:rPr>
        <w:t>Source explorer</w:t>
      </w:r>
    </w:p>
    <w:p w14:paraId="5920E556" w14:textId="77777777" w:rsidR="00142F5D" w:rsidRPr="00142F5D" w:rsidRDefault="00142F5D" w:rsidP="00142F5D">
      <w:r w:rsidRPr="00142F5D">
        <w:t>Let them click:</w:t>
      </w:r>
    </w:p>
    <w:p w14:paraId="5E0B0216" w14:textId="77777777" w:rsidR="00142F5D" w:rsidRPr="00142F5D" w:rsidRDefault="00142F5D" w:rsidP="00142F5D">
      <w:r w:rsidRPr="00142F5D">
        <w:t>Answer → ref number → original scan.</w:t>
      </w:r>
    </w:p>
    <w:p w14:paraId="675BEAC5" w14:textId="77777777" w:rsidR="00142F5D" w:rsidRPr="00142F5D" w:rsidRDefault="00142F5D" w:rsidP="00142F5D">
      <w:r w:rsidRPr="00142F5D">
        <w:t>Archivists love this.</w:t>
      </w:r>
    </w:p>
    <w:p w14:paraId="4C4A6D2B" w14:textId="77777777" w:rsidR="00142F5D" w:rsidRPr="00142F5D" w:rsidRDefault="00000000" w:rsidP="00142F5D">
      <w:r>
        <w:pict w14:anchorId="46AC167B">
          <v:rect id="_x0000_i1054" style="width:0;height:1.5pt" o:hralign="center" o:hrstd="t" o:hr="t" fillcolor="#a0a0a0" stroked="f"/>
        </w:pict>
      </w:r>
    </w:p>
    <w:p w14:paraId="5E4AF026" w14:textId="77777777" w:rsidR="00142F5D" w:rsidRPr="00142F5D" w:rsidRDefault="00000000" w:rsidP="00142F5D">
      <w:r>
        <w:pict w14:anchorId="52E7471F">
          <v:rect id="_x0000_i1055" style="width:0;height:1.5pt" o:hralign="center" o:hrstd="t" o:hr="t" fillcolor="#a0a0a0" stroked="f"/>
        </w:pict>
      </w:r>
    </w:p>
    <w:p w14:paraId="7BEBC05C" w14:textId="77777777" w:rsidR="00142F5D" w:rsidRPr="00142F5D" w:rsidRDefault="00142F5D" w:rsidP="00142F5D">
      <w:pPr>
        <w:rPr>
          <w:b/>
          <w:bCs/>
        </w:rPr>
      </w:pPr>
      <w:r w:rsidRPr="00142F5D">
        <w:rPr>
          <w:b/>
          <w:bCs/>
        </w:rPr>
        <w:t>Phase 7 — Interface</w:t>
      </w:r>
    </w:p>
    <w:p w14:paraId="1E3F9278" w14:textId="77777777" w:rsidR="00142F5D" w:rsidRPr="00142F5D" w:rsidRDefault="00142F5D" w:rsidP="00142F5D">
      <w:r w:rsidRPr="00142F5D">
        <w:t>Usually:</w:t>
      </w:r>
    </w:p>
    <w:p w14:paraId="07E2C19D" w14:textId="77777777" w:rsidR="00142F5D" w:rsidRPr="00142F5D" w:rsidRDefault="00142F5D" w:rsidP="00142F5D">
      <w:pPr>
        <w:numPr>
          <w:ilvl w:val="0"/>
          <w:numId w:val="12"/>
        </w:numPr>
      </w:pPr>
      <w:r w:rsidRPr="00142F5D">
        <w:t>chat window</w:t>
      </w:r>
    </w:p>
    <w:p w14:paraId="212A6A78" w14:textId="77777777" w:rsidR="00142F5D" w:rsidRPr="00142F5D" w:rsidRDefault="00142F5D" w:rsidP="00142F5D">
      <w:pPr>
        <w:numPr>
          <w:ilvl w:val="0"/>
          <w:numId w:val="12"/>
        </w:numPr>
      </w:pPr>
      <w:r w:rsidRPr="00142F5D">
        <w:t>filters panel (date / person / org)</w:t>
      </w:r>
    </w:p>
    <w:p w14:paraId="73434D8A" w14:textId="77777777" w:rsidR="00142F5D" w:rsidRPr="00142F5D" w:rsidRDefault="00142F5D" w:rsidP="00142F5D">
      <w:pPr>
        <w:numPr>
          <w:ilvl w:val="0"/>
          <w:numId w:val="12"/>
        </w:numPr>
      </w:pPr>
      <w:r w:rsidRPr="00142F5D">
        <w:t>citation viewer</w:t>
      </w:r>
    </w:p>
    <w:p w14:paraId="7802A010" w14:textId="77777777" w:rsidR="00142F5D" w:rsidRPr="00142F5D" w:rsidRDefault="00142F5D" w:rsidP="00142F5D">
      <w:pPr>
        <w:numPr>
          <w:ilvl w:val="0"/>
          <w:numId w:val="12"/>
        </w:numPr>
      </w:pPr>
      <w:r w:rsidRPr="00142F5D">
        <w:t>document preview</w:t>
      </w:r>
    </w:p>
    <w:p w14:paraId="17C38C9C" w14:textId="77777777" w:rsidR="00142F5D" w:rsidRPr="00142F5D" w:rsidRDefault="00142F5D" w:rsidP="00142F5D">
      <w:r w:rsidRPr="00142F5D">
        <w:t>This is what separates a toy from a research tool.</w:t>
      </w:r>
    </w:p>
    <w:p w14:paraId="43F60DD2" w14:textId="77777777" w:rsidR="00142F5D" w:rsidRPr="00142F5D" w:rsidRDefault="00000000" w:rsidP="00142F5D">
      <w:r>
        <w:pict w14:anchorId="0DA05352">
          <v:rect id="_x0000_i1056" style="width:0;height:1.5pt" o:hralign="center" o:hrstd="t" o:hr="t" fillcolor="#a0a0a0" stroked="f"/>
        </w:pict>
      </w:r>
    </w:p>
    <w:p w14:paraId="517D0043" w14:textId="77777777" w:rsidR="00142F5D" w:rsidRPr="00142F5D" w:rsidRDefault="00000000" w:rsidP="00142F5D">
      <w:r>
        <w:lastRenderedPageBreak/>
        <w:pict w14:anchorId="5AA92935">
          <v:rect id="_x0000_i1057" style="width:0;height:1.5pt" o:hralign="center" o:hrstd="t" o:hr="t" fillcolor="#a0a0a0" stroked="f"/>
        </w:pict>
      </w:r>
    </w:p>
    <w:p w14:paraId="437FF56A" w14:textId="77777777" w:rsidR="00142F5D" w:rsidRPr="00142F5D" w:rsidRDefault="00142F5D" w:rsidP="00142F5D">
      <w:pPr>
        <w:rPr>
          <w:b/>
          <w:bCs/>
        </w:rPr>
      </w:pPr>
      <w:r w:rsidRPr="00142F5D">
        <w:rPr>
          <w:b/>
          <w:bCs/>
        </w:rPr>
        <w:t>What you are REALLY building</w:t>
      </w:r>
    </w:p>
    <w:p w14:paraId="1EF6ACA4" w14:textId="77777777" w:rsidR="00142F5D" w:rsidRPr="00142F5D" w:rsidRDefault="00142F5D" w:rsidP="00142F5D">
      <w:r w:rsidRPr="00142F5D">
        <w:t>Not just a chatbot.</w:t>
      </w:r>
    </w:p>
    <w:p w14:paraId="7849CDD7" w14:textId="77777777" w:rsidR="00142F5D" w:rsidRPr="00142F5D" w:rsidRDefault="00142F5D" w:rsidP="00142F5D">
      <w:r w:rsidRPr="00142F5D">
        <w:t xml:space="preserve">You’re building a </w:t>
      </w:r>
      <w:r w:rsidRPr="00142F5D">
        <w:rPr>
          <w:b/>
          <w:bCs/>
        </w:rPr>
        <w:t>query engine for intellectual history</w:t>
      </w:r>
      <w:r w:rsidRPr="00142F5D">
        <w:t>.</w:t>
      </w:r>
    </w:p>
    <w:p w14:paraId="426AAF23" w14:textId="77777777" w:rsidR="00142F5D" w:rsidRPr="00142F5D" w:rsidRDefault="00142F5D" w:rsidP="00142F5D">
      <w:r w:rsidRPr="00142F5D">
        <w:t>Very few exist at this scale.</w:t>
      </w:r>
    </w:p>
    <w:p w14:paraId="11CD9946" w14:textId="77777777" w:rsidR="00142F5D" w:rsidRPr="00142F5D" w:rsidRDefault="00000000" w:rsidP="00142F5D">
      <w:r>
        <w:pict w14:anchorId="269ECDD7">
          <v:rect id="_x0000_i1058" style="width:0;height:1.5pt" o:hralign="center" o:hrstd="t" o:hr="t" fillcolor="#a0a0a0" stroked="f"/>
        </w:pict>
      </w:r>
    </w:p>
    <w:p w14:paraId="177DD7D1" w14:textId="77777777" w:rsidR="00142F5D" w:rsidRPr="00142F5D" w:rsidRDefault="00000000" w:rsidP="00142F5D">
      <w:r>
        <w:pict w14:anchorId="354B870D">
          <v:rect id="_x0000_i1059" style="width:0;height:1.5pt" o:hralign="center" o:hrstd="t" o:hr="t" fillcolor="#a0a0a0" stroked="f"/>
        </w:pict>
      </w:r>
    </w:p>
    <w:p w14:paraId="51CD280B" w14:textId="77777777" w:rsidR="00142F5D" w:rsidRPr="00142F5D" w:rsidRDefault="00142F5D" w:rsidP="00142F5D">
      <w:pPr>
        <w:rPr>
          <w:b/>
          <w:bCs/>
        </w:rPr>
      </w:pPr>
      <w:r w:rsidRPr="00142F5D">
        <w:rPr>
          <w:b/>
          <w:bCs/>
        </w:rPr>
        <w:t>Budget / Effort Reality</w:t>
      </w:r>
    </w:p>
    <w:p w14:paraId="468613E6" w14:textId="77777777" w:rsidR="00142F5D" w:rsidRPr="00142F5D" w:rsidRDefault="00142F5D" w:rsidP="00142F5D">
      <w:r w:rsidRPr="00142F5D">
        <w:t>For 31k documents:</w:t>
      </w:r>
    </w:p>
    <w:p w14:paraId="20B63998" w14:textId="77777777" w:rsidR="00142F5D" w:rsidRPr="00142F5D" w:rsidRDefault="00142F5D" w:rsidP="00142F5D">
      <w:pPr>
        <w:numPr>
          <w:ilvl w:val="0"/>
          <w:numId w:val="13"/>
        </w:numPr>
      </w:pPr>
      <w:r w:rsidRPr="00142F5D">
        <w:t>OCR &amp; cleaning = biggest workload</w:t>
      </w:r>
    </w:p>
    <w:p w14:paraId="09CC4A4C" w14:textId="77777777" w:rsidR="00142F5D" w:rsidRPr="00142F5D" w:rsidRDefault="00142F5D" w:rsidP="00142F5D">
      <w:pPr>
        <w:numPr>
          <w:ilvl w:val="0"/>
          <w:numId w:val="13"/>
        </w:numPr>
      </w:pPr>
      <w:r w:rsidRPr="00142F5D">
        <w:t>Vector DB = easy</w:t>
      </w:r>
    </w:p>
    <w:p w14:paraId="7D4B036C" w14:textId="77777777" w:rsidR="00142F5D" w:rsidRPr="00142F5D" w:rsidRDefault="00142F5D" w:rsidP="00142F5D">
      <w:pPr>
        <w:numPr>
          <w:ilvl w:val="0"/>
          <w:numId w:val="13"/>
        </w:numPr>
      </w:pPr>
      <w:r w:rsidRPr="00142F5D">
        <w:t>Chat layer = easy</w:t>
      </w:r>
    </w:p>
    <w:p w14:paraId="41CF40D1" w14:textId="77777777" w:rsidR="00142F5D" w:rsidRPr="00142F5D" w:rsidRDefault="00142F5D" w:rsidP="00142F5D">
      <w:pPr>
        <w:numPr>
          <w:ilvl w:val="0"/>
          <w:numId w:val="13"/>
        </w:numPr>
      </w:pPr>
      <w:r w:rsidRPr="00142F5D">
        <w:t>metadata alignment = medium</w:t>
      </w:r>
    </w:p>
    <w:p w14:paraId="46F6720F" w14:textId="77777777" w:rsidR="00142F5D" w:rsidRPr="00142F5D" w:rsidRDefault="00142F5D" w:rsidP="00142F5D">
      <w:pPr>
        <w:numPr>
          <w:ilvl w:val="0"/>
          <w:numId w:val="13"/>
        </w:numPr>
      </w:pPr>
      <w:r w:rsidRPr="00142F5D">
        <w:t>UI polish = time consuming</w:t>
      </w:r>
    </w:p>
    <w:p w14:paraId="77828502" w14:textId="77777777" w:rsidR="00142F5D" w:rsidRPr="00142F5D" w:rsidRDefault="00142F5D" w:rsidP="00142F5D">
      <w:r w:rsidRPr="00142F5D">
        <w:t>A small team can prototype in weeks; production may take months.</w:t>
      </w:r>
    </w:p>
    <w:p w14:paraId="65359C94" w14:textId="77777777" w:rsidR="00142F5D" w:rsidRPr="00142F5D" w:rsidRDefault="00000000" w:rsidP="00142F5D">
      <w:r>
        <w:pict w14:anchorId="2D88BE50">
          <v:rect id="_x0000_i1060" style="width:0;height:1.5pt" o:hralign="center" o:hrstd="t" o:hr="t" fillcolor="#a0a0a0" stroked="f"/>
        </w:pict>
      </w:r>
    </w:p>
    <w:p w14:paraId="54C4C789" w14:textId="77777777" w:rsidR="00142F5D" w:rsidRPr="00142F5D" w:rsidRDefault="00000000" w:rsidP="00142F5D">
      <w:r>
        <w:pict w14:anchorId="71F9CC90">
          <v:rect id="_x0000_i1061" style="width:0;height:1.5pt" o:hralign="center" o:hrstd="t" o:hr="t" fillcolor="#a0a0a0" stroked="f"/>
        </w:pict>
      </w:r>
    </w:p>
    <w:p w14:paraId="1C27B095" w14:textId="77777777" w:rsidR="00142F5D" w:rsidRPr="00142F5D" w:rsidRDefault="00142F5D" w:rsidP="00142F5D">
      <w:pPr>
        <w:rPr>
          <w:b/>
          <w:bCs/>
        </w:rPr>
      </w:pPr>
      <w:r w:rsidRPr="00142F5D">
        <w:rPr>
          <w:b/>
          <w:bCs/>
        </w:rPr>
        <w:t>Recommended Build Strategy (sane &amp; achievable)</w:t>
      </w:r>
    </w:p>
    <w:p w14:paraId="39AE077D" w14:textId="77777777" w:rsidR="00142F5D" w:rsidRPr="00142F5D" w:rsidRDefault="00142F5D" w:rsidP="00142F5D">
      <w:pPr>
        <w:rPr>
          <w:b/>
          <w:bCs/>
        </w:rPr>
      </w:pPr>
      <w:r w:rsidRPr="00142F5D">
        <w:rPr>
          <w:b/>
          <w:bCs/>
        </w:rPr>
        <w:t>Step 1</w:t>
      </w:r>
    </w:p>
    <w:p w14:paraId="64622B90" w14:textId="77777777" w:rsidR="00142F5D" w:rsidRPr="00142F5D" w:rsidRDefault="00142F5D" w:rsidP="00142F5D">
      <w:r w:rsidRPr="00142F5D">
        <w:t>Process 500–1000 docs → prove search quality.</w:t>
      </w:r>
    </w:p>
    <w:p w14:paraId="252E1565" w14:textId="77777777" w:rsidR="00142F5D" w:rsidRPr="00142F5D" w:rsidRDefault="00142F5D" w:rsidP="00142F5D">
      <w:pPr>
        <w:rPr>
          <w:b/>
          <w:bCs/>
        </w:rPr>
      </w:pPr>
      <w:r w:rsidRPr="00142F5D">
        <w:rPr>
          <w:b/>
          <w:bCs/>
        </w:rPr>
        <w:t>Step 2</w:t>
      </w:r>
    </w:p>
    <w:p w14:paraId="73F7949C" w14:textId="77777777" w:rsidR="00142F5D" w:rsidRPr="00142F5D" w:rsidRDefault="00142F5D" w:rsidP="00142F5D">
      <w:r w:rsidRPr="00142F5D">
        <w:t>Add citation &amp; filtering.</w:t>
      </w:r>
    </w:p>
    <w:p w14:paraId="7C0D2B77" w14:textId="77777777" w:rsidR="00142F5D" w:rsidRPr="00142F5D" w:rsidRDefault="00142F5D" w:rsidP="00142F5D">
      <w:pPr>
        <w:rPr>
          <w:b/>
          <w:bCs/>
        </w:rPr>
      </w:pPr>
      <w:r w:rsidRPr="00142F5D">
        <w:rPr>
          <w:b/>
          <w:bCs/>
        </w:rPr>
        <w:t>Step 3</w:t>
      </w:r>
    </w:p>
    <w:p w14:paraId="20496BBE" w14:textId="77777777" w:rsidR="00142F5D" w:rsidRPr="00142F5D" w:rsidRDefault="00142F5D" w:rsidP="00142F5D">
      <w:r w:rsidRPr="00142F5D">
        <w:t>Expand ingestion.</w:t>
      </w:r>
    </w:p>
    <w:p w14:paraId="3BB72713" w14:textId="77777777" w:rsidR="00142F5D" w:rsidRPr="00142F5D" w:rsidRDefault="00142F5D" w:rsidP="00142F5D">
      <w:pPr>
        <w:rPr>
          <w:b/>
          <w:bCs/>
        </w:rPr>
      </w:pPr>
      <w:r w:rsidRPr="00142F5D">
        <w:rPr>
          <w:b/>
          <w:bCs/>
        </w:rPr>
        <w:t>Step 4</w:t>
      </w:r>
    </w:p>
    <w:p w14:paraId="7C62CF94" w14:textId="77777777" w:rsidR="00142F5D" w:rsidRPr="00142F5D" w:rsidRDefault="00142F5D" w:rsidP="00142F5D">
      <w:r w:rsidRPr="00142F5D">
        <w:t>Add advanced research tools.</w:t>
      </w:r>
    </w:p>
    <w:p w14:paraId="75C24C23" w14:textId="77777777" w:rsidR="00142F5D" w:rsidRPr="00142F5D" w:rsidRDefault="00000000" w:rsidP="00142F5D">
      <w:r>
        <w:pict w14:anchorId="1729B7C9">
          <v:rect id="_x0000_i1062" style="width:0;height:1.5pt" o:hralign="center" o:hrstd="t" o:hr="t" fillcolor="#a0a0a0" stroked="f"/>
        </w:pict>
      </w:r>
    </w:p>
    <w:p w14:paraId="39EFBFCB" w14:textId="77777777" w:rsidR="00142F5D" w:rsidRPr="00142F5D" w:rsidRDefault="00000000" w:rsidP="00142F5D">
      <w:r>
        <w:lastRenderedPageBreak/>
        <w:pict w14:anchorId="367C5D15">
          <v:rect id="_x0000_i1063" style="width:0;height:1.5pt" o:hralign="center" o:hrstd="t" o:hr="t" fillcolor="#a0a0a0" stroked="f"/>
        </w:pict>
      </w:r>
    </w:p>
    <w:p w14:paraId="3D9DA9EF" w14:textId="77777777" w:rsidR="00142F5D" w:rsidRPr="00142F5D" w:rsidRDefault="00142F5D" w:rsidP="00142F5D">
      <w:r w:rsidRPr="00142F5D">
        <w:t>If you want, next I can design you:</w:t>
      </w:r>
    </w:p>
    <w:p w14:paraId="648D11D6" w14:textId="77777777" w:rsidR="00142F5D" w:rsidRPr="00142F5D" w:rsidRDefault="00142F5D" w:rsidP="00142F5D">
      <w:pPr>
        <w:numPr>
          <w:ilvl w:val="0"/>
          <w:numId w:val="14"/>
        </w:numPr>
      </w:pPr>
      <w:r w:rsidRPr="00142F5D">
        <w:t xml:space="preserve">the </w:t>
      </w:r>
      <w:r w:rsidRPr="00142F5D">
        <w:rPr>
          <w:b/>
          <w:bCs/>
        </w:rPr>
        <w:t>exact database schema</w:t>
      </w:r>
    </w:p>
    <w:p w14:paraId="12F21AAF" w14:textId="77777777" w:rsidR="00142F5D" w:rsidRPr="00142F5D" w:rsidRDefault="00142F5D" w:rsidP="00142F5D">
      <w:pPr>
        <w:numPr>
          <w:ilvl w:val="0"/>
          <w:numId w:val="14"/>
        </w:numPr>
      </w:pPr>
      <w:r w:rsidRPr="00142F5D">
        <w:t>ingestion workflow</w:t>
      </w:r>
    </w:p>
    <w:p w14:paraId="6CF65A2D" w14:textId="77777777" w:rsidR="00142F5D" w:rsidRPr="00142F5D" w:rsidRDefault="00142F5D" w:rsidP="00142F5D">
      <w:pPr>
        <w:numPr>
          <w:ilvl w:val="0"/>
          <w:numId w:val="14"/>
        </w:numPr>
      </w:pPr>
      <w:r w:rsidRPr="00142F5D">
        <w:t>hardware/cloud needs</w:t>
      </w:r>
    </w:p>
    <w:p w14:paraId="41EE6FCD" w14:textId="77777777" w:rsidR="00142F5D" w:rsidRPr="00142F5D" w:rsidRDefault="00142F5D" w:rsidP="00142F5D">
      <w:pPr>
        <w:numPr>
          <w:ilvl w:val="0"/>
          <w:numId w:val="14"/>
        </w:numPr>
      </w:pPr>
      <w:r w:rsidRPr="00142F5D">
        <w:t>cost estimate</w:t>
      </w:r>
    </w:p>
    <w:p w14:paraId="7343E443" w14:textId="77777777" w:rsidR="00142F5D" w:rsidRPr="00142F5D" w:rsidRDefault="00142F5D" w:rsidP="00142F5D">
      <w:pPr>
        <w:numPr>
          <w:ilvl w:val="0"/>
          <w:numId w:val="14"/>
        </w:numPr>
      </w:pPr>
      <w:r w:rsidRPr="00142F5D">
        <w:t>or open-source vs commercial paths</w:t>
      </w:r>
    </w:p>
    <w:p w14:paraId="0E98C18C" w14:textId="77777777" w:rsidR="00142F5D" w:rsidRPr="00142F5D" w:rsidRDefault="00142F5D" w:rsidP="00142F5D">
      <w:pPr>
        <w:numPr>
          <w:ilvl w:val="0"/>
          <w:numId w:val="14"/>
        </w:numPr>
      </w:pPr>
      <w:r w:rsidRPr="00142F5D">
        <w:t>or a grant-fundable academic architecture</w:t>
      </w:r>
    </w:p>
    <w:p w14:paraId="1545DE38" w14:textId="77777777" w:rsidR="00142F5D" w:rsidRPr="00142F5D" w:rsidRDefault="00142F5D" w:rsidP="00142F5D">
      <w:r w:rsidRPr="00142F5D">
        <w:t>What would you like to plan next?</w:t>
      </w:r>
    </w:p>
    <w:p w14:paraId="34A3ACF9" w14:textId="50ACD75D" w:rsidR="000A0FF5" w:rsidRPr="000A0FF5" w:rsidRDefault="000A0FF5" w:rsidP="000A0FF5">
      <w:pPr>
        <w:rPr>
          <w:u w:val="single"/>
        </w:rPr>
      </w:pPr>
      <w:r w:rsidRPr="000A0FF5">
        <w:rPr>
          <w:u w:val="single"/>
        </w:rPr>
        <w:t>please de</w:t>
      </w:r>
      <w:r w:rsidR="00894332" w:rsidRPr="00894332">
        <w:rPr>
          <w:u w:val="single"/>
        </w:rPr>
        <w:t>si</w:t>
      </w:r>
      <w:r w:rsidRPr="000A0FF5">
        <w:rPr>
          <w:u w:val="single"/>
        </w:rPr>
        <w:t>gn a grant-fun</w:t>
      </w:r>
      <w:r w:rsidR="00894332" w:rsidRPr="00894332">
        <w:rPr>
          <w:u w:val="single"/>
        </w:rPr>
        <w:t>d</w:t>
      </w:r>
      <w:r w:rsidRPr="000A0FF5">
        <w:rPr>
          <w:u w:val="single"/>
        </w:rPr>
        <w:t>able academic architecture and provide a cost estimate</w:t>
      </w:r>
    </w:p>
    <w:p w14:paraId="062FABEB" w14:textId="77777777" w:rsidR="000A0FF5" w:rsidRPr="000A0FF5" w:rsidRDefault="000A0FF5" w:rsidP="000A0FF5">
      <w:r w:rsidRPr="000A0FF5">
        <w:t xml:space="preserve">Absolutely — here’s a </w:t>
      </w:r>
      <w:r w:rsidRPr="000A0FF5">
        <w:rPr>
          <w:b/>
          <w:bCs/>
        </w:rPr>
        <w:t>grant-fundable academic architecture</w:t>
      </w:r>
      <w:r w:rsidRPr="000A0FF5">
        <w:t xml:space="preserve"> tailored to your archive and the kinds of research use you described, along with a </w:t>
      </w:r>
      <w:r w:rsidRPr="000A0FF5">
        <w:rPr>
          <w:b/>
          <w:bCs/>
        </w:rPr>
        <w:t>realistic cost estimate</w:t>
      </w:r>
      <w:r w:rsidRPr="000A0FF5">
        <w:t xml:space="preserve"> tiered for small, medium, and full builds.</w:t>
      </w:r>
    </w:p>
    <w:p w14:paraId="6DE31994" w14:textId="77777777" w:rsidR="000A0FF5" w:rsidRPr="000A0FF5" w:rsidRDefault="000A0FF5" w:rsidP="000A0FF5">
      <w:r w:rsidRPr="000A0FF5">
        <w:t xml:space="preserve">I’m </w:t>
      </w:r>
      <w:r w:rsidRPr="000A0FF5">
        <w:rPr>
          <w:i/>
          <w:iCs/>
        </w:rPr>
        <w:t>not</w:t>
      </w:r>
      <w:r w:rsidRPr="000A0FF5">
        <w:t xml:space="preserve"> giving you vague buzzwords — this is a proposal you could </w:t>
      </w:r>
      <w:r w:rsidRPr="000A0FF5">
        <w:rPr>
          <w:i/>
          <w:iCs/>
        </w:rPr>
        <w:t>actually put into a grant application</w:t>
      </w:r>
      <w:r w:rsidRPr="000A0FF5">
        <w:t xml:space="preserve"> with budget numbers you can defend.</w:t>
      </w:r>
    </w:p>
    <w:p w14:paraId="3C594059" w14:textId="77777777" w:rsidR="000A0FF5" w:rsidRPr="000A0FF5" w:rsidRDefault="00000000" w:rsidP="000A0FF5">
      <w:r>
        <w:pict w14:anchorId="422E5742">
          <v:rect id="_x0000_i1064" style="width:0;height:1.5pt" o:hralign="center" o:hrstd="t" o:hr="t" fillcolor="#a0a0a0" stroked="f"/>
        </w:pict>
      </w:r>
    </w:p>
    <w:p w14:paraId="47065A4B" w14:textId="77777777" w:rsidR="000A0FF5" w:rsidRPr="000A0FF5" w:rsidRDefault="000A0FF5" w:rsidP="000A0FF5">
      <w:pPr>
        <w:rPr>
          <w:b/>
          <w:bCs/>
        </w:rPr>
      </w:pPr>
      <w:r w:rsidRPr="000A0FF5">
        <w:rPr>
          <w:rFonts w:ascii="Segoe UI Emoji" w:hAnsi="Segoe UI Emoji" w:cs="Segoe UI Emoji"/>
          <w:b/>
          <w:bCs/>
        </w:rPr>
        <w:t>🎓</w:t>
      </w:r>
      <w:r w:rsidRPr="000A0FF5">
        <w:rPr>
          <w:b/>
          <w:bCs/>
        </w:rPr>
        <w:t xml:space="preserve"> Academic Architecture — Research-Grade Digital Archive AI</w:t>
      </w:r>
    </w:p>
    <w:p w14:paraId="59C2BF6B" w14:textId="77777777" w:rsidR="000A0FF5" w:rsidRPr="000A0FF5" w:rsidRDefault="000A0FF5" w:rsidP="000A0FF5">
      <w:pPr>
        <w:rPr>
          <w:b/>
          <w:bCs/>
        </w:rPr>
      </w:pPr>
      <w:r w:rsidRPr="000A0FF5">
        <w:rPr>
          <w:b/>
          <w:bCs/>
        </w:rPr>
        <w:t>Project Vision</w:t>
      </w:r>
    </w:p>
    <w:p w14:paraId="1F365359" w14:textId="77777777" w:rsidR="000A0FF5" w:rsidRPr="000A0FF5" w:rsidRDefault="000A0FF5" w:rsidP="000A0FF5">
      <w:r w:rsidRPr="000A0FF5">
        <w:t>Build a searchable, semantically indexed research system for a 31,000-file historical IT archive that:</w:t>
      </w:r>
    </w:p>
    <w:p w14:paraId="02285141" w14:textId="77777777" w:rsidR="000A0FF5" w:rsidRPr="000A0FF5" w:rsidRDefault="000A0FF5" w:rsidP="000A0FF5">
      <w:pPr>
        <w:numPr>
          <w:ilvl w:val="0"/>
          <w:numId w:val="15"/>
        </w:numPr>
      </w:pPr>
      <w:r w:rsidRPr="000A0FF5">
        <w:t xml:space="preserve">supports </w:t>
      </w:r>
      <w:r w:rsidRPr="000A0FF5">
        <w:rPr>
          <w:b/>
          <w:bCs/>
        </w:rPr>
        <w:t>advanced scholarly queries</w:t>
      </w:r>
    </w:p>
    <w:p w14:paraId="5FC1EEDF" w14:textId="77777777" w:rsidR="000A0FF5" w:rsidRPr="000A0FF5" w:rsidRDefault="000A0FF5" w:rsidP="000A0FF5">
      <w:pPr>
        <w:numPr>
          <w:ilvl w:val="0"/>
          <w:numId w:val="15"/>
        </w:numPr>
      </w:pPr>
      <w:r w:rsidRPr="000A0FF5">
        <w:t xml:space="preserve">returns </w:t>
      </w:r>
      <w:r w:rsidRPr="000A0FF5">
        <w:rPr>
          <w:b/>
          <w:bCs/>
        </w:rPr>
        <w:t>quotable, citable evidence</w:t>
      </w:r>
    </w:p>
    <w:p w14:paraId="2DF5CD10" w14:textId="77777777" w:rsidR="000A0FF5" w:rsidRPr="000A0FF5" w:rsidRDefault="000A0FF5" w:rsidP="000A0FF5">
      <w:pPr>
        <w:numPr>
          <w:ilvl w:val="0"/>
          <w:numId w:val="15"/>
        </w:numPr>
      </w:pPr>
      <w:r w:rsidRPr="000A0FF5">
        <w:t xml:space="preserve">enables </w:t>
      </w:r>
      <w:r w:rsidRPr="000A0FF5">
        <w:rPr>
          <w:b/>
          <w:bCs/>
        </w:rPr>
        <w:t>diachronic analysis of terminology, organizations, and individuals</w:t>
      </w:r>
    </w:p>
    <w:p w14:paraId="49C8A672" w14:textId="77777777" w:rsidR="000A0FF5" w:rsidRPr="000A0FF5" w:rsidRDefault="000A0FF5" w:rsidP="000A0FF5">
      <w:pPr>
        <w:numPr>
          <w:ilvl w:val="0"/>
          <w:numId w:val="15"/>
        </w:numPr>
      </w:pPr>
      <w:r w:rsidRPr="000A0FF5">
        <w:t>integrates with existing metadata (FileMaker index)</w:t>
      </w:r>
    </w:p>
    <w:p w14:paraId="31A62FC4" w14:textId="77777777" w:rsidR="000A0FF5" w:rsidRPr="000A0FF5" w:rsidRDefault="000A0FF5" w:rsidP="000A0FF5">
      <w:pPr>
        <w:numPr>
          <w:ilvl w:val="0"/>
          <w:numId w:val="15"/>
        </w:numPr>
      </w:pPr>
      <w:r w:rsidRPr="000A0FF5">
        <w:t>preserves archival provenance</w:t>
      </w:r>
    </w:p>
    <w:p w14:paraId="4F834F90" w14:textId="77777777" w:rsidR="000A0FF5" w:rsidRPr="000A0FF5" w:rsidRDefault="000A0FF5" w:rsidP="000A0FF5">
      <w:r w:rsidRPr="000A0FF5">
        <w:t>Target audiences:</w:t>
      </w:r>
    </w:p>
    <w:p w14:paraId="7B902D96" w14:textId="77777777" w:rsidR="000A0FF5" w:rsidRPr="000A0FF5" w:rsidRDefault="000A0FF5" w:rsidP="000A0FF5">
      <w:pPr>
        <w:numPr>
          <w:ilvl w:val="0"/>
          <w:numId w:val="16"/>
        </w:numPr>
      </w:pPr>
      <w:r w:rsidRPr="000A0FF5">
        <w:t>technology historians</w:t>
      </w:r>
    </w:p>
    <w:p w14:paraId="6531D15F" w14:textId="77777777" w:rsidR="000A0FF5" w:rsidRPr="000A0FF5" w:rsidRDefault="000A0FF5" w:rsidP="000A0FF5">
      <w:pPr>
        <w:numPr>
          <w:ilvl w:val="0"/>
          <w:numId w:val="16"/>
        </w:numPr>
      </w:pPr>
      <w:r w:rsidRPr="000A0FF5">
        <w:t>sociologists of science</w:t>
      </w:r>
    </w:p>
    <w:p w14:paraId="433A0958" w14:textId="77777777" w:rsidR="000A0FF5" w:rsidRPr="000A0FF5" w:rsidRDefault="000A0FF5" w:rsidP="000A0FF5">
      <w:pPr>
        <w:numPr>
          <w:ilvl w:val="0"/>
          <w:numId w:val="16"/>
        </w:numPr>
      </w:pPr>
      <w:r w:rsidRPr="000A0FF5">
        <w:t>media &amp; communication researchers</w:t>
      </w:r>
    </w:p>
    <w:p w14:paraId="24855B06" w14:textId="77777777" w:rsidR="000A0FF5" w:rsidRPr="000A0FF5" w:rsidRDefault="000A0FF5" w:rsidP="000A0FF5">
      <w:pPr>
        <w:numPr>
          <w:ilvl w:val="0"/>
          <w:numId w:val="16"/>
        </w:numPr>
      </w:pPr>
      <w:r w:rsidRPr="000A0FF5">
        <w:t>computational linguists</w:t>
      </w:r>
    </w:p>
    <w:p w14:paraId="2B01B7CB" w14:textId="77777777" w:rsidR="000A0FF5" w:rsidRPr="000A0FF5" w:rsidRDefault="000A0FF5" w:rsidP="000A0FF5">
      <w:pPr>
        <w:numPr>
          <w:ilvl w:val="0"/>
          <w:numId w:val="16"/>
        </w:numPr>
      </w:pPr>
      <w:r w:rsidRPr="000A0FF5">
        <w:lastRenderedPageBreak/>
        <w:t>digital humanities</w:t>
      </w:r>
    </w:p>
    <w:p w14:paraId="7BF4AC93" w14:textId="77777777" w:rsidR="000A0FF5" w:rsidRPr="000A0FF5" w:rsidRDefault="00000000" w:rsidP="000A0FF5">
      <w:r>
        <w:pict w14:anchorId="06D64F74">
          <v:rect id="_x0000_i1065" style="width:0;height:1.5pt" o:hralign="center" o:hrstd="t" o:hr="t" fillcolor="#a0a0a0" stroked="f"/>
        </w:pict>
      </w:r>
    </w:p>
    <w:p w14:paraId="748D8EB1" w14:textId="77777777" w:rsidR="000A0FF5" w:rsidRPr="000A0FF5" w:rsidRDefault="000A0FF5" w:rsidP="000A0FF5">
      <w:pPr>
        <w:rPr>
          <w:b/>
          <w:bCs/>
        </w:rPr>
      </w:pPr>
      <w:r w:rsidRPr="000A0FF5">
        <w:rPr>
          <w:b/>
          <w:bCs/>
        </w:rPr>
        <w:t>1️</w:t>
      </w:r>
      <w:r w:rsidRPr="000A0FF5">
        <w:rPr>
          <w:rFonts w:ascii="Segoe UI Symbol" w:hAnsi="Segoe UI Symbol" w:cs="Segoe UI Symbol"/>
          <w:b/>
          <w:bCs/>
        </w:rPr>
        <w:t>⃣</w:t>
      </w:r>
      <w:r w:rsidRPr="000A0FF5">
        <w:rPr>
          <w:b/>
          <w:bCs/>
        </w:rPr>
        <w:t xml:space="preserve"> Core Components</w:t>
      </w:r>
    </w:p>
    <w:p w14:paraId="75A80FEA" w14:textId="77777777" w:rsidR="000A0FF5" w:rsidRPr="000A0FF5" w:rsidRDefault="000A0FF5" w:rsidP="000A0FF5">
      <w:pPr>
        <w:rPr>
          <w:b/>
          <w:bCs/>
        </w:rPr>
      </w:pPr>
      <w:r w:rsidRPr="000A0FF5">
        <w:rPr>
          <w:b/>
          <w:bCs/>
        </w:rPr>
        <w:t>A. Data Ingestion Layer</w:t>
      </w:r>
    </w:p>
    <w:p w14:paraId="4B776856" w14:textId="77777777" w:rsidR="000A0FF5" w:rsidRPr="000A0FF5" w:rsidRDefault="000A0FF5" w:rsidP="000A0FF5">
      <w:r w:rsidRPr="000A0FF5">
        <w:rPr>
          <w:b/>
          <w:bCs/>
        </w:rPr>
        <w:t>Purpose:</w:t>
      </w:r>
      <w:r w:rsidRPr="000A0FF5">
        <w:t xml:space="preserve"> turn all original files into rich, structured text + metadata</w:t>
      </w:r>
    </w:p>
    <w:p w14:paraId="3EEA8D79" w14:textId="77777777" w:rsidR="000A0FF5" w:rsidRPr="000A0FF5" w:rsidRDefault="000A0FF5" w:rsidP="000A0FF5">
      <w:r w:rsidRPr="000A0FF5">
        <w:rPr>
          <w:b/>
          <w:bCs/>
        </w:rPr>
        <w:t>Subcomponents:</w:t>
      </w:r>
    </w:p>
    <w:p w14:paraId="474239D1" w14:textId="77777777" w:rsidR="000A0FF5" w:rsidRPr="000A0FF5" w:rsidRDefault="000A0FF5" w:rsidP="000A0FF5">
      <w:pPr>
        <w:numPr>
          <w:ilvl w:val="0"/>
          <w:numId w:val="17"/>
        </w:numPr>
      </w:pPr>
      <w:r w:rsidRPr="000A0FF5">
        <w:rPr>
          <w:b/>
          <w:bCs/>
        </w:rPr>
        <w:t>OCR pipeline</w:t>
      </w:r>
      <w:r w:rsidRPr="000A0FF5">
        <w:br/>
        <w:t>Converts TIF scans → searchable text with page boundaries and confidence.</w:t>
      </w:r>
    </w:p>
    <w:p w14:paraId="52B0DF1E" w14:textId="77777777" w:rsidR="000A0FF5" w:rsidRPr="000A0FF5" w:rsidRDefault="000A0FF5" w:rsidP="000A0FF5">
      <w:pPr>
        <w:numPr>
          <w:ilvl w:val="0"/>
          <w:numId w:val="17"/>
        </w:numPr>
      </w:pPr>
      <w:r w:rsidRPr="000A0FF5">
        <w:rPr>
          <w:b/>
          <w:bCs/>
        </w:rPr>
        <w:t>Digital conversion</w:t>
      </w:r>
      <w:r w:rsidRPr="000A0FF5">
        <w:br/>
        <w:t>Extracts text from Office formats robustly.</w:t>
      </w:r>
    </w:p>
    <w:p w14:paraId="666C53B8" w14:textId="77777777" w:rsidR="000A0FF5" w:rsidRPr="000A0FF5" w:rsidRDefault="000A0FF5" w:rsidP="000A0FF5">
      <w:pPr>
        <w:numPr>
          <w:ilvl w:val="0"/>
          <w:numId w:val="17"/>
        </w:numPr>
      </w:pPr>
      <w:r w:rsidRPr="000A0FF5">
        <w:rPr>
          <w:b/>
          <w:bCs/>
        </w:rPr>
        <w:t>Metadata enrichment</w:t>
      </w:r>
      <w:r w:rsidRPr="000A0FF5">
        <w:br/>
        <w:t>Joins FileMaker index to extracted text → unified document records.</w:t>
      </w:r>
    </w:p>
    <w:p w14:paraId="64D4A12B" w14:textId="77777777" w:rsidR="000A0FF5" w:rsidRPr="000A0FF5" w:rsidRDefault="000A0FF5" w:rsidP="000A0FF5">
      <w:r w:rsidRPr="000A0FF5">
        <w:rPr>
          <w:b/>
          <w:bCs/>
        </w:rPr>
        <w:t>Outputs:</w:t>
      </w:r>
      <w:r w:rsidRPr="000A0FF5">
        <w:br/>
      </w:r>
      <w:r w:rsidRPr="000A0FF5">
        <w:rPr>
          <w:rFonts w:ascii="Segoe UI Emoji" w:hAnsi="Segoe UI Emoji" w:cs="Segoe UI Emoji"/>
        </w:rPr>
        <w:t>📌</w:t>
      </w:r>
      <w:r w:rsidRPr="000A0FF5">
        <w:t xml:space="preserve"> Normalized corpus</w:t>
      </w:r>
      <w:r w:rsidRPr="000A0FF5">
        <w:br/>
      </w:r>
      <w:r w:rsidRPr="000A0FF5">
        <w:rPr>
          <w:rFonts w:ascii="Segoe UI Emoji" w:hAnsi="Segoe UI Emoji" w:cs="Segoe UI Emoji"/>
        </w:rPr>
        <w:t>📌</w:t>
      </w:r>
      <w:r w:rsidRPr="000A0FF5">
        <w:t xml:space="preserve"> Document metadata table</w:t>
      </w:r>
      <w:r w:rsidRPr="000A0FF5">
        <w:br/>
      </w:r>
      <w:r w:rsidRPr="000A0FF5">
        <w:rPr>
          <w:rFonts w:ascii="Segoe UI Emoji" w:hAnsi="Segoe UI Emoji" w:cs="Segoe UI Emoji"/>
        </w:rPr>
        <w:t>📌</w:t>
      </w:r>
      <w:r w:rsidRPr="000A0FF5">
        <w:t xml:space="preserve"> Entity (people/org) enriched dataset</w:t>
      </w:r>
    </w:p>
    <w:p w14:paraId="4C37DAF8" w14:textId="77777777" w:rsidR="000A0FF5" w:rsidRPr="000A0FF5" w:rsidRDefault="00000000" w:rsidP="000A0FF5">
      <w:r>
        <w:pict w14:anchorId="66B2CBC3">
          <v:rect id="_x0000_i1066" style="width:0;height:1.5pt" o:hralign="center" o:hrstd="t" o:hr="t" fillcolor="#a0a0a0" stroked="f"/>
        </w:pict>
      </w:r>
    </w:p>
    <w:p w14:paraId="15D82899" w14:textId="77777777" w:rsidR="000A0FF5" w:rsidRPr="000A0FF5" w:rsidRDefault="000A0FF5" w:rsidP="000A0FF5">
      <w:pPr>
        <w:rPr>
          <w:b/>
          <w:bCs/>
        </w:rPr>
      </w:pPr>
      <w:r w:rsidRPr="000A0FF5">
        <w:rPr>
          <w:b/>
          <w:bCs/>
        </w:rPr>
        <w:t>B. Semantic Indexing Layer</w:t>
      </w:r>
    </w:p>
    <w:p w14:paraId="209A3A85" w14:textId="77777777" w:rsidR="000A0FF5" w:rsidRPr="000A0FF5" w:rsidRDefault="000A0FF5" w:rsidP="000A0FF5">
      <w:r w:rsidRPr="000A0FF5">
        <w:rPr>
          <w:b/>
          <w:bCs/>
        </w:rPr>
        <w:t>Purpose:</w:t>
      </w:r>
      <w:r w:rsidRPr="000A0FF5">
        <w:t xml:space="preserve"> make the corpus searchable by meaning (not just keywords)</w:t>
      </w:r>
    </w:p>
    <w:p w14:paraId="57C3B7FD" w14:textId="77777777" w:rsidR="000A0FF5" w:rsidRPr="000A0FF5" w:rsidRDefault="000A0FF5" w:rsidP="000A0FF5">
      <w:r w:rsidRPr="000A0FF5">
        <w:rPr>
          <w:b/>
          <w:bCs/>
        </w:rPr>
        <w:t>Subcomponents:</w:t>
      </w:r>
    </w:p>
    <w:p w14:paraId="0A763D2E" w14:textId="77777777" w:rsidR="000A0FF5" w:rsidRPr="000A0FF5" w:rsidRDefault="000A0FF5" w:rsidP="000A0FF5">
      <w:pPr>
        <w:numPr>
          <w:ilvl w:val="0"/>
          <w:numId w:val="18"/>
        </w:numPr>
      </w:pPr>
      <w:proofErr w:type="spellStart"/>
      <w:r w:rsidRPr="000A0FF5">
        <w:t>Chunker</w:t>
      </w:r>
      <w:proofErr w:type="spellEnd"/>
      <w:r w:rsidRPr="000A0FF5">
        <w:t xml:space="preserve"> — splits long docs into 500–1200-word chunks</w:t>
      </w:r>
    </w:p>
    <w:p w14:paraId="7515C023" w14:textId="77777777" w:rsidR="000A0FF5" w:rsidRPr="000A0FF5" w:rsidRDefault="000A0FF5" w:rsidP="000A0FF5">
      <w:pPr>
        <w:numPr>
          <w:ilvl w:val="0"/>
          <w:numId w:val="18"/>
        </w:numPr>
      </w:pPr>
      <w:r w:rsidRPr="000A0FF5">
        <w:t>Embeddings generator — converts text chunks → vector space</w:t>
      </w:r>
    </w:p>
    <w:p w14:paraId="5E78E1EB" w14:textId="77777777" w:rsidR="000A0FF5" w:rsidRPr="000A0FF5" w:rsidRDefault="000A0FF5" w:rsidP="000A0FF5">
      <w:pPr>
        <w:numPr>
          <w:ilvl w:val="0"/>
          <w:numId w:val="18"/>
        </w:numPr>
      </w:pPr>
      <w:r w:rsidRPr="000A0FF5">
        <w:t>Vector DB — efficient semantic search index</w:t>
      </w:r>
    </w:p>
    <w:p w14:paraId="5E7FE117" w14:textId="77777777" w:rsidR="000A0FF5" w:rsidRPr="000A0FF5" w:rsidRDefault="000A0FF5" w:rsidP="000A0FF5">
      <w:r w:rsidRPr="000A0FF5">
        <w:rPr>
          <w:b/>
          <w:bCs/>
        </w:rPr>
        <w:t>Benefits:</w:t>
      </w:r>
    </w:p>
    <w:p w14:paraId="6AEB1EB2" w14:textId="77777777" w:rsidR="000A0FF5" w:rsidRPr="000A0FF5" w:rsidRDefault="000A0FF5" w:rsidP="000A0FF5">
      <w:pPr>
        <w:numPr>
          <w:ilvl w:val="0"/>
          <w:numId w:val="19"/>
        </w:numPr>
      </w:pPr>
      <w:r w:rsidRPr="000A0FF5">
        <w:t>find documents by concept similarity</w:t>
      </w:r>
    </w:p>
    <w:p w14:paraId="59058FB8" w14:textId="77777777" w:rsidR="000A0FF5" w:rsidRPr="000A0FF5" w:rsidRDefault="000A0FF5" w:rsidP="000A0FF5">
      <w:pPr>
        <w:numPr>
          <w:ilvl w:val="0"/>
          <w:numId w:val="19"/>
        </w:numPr>
      </w:pPr>
      <w:r w:rsidRPr="000A0FF5">
        <w:t>allow timeline, person, and organization filters</w:t>
      </w:r>
    </w:p>
    <w:p w14:paraId="456765D4" w14:textId="77777777" w:rsidR="000A0FF5" w:rsidRPr="000A0FF5" w:rsidRDefault="000A0FF5" w:rsidP="000A0FF5">
      <w:pPr>
        <w:numPr>
          <w:ilvl w:val="0"/>
          <w:numId w:val="19"/>
        </w:numPr>
      </w:pPr>
      <w:r w:rsidRPr="000A0FF5">
        <w:t>enable AI to synthesize answers from specific evidence</w:t>
      </w:r>
    </w:p>
    <w:p w14:paraId="2ABA43A5" w14:textId="77777777" w:rsidR="000A0FF5" w:rsidRPr="000A0FF5" w:rsidRDefault="00000000" w:rsidP="000A0FF5">
      <w:r>
        <w:pict w14:anchorId="743FE1A3">
          <v:rect id="_x0000_i1067" style="width:0;height:1.5pt" o:hralign="center" o:hrstd="t" o:hr="t" fillcolor="#a0a0a0" stroked="f"/>
        </w:pict>
      </w:r>
    </w:p>
    <w:p w14:paraId="46C1CB4F" w14:textId="77777777" w:rsidR="000A0FF5" w:rsidRPr="000A0FF5" w:rsidRDefault="000A0FF5" w:rsidP="000A0FF5">
      <w:pPr>
        <w:rPr>
          <w:b/>
          <w:bCs/>
        </w:rPr>
      </w:pPr>
      <w:r w:rsidRPr="000A0FF5">
        <w:rPr>
          <w:b/>
          <w:bCs/>
        </w:rPr>
        <w:t>C. AI Answering Engine</w:t>
      </w:r>
    </w:p>
    <w:p w14:paraId="13A182A6" w14:textId="77777777" w:rsidR="000A0FF5" w:rsidRPr="000A0FF5" w:rsidRDefault="000A0FF5" w:rsidP="000A0FF5">
      <w:r w:rsidRPr="000A0FF5">
        <w:rPr>
          <w:b/>
          <w:bCs/>
        </w:rPr>
        <w:t>Purpose:</w:t>
      </w:r>
      <w:r w:rsidRPr="000A0FF5">
        <w:t xml:space="preserve"> turn researcher questions into:</w:t>
      </w:r>
    </w:p>
    <w:p w14:paraId="361DD1D4" w14:textId="77777777" w:rsidR="000A0FF5" w:rsidRPr="000A0FF5" w:rsidRDefault="000A0FF5" w:rsidP="000A0FF5">
      <w:pPr>
        <w:numPr>
          <w:ilvl w:val="0"/>
          <w:numId w:val="20"/>
        </w:numPr>
      </w:pPr>
      <w:r w:rsidRPr="000A0FF5">
        <w:lastRenderedPageBreak/>
        <w:t>search queries</w:t>
      </w:r>
    </w:p>
    <w:p w14:paraId="31077C59" w14:textId="77777777" w:rsidR="000A0FF5" w:rsidRPr="000A0FF5" w:rsidRDefault="000A0FF5" w:rsidP="000A0FF5">
      <w:pPr>
        <w:numPr>
          <w:ilvl w:val="0"/>
          <w:numId w:val="20"/>
        </w:numPr>
      </w:pPr>
      <w:r w:rsidRPr="000A0FF5">
        <w:t>synthesized answers</w:t>
      </w:r>
    </w:p>
    <w:p w14:paraId="073A1D01" w14:textId="77777777" w:rsidR="000A0FF5" w:rsidRPr="000A0FF5" w:rsidRDefault="000A0FF5" w:rsidP="000A0FF5">
      <w:pPr>
        <w:numPr>
          <w:ilvl w:val="0"/>
          <w:numId w:val="20"/>
        </w:numPr>
      </w:pPr>
      <w:r w:rsidRPr="000A0FF5">
        <w:t>properly cited source evidence</w:t>
      </w:r>
    </w:p>
    <w:p w14:paraId="5B776B74" w14:textId="77777777" w:rsidR="000A0FF5" w:rsidRPr="000A0FF5" w:rsidRDefault="000A0FF5" w:rsidP="000A0FF5">
      <w:r w:rsidRPr="000A0FF5">
        <w:rPr>
          <w:b/>
          <w:bCs/>
        </w:rPr>
        <w:t>Subcomponents:</w:t>
      </w:r>
    </w:p>
    <w:p w14:paraId="0F6234E8" w14:textId="77777777" w:rsidR="000A0FF5" w:rsidRPr="000A0FF5" w:rsidRDefault="000A0FF5" w:rsidP="000A0FF5">
      <w:pPr>
        <w:numPr>
          <w:ilvl w:val="0"/>
          <w:numId w:val="21"/>
        </w:numPr>
      </w:pPr>
      <w:r w:rsidRPr="000A0FF5">
        <w:t>Query classifier &amp; reformulator</w:t>
      </w:r>
    </w:p>
    <w:p w14:paraId="4594741C" w14:textId="77777777" w:rsidR="000A0FF5" w:rsidRPr="000A0FF5" w:rsidRDefault="000A0FF5" w:rsidP="000A0FF5">
      <w:pPr>
        <w:numPr>
          <w:ilvl w:val="0"/>
          <w:numId w:val="21"/>
        </w:numPr>
      </w:pPr>
      <w:r w:rsidRPr="000A0FF5">
        <w:t>Retrieval pipeline</w:t>
      </w:r>
    </w:p>
    <w:p w14:paraId="6B37291D" w14:textId="77777777" w:rsidR="000A0FF5" w:rsidRPr="000A0FF5" w:rsidRDefault="000A0FF5" w:rsidP="000A0FF5">
      <w:pPr>
        <w:numPr>
          <w:ilvl w:val="0"/>
          <w:numId w:val="21"/>
        </w:numPr>
      </w:pPr>
      <w:r w:rsidRPr="000A0FF5">
        <w:t>Answer generator with:</w:t>
      </w:r>
    </w:p>
    <w:p w14:paraId="3E3140A9" w14:textId="77777777" w:rsidR="000A0FF5" w:rsidRPr="000A0FF5" w:rsidRDefault="000A0FF5" w:rsidP="000A0FF5">
      <w:pPr>
        <w:numPr>
          <w:ilvl w:val="1"/>
          <w:numId w:val="21"/>
        </w:numPr>
      </w:pPr>
      <w:r w:rsidRPr="000A0FF5">
        <w:t>quote extraction</w:t>
      </w:r>
    </w:p>
    <w:p w14:paraId="028A6871" w14:textId="77777777" w:rsidR="000A0FF5" w:rsidRPr="000A0FF5" w:rsidRDefault="000A0FF5" w:rsidP="000A0FF5">
      <w:pPr>
        <w:numPr>
          <w:ilvl w:val="1"/>
          <w:numId w:val="21"/>
        </w:numPr>
      </w:pPr>
      <w:r w:rsidRPr="000A0FF5">
        <w:t>citation formatting (ref number + page)</w:t>
      </w:r>
    </w:p>
    <w:p w14:paraId="12D570C0" w14:textId="77777777" w:rsidR="000A0FF5" w:rsidRPr="000A0FF5" w:rsidRDefault="000A0FF5" w:rsidP="000A0FF5">
      <w:pPr>
        <w:numPr>
          <w:ilvl w:val="1"/>
          <w:numId w:val="21"/>
        </w:numPr>
      </w:pPr>
      <w:r w:rsidRPr="000A0FF5">
        <w:t>uncertainty flags</w:t>
      </w:r>
    </w:p>
    <w:p w14:paraId="215323FC" w14:textId="77777777" w:rsidR="000A0FF5" w:rsidRPr="000A0FF5" w:rsidRDefault="000A0FF5" w:rsidP="000A0FF5">
      <w:proofErr w:type="spellStart"/>
      <w:r w:rsidRPr="000A0FF5">
        <w:rPr>
          <w:b/>
          <w:bCs/>
        </w:rPr>
        <w:t>Behavior</w:t>
      </w:r>
      <w:proofErr w:type="spellEnd"/>
      <w:r w:rsidRPr="000A0FF5">
        <w:rPr>
          <w:b/>
          <w:bCs/>
        </w:rPr>
        <w:t xml:space="preserve"> rules:</w:t>
      </w:r>
      <w:r w:rsidRPr="000A0FF5">
        <w:br/>
      </w:r>
      <w:r w:rsidRPr="000A0FF5">
        <w:rPr>
          <w:rFonts w:ascii="Segoe UI Symbol" w:hAnsi="Segoe UI Symbol" w:cs="Segoe UI Symbol"/>
        </w:rPr>
        <w:t>✔</w:t>
      </w:r>
      <w:r w:rsidRPr="000A0FF5">
        <w:t xml:space="preserve"> never hallucinate facts</w:t>
      </w:r>
      <w:r w:rsidRPr="000A0FF5">
        <w:br/>
      </w:r>
      <w:r w:rsidRPr="000A0FF5">
        <w:rPr>
          <w:rFonts w:ascii="Segoe UI Symbol" w:hAnsi="Segoe UI Symbol" w:cs="Segoe UI Symbol"/>
        </w:rPr>
        <w:t>✔</w:t>
      </w:r>
      <w:r w:rsidRPr="000A0FF5">
        <w:t xml:space="preserve"> always cite</w:t>
      </w:r>
      <w:r w:rsidRPr="000A0FF5">
        <w:br/>
      </w:r>
      <w:r w:rsidRPr="000A0FF5">
        <w:rPr>
          <w:rFonts w:ascii="Segoe UI Symbol" w:hAnsi="Segoe UI Symbol" w:cs="Segoe UI Symbol"/>
        </w:rPr>
        <w:t>✔</w:t>
      </w:r>
      <w:r w:rsidRPr="000A0FF5">
        <w:t xml:space="preserve"> separate observation vs interpretation</w:t>
      </w:r>
    </w:p>
    <w:p w14:paraId="0D9847CD" w14:textId="77777777" w:rsidR="000A0FF5" w:rsidRPr="000A0FF5" w:rsidRDefault="00000000" w:rsidP="000A0FF5">
      <w:r>
        <w:pict w14:anchorId="51C01656">
          <v:rect id="_x0000_i1068" style="width:0;height:1.5pt" o:hralign="center" o:hrstd="t" o:hr="t" fillcolor="#a0a0a0" stroked="f"/>
        </w:pict>
      </w:r>
    </w:p>
    <w:p w14:paraId="2607415E" w14:textId="77777777" w:rsidR="000A0FF5" w:rsidRPr="000A0FF5" w:rsidRDefault="000A0FF5" w:rsidP="000A0FF5">
      <w:pPr>
        <w:rPr>
          <w:b/>
          <w:bCs/>
        </w:rPr>
      </w:pPr>
      <w:r w:rsidRPr="000A0FF5">
        <w:rPr>
          <w:b/>
          <w:bCs/>
        </w:rPr>
        <w:t>D. Researcher UI (Web Portal)</w:t>
      </w:r>
    </w:p>
    <w:p w14:paraId="7F6367F8" w14:textId="77777777" w:rsidR="000A0FF5" w:rsidRPr="000A0FF5" w:rsidRDefault="000A0FF5" w:rsidP="000A0FF5">
      <w:r w:rsidRPr="000A0FF5">
        <w:rPr>
          <w:b/>
          <w:bCs/>
        </w:rPr>
        <w:t>Purpose:</w:t>
      </w:r>
      <w:r w:rsidRPr="000A0FF5">
        <w:t xml:space="preserve"> let scholars interact seamlessly with the archive</w:t>
      </w:r>
    </w:p>
    <w:p w14:paraId="23989779" w14:textId="77777777" w:rsidR="000A0FF5" w:rsidRPr="000A0FF5" w:rsidRDefault="000A0FF5" w:rsidP="000A0FF5">
      <w:r w:rsidRPr="000A0FF5">
        <w:rPr>
          <w:b/>
          <w:bCs/>
        </w:rPr>
        <w:t>Features:</w:t>
      </w:r>
    </w:p>
    <w:p w14:paraId="2FF7B288" w14:textId="77777777" w:rsidR="000A0FF5" w:rsidRPr="000A0FF5" w:rsidRDefault="000A0FF5" w:rsidP="000A0FF5">
      <w:pPr>
        <w:numPr>
          <w:ilvl w:val="0"/>
          <w:numId w:val="22"/>
        </w:numPr>
      </w:pPr>
      <w:r w:rsidRPr="000A0FF5">
        <w:t>Natural language query box</w:t>
      </w:r>
    </w:p>
    <w:p w14:paraId="4C88E060" w14:textId="77777777" w:rsidR="000A0FF5" w:rsidRPr="000A0FF5" w:rsidRDefault="000A0FF5" w:rsidP="000A0FF5">
      <w:pPr>
        <w:numPr>
          <w:ilvl w:val="0"/>
          <w:numId w:val="22"/>
        </w:numPr>
      </w:pPr>
      <w:r w:rsidRPr="000A0FF5">
        <w:t>Timeline view of terms or individuals</w:t>
      </w:r>
    </w:p>
    <w:p w14:paraId="3A149BF7" w14:textId="77777777" w:rsidR="000A0FF5" w:rsidRPr="000A0FF5" w:rsidRDefault="000A0FF5" w:rsidP="000A0FF5">
      <w:pPr>
        <w:numPr>
          <w:ilvl w:val="0"/>
          <w:numId w:val="22"/>
        </w:numPr>
      </w:pPr>
      <w:r w:rsidRPr="000A0FF5">
        <w:t>Entity explorer (people, companies)</w:t>
      </w:r>
    </w:p>
    <w:p w14:paraId="43B02B72" w14:textId="77777777" w:rsidR="000A0FF5" w:rsidRPr="000A0FF5" w:rsidRDefault="000A0FF5" w:rsidP="000A0FF5">
      <w:pPr>
        <w:numPr>
          <w:ilvl w:val="0"/>
          <w:numId w:val="22"/>
        </w:numPr>
      </w:pPr>
      <w:r w:rsidRPr="000A0FF5">
        <w:t>Document viewer with citation highlights</w:t>
      </w:r>
    </w:p>
    <w:p w14:paraId="587F90A6" w14:textId="77777777" w:rsidR="000A0FF5" w:rsidRPr="000A0FF5" w:rsidRDefault="000A0FF5" w:rsidP="000A0FF5">
      <w:pPr>
        <w:numPr>
          <w:ilvl w:val="0"/>
          <w:numId w:val="22"/>
        </w:numPr>
      </w:pPr>
      <w:r w:rsidRPr="000A0FF5">
        <w:t>Export (CSV / JSON / PDF)</w:t>
      </w:r>
    </w:p>
    <w:p w14:paraId="30DD2126" w14:textId="77777777" w:rsidR="000A0FF5" w:rsidRPr="000A0FF5" w:rsidRDefault="00000000" w:rsidP="000A0FF5">
      <w:r>
        <w:pict w14:anchorId="5125BF47">
          <v:rect id="_x0000_i1069" style="width:0;height:1.5pt" o:hralign="center" o:hrstd="t" o:hr="t" fillcolor="#a0a0a0" stroked="f"/>
        </w:pict>
      </w:r>
    </w:p>
    <w:p w14:paraId="2E4D7769" w14:textId="77777777" w:rsidR="000A0FF5" w:rsidRPr="000A0FF5" w:rsidRDefault="000A0FF5" w:rsidP="000A0FF5">
      <w:pPr>
        <w:rPr>
          <w:b/>
          <w:bCs/>
        </w:rPr>
      </w:pPr>
      <w:r w:rsidRPr="000A0FF5">
        <w:rPr>
          <w:b/>
          <w:bCs/>
        </w:rPr>
        <w:t>E. Data Governance &amp; Preservation</w:t>
      </w:r>
    </w:p>
    <w:p w14:paraId="6CEAD15B" w14:textId="77777777" w:rsidR="000A0FF5" w:rsidRPr="000A0FF5" w:rsidRDefault="000A0FF5" w:rsidP="000A0FF5">
      <w:r w:rsidRPr="000A0FF5">
        <w:rPr>
          <w:b/>
          <w:bCs/>
        </w:rPr>
        <w:t>Purpose:</w:t>
      </w:r>
      <w:r w:rsidRPr="000A0FF5">
        <w:t xml:space="preserve"> ensure sustainability</w:t>
      </w:r>
    </w:p>
    <w:p w14:paraId="076E8493" w14:textId="77777777" w:rsidR="000A0FF5" w:rsidRPr="000A0FF5" w:rsidRDefault="000A0FF5" w:rsidP="000A0FF5">
      <w:pPr>
        <w:numPr>
          <w:ilvl w:val="0"/>
          <w:numId w:val="23"/>
        </w:numPr>
      </w:pPr>
      <w:r w:rsidRPr="000A0FF5">
        <w:t>content backups</w:t>
      </w:r>
    </w:p>
    <w:p w14:paraId="35E0C043" w14:textId="77777777" w:rsidR="000A0FF5" w:rsidRPr="000A0FF5" w:rsidRDefault="000A0FF5" w:rsidP="000A0FF5">
      <w:pPr>
        <w:numPr>
          <w:ilvl w:val="0"/>
          <w:numId w:val="23"/>
        </w:numPr>
      </w:pPr>
      <w:r w:rsidRPr="000A0FF5">
        <w:t>versioning</w:t>
      </w:r>
    </w:p>
    <w:p w14:paraId="0A3CA169" w14:textId="77777777" w:rsidR="000A0FF5" w:rsidRPr="000A0FF5" w:rsidRDefault="000A0FF5" w:rsidP="000A0FF5">
      <w:pPr>
        <w:numPr>
          <w:ilvl w:val="0"/>
          <w:numId w:val="23"/>
        </w:numPr>
      </w:pPr>
      <w:r w:rsidRPr="000A0FF5">
        <w:lastRenderedPageBreak/>
        <w:t>authorization for edits/annotations</w:t>
      </w:r>
    </w:p>
    <w:p w14:paraId="5308EF2B" w14:textId="77777777" w:rsidR="000A0FF5" w:rsidRPr="000A0FF5" w:rsidRDefault="000A0FF5" w:rsidP="000A0FF5">
      <w:pPr>
        <w:numPr>
          <w:ilvl w:val="0"/>
          <w:numId w:val="23"/>
        </w:numPr>
      </w:pPr>
      <w:r w:rsidRPr="000A0FF5">
        <w:t>export APIs for researchers</w:t>
      </w:r>
    </w:p>
    <w:p w14:paraId="18CC1D0A" w14:textId="77777777" w:rsidR="000A0FF5" w:rsidRPr="000A0FF5" w:rsidRDefault="00000000" w:rsidP="000A0FF5">
      <w:r>
        <w:pict w14:anchorId="3027DF0F">
          <v:rect id="_x0000_i1070" style="width:0;height:1.5pt" o:hralign="center" o:hrstd="t" o:hr="t" fillcolor="#a0a0a0" stroked="f"/>
        </w:pict>
      </w:r>
    </w:p>
    <w:p w14:paraId="6982C8FE" w14:textId="77777777" w:rsidR="000A0FF5" w:rsidRPr="000A0FF5" w:rsidRDefault="000A0FF5" w:rsidP="000A0FF5">
      <w:pPr>
        <w:rPr>
          <w:b/>
          <w:bCs/>
        </w:rPr>
      </w:pPr>
      <w:r w:rsidRPr="000A0FF5">
        <w:rPr>
          <w:b/>
          <w:bCs/>
        </w:rPr>
        <w:t>2️</w:t>
      </w:r>
      <w:r w:rsidRPr="000A0FF5">
        <w:rPr>
          <w:rFonts w:ascii="Segoe UI Symbol" w:hAnsi="Segoe UI Symbol" w:cs="Segoe UI Symbol"/>
          <w:b/>
          <w:bCs/>
        </w:rPr>
        <w:t>⃣</w:t>
      </w:r>
      <w:r w:rsidRPr="000A0FF5">
        <w:rPr>
          <w:b/>
          <w:bCs/>
        </w:rPr>
        <w:t xml:space="preserve"> Academic Impact Features (Grant-Worthiness)</w:t>
      </w:r>
    </w:p>
    <w:p w14:paraId="5965B999" w14:textId="77777777" w:rsidR="000A0FF5" w:rsidRPr="000A0FF5" w:rsidRDefault="000A0FF5" w:rsidP="000A0FF5">
      <w:r w:rsidRPr="000A0FF5">
        <w:t xml:space="preserve">These are the </w:t>
      </w:r>
      <w:r w:rsidRPr="000A0FF5">
        <w:rPr>
          <w:b/>
          <w:bCs/>
        </w:rPr>
        <w:t>hooks</w:t>
      </w:r>
      <w:r w:rsidRPr="000A0FF5">
        <w:t xml:space="preserve"> that make this project research-worthy:</w:t>
      </w:r>
    </w:p>
    <w:p w14:paraId="2E8E100E" w14:textId="77777777" w:rsidR="000A0FF5" w:rsidRPr="000A0FF5" w:rsidRDefault="000A0FF5" w:rsidP="000A0FF5">
      <w:r w:rsidRPr="000A0FF5">
        <w:rPr>
          <w:rFonts w:ascii="Segoe UI Emoji" w:hAnsi="Segoe UI Emoji" w:cs="Segoe UI Emoji"/>
        </w:rPr>
        <w:t>✅</w:t>
      </w:r>
      <w:r w:rsidRPr="000A0FF5">
        <w:t xml:space="preserve"> Diachronic terminology analysis</w:t>
      </w:r>
      <w:r w:rsidRPr="000A0FF5">
        <w:br/>
      </w:r>
      <w:r w:rsidRPr="000A0FF5">
        <w:rPr>
          <w:rFonts w:ascii="Segoe UI Emoji" w:hAnsi="Segoe UI Emoji" w:cs="Segoe UI Emoji"/>
        </w:rPr>
        <w:t>✅</w:t>
      </w:r>
      <w:r w:rsidRPr="000A0FF5">
        <w:t xml:space="preserve"> Entity evolution analysis (people, organizations)</w:t>
      </w:r>
      <w:r w:rsidRPr="000A0FF5">
        <w:br/>
      </w:r>
      <w:r w:rsidRPr="000A0FF5">
        <w:rPr>
          <w:rFonts w:ascii="Segoe UI Emoji" w:hAnsi="Segoe UI Emoji" w:cs="Segoe UI Emoji"/>
        </w:rPr>
        <w:t>✅</w:t>
      </w:r>
      <w:r w:rsidRPr="000A0FF5">
        <w:t xml:space="preserve"> Computable historical narratives</w:t>
      </w:r>
      <w:r w:rsidRPr="000A0FF5">
        <w:br/>
      </w:r>
      <w:r w:rsidRPr="000A0FF5">
        <w:rPr>
          <w:rFonts w:ascii="Segoe UI Emoji" w:hAnsi="Segoe UI Emoji" w:cs="Segoe UI Emoji"/>
        </w:rPr>
        <w:t>✅</w:t>
      </w:r>
      <w:r w:rsidRPr="000A0FF5">
        <w:t xml:space="preserve"> Support for reproducible digital scholarship</w:t>
      </w:r>
      <w:r w:rsidRPr="000A0FF5">
        <w:br/>
      </w:r>
      <w:r w:rsidRPr="000A0FF5">
        <w:rPr>
          <w:rFonts w:ascii="Segoe UI Emoji" w:hAnsi="Segoe UI Emoji" w:cs="Segoe UI Emoji"/>
        </w:rPr>
        <w:t>✅</w:t>
      </w:r>
      <w:r w:rsidRPr="000A0FF5">
        <w:t xml:space="preserve"> FAIR data principles (findable, accessible, interoperable, reusable)</w:t>
      </w:r>
    </w:p>
    <w:p w14:paraId="1B0AAB07" w14:textId="77777777" w:rsidR="000A0FF5" w:rsidRPr="000A0FF5" w:rsidRDefault="00000000" w:rsidP="000A0FF5">
      <w:r>
        <w:pict w14:anchorId="04A51B3E">
          <v:rect id="_x0000_i1071" style="width:0;height:1.5pt" o:hralign="center" o:hrstd="t" o:hr="t" fillcolor="#a0a0a0" stroked="f"/>
        </w:pict>
      </w:r>
    </w:p>
    <w:p w14:paraId="034FD907" w14:textId="77777777" w:rsidR="000A0FF5" w:rsidRPr="000A0FF5" w:rsidRDefault="000A0FF5" w:rsidP="000A0FF5">
      <w:pPr>
        <w:rPr>
          <w:b/>
          <w:bCs/>
        </w:rPr>
      </w:pPr>
      <w:r w:rsidRPr="000A0FF5">
        <w:rPr>
          <w:b/>
          <w:bCs/>
        </w:rPr>
        <w:t>3️</w:t>
      </w:r>
      <w:r w:rsidRPr="000A0FF5">
        <w:rPr>
          <w:rFonts w:ascii="Segoe UI Symbol" w:hAnsi="Segoe UI Symbol" w:cs="Segoe UI Symbol"/>
          <w:b/>
          <w:bCs/>
        </w:rPr>
        <w:t>⃣</w:t>
      </w:r>
      <w:r w:rsidRPr="000A0FF5">
        <w:rPr>
          <w:b/>
          <w:bCs/>
        </w:rPr>
        <w:t xml:space="preserve"> Target Funding Bodies</w:t>
      </w:r>
    </w:p>
    <w:p w14:paraId="29459ED6" w14:textId="77777777" w:rsidR="000A0FF5" w:rsidRPr="000A0FF5" w:rsidRDefault="000A0FF5" w:rsidP="000A0FF5">
      <w:r w:rsidRPr="000A0FF5">
        <w:t>This kind of project fits well with:</w:t>
      </w:r>
    </w:p>
    <w:p w14:paraId="6EEB418C" w14:textId="77777777" w:rsidR="000A0FF5" w:rsidRPr="000A0FF5" w:rsidRDefault="000A0FF5" w:rsidP="000A0FF5">
      <w:pPr>
        <w:numPr>
          <w:ilvl w:val="0"/>
          <w:numId w:val="24"/>
        </w:numPr>
      </w:pPr>
      <w:r w:rsidRPr="000A0FF5">
        <w:rPr>
          <w:b/>
          <w:bCs/>
        </w:rPr>
        <w:t>UK Research and Innovation (UKRI) AHRC / EPSRC cross-disciplinary calls</w:t>
      </w:r>
    </w:p>
    <w:p w14:paraId="523E857B" w14:textId="77777777" w:rsidR="000A0FF5" w:rsidRPr="000A0FF5" w:rsidRDefault="000A0FF5" w:rsidP="000A0FF5">
      <w:pPr>
        <w:numPr>
          <w:ilvl w:val="0"/>
          <w:numId w:val="24"/>
        </w:numPr>
      </w:pPr>
      <w:r w:rsidRPr="000A0FF5">
        <w:rPr>
          <w:b/>
          <w:bCs/>
        </w:rPr>
        <w:t>European Research Council (ERC) Synergy</w:t>
      </w:r>
    </w:p>
    <w:p w14:paraId="43938FA2" w14:textId="77777777" w:rsidR="000A0FF5" w:rsidRPr="000A0FF5" w:rsidRDefault="000A0FF5" w:rsidP="000A0FF5">
      <w:pPr>
        <w:numPr>
          <w:ilvl w:val="0"/>
          <w:numId w:val="24"/>
        </w:numPr>
      </w:pPr>
      <w:r w:rsidRPr="000A0FF5">
        <w:rPr>
          <w:b/>
          <w:bCs/>
        </w:rPr>
        <w:t>Digital Humanities collaborative grants</w:t>
      </w:r>
    </w:p>
    <w:p w14:paraId="0EFA0C6D" w14:textId="77777777" w:rsidR="000A0FF5" w:rsidRPr="000A0FF5" w:rsidRDefault="000A0FF5" w:rsidP="000A0FF5">
      <w:pPr>
        <w:numPr>
          <w:ilvl w:val="0"/>
          <w:numId w:val="24"/>
        </w:numPr>
      </w:pPr>
      <w:r w:rsidRPr="000A0FF5">
        <w:rPr>
          <w:b/>
          <w:bCs/>
        </w:rPr>
        <w:t>Private foundations (e.g., Mellon, Leverhulme)</w:t>
      </w:r>
    </w:p>
    <w:p w14:paraId="29BB6B85" w14:textId="77777777" w:rsidR="000A0FF5" w:rsidRPr="000A0FF5" w:rsidRDefault="000A0FF5" w:rsidP="000A0FF5">
      <w:r w:rsidRPr="000A0FF5">
        <w:t xml:space="preserve">You can frame this as </w:t>
      </w:r>
      <w:r w:rsidRPr="000A0FF5">
        <w:rPr>
          <w:i/>
          <w:iCs/>
        </w:rPr>
        <w:t>Digital Knowledge Infrastructure + History of Technology</w:t>
      </w:r>
      <w:r w:rsidRPr="000A0FF5">
        <w:t>.</w:t>
      </w:r>
    </w:p>
    <w:p w14:paraId="16189074" w14:textId="77777777" w:rsidR="000A0FF5" w:rsidRPr="000A0FF5" w:rsidRDefault="00000000" w:rsidP="000A0FF5">
      <w:r>
        <w:pict w14:anchorId="4D12D65D">
          <v:rect id="_x0000_i1072" style="width:0;height:1.5pt" o:hralign="center" o:hrstd="t" o:hr="t" fillcolor="#a0a0a0" stroked="f"/>
        </w:pict>
      </w:r>
    </w:p>
    <w:p w14:paraId="476A8264" w14:textId="77777777" w:rsidR="000A0FF5" w:rsidRPr="000A0FF5" w:rsidRDefault="000A0FF5" w:rsidP="000A0FF5">
      <w:pPr>
        <w:rPr>
          <w:b/>
          <w:bCs/>
        </w:rPr>
      </w:pPr>
      <w:r w:rsidRPr="000A0FF5">
        <w:rPr>
          <w:b/>
          <w:bCs/>
        </w:rPr>
        <w:t>4️</w:t>
      </w:r>
      <w:r w:rsidRPr="000A0FF5">
        <w:rPr>
          <w:rFonts w:ascii="Segoe UI Symbol" w:hAnsi="Segoe UI Symbol" w:cs="Segoe UI Symbol"/>
          <w:b/>
          <w:bCs/>
        </w:rPr>
        <w:t>⃣</w:t>
      </w:r>
      <w:r w:rsidRPr="000A0FF5">
        <w:rPr>
          <w:b/>
          <w:bCs/>
        </w:rPr>
        <w:t xml:space="preserve"> Workplan &amp; Milestones (18–24 </w:t>
      </w:r>
      <w:proofErr w:type="spellStart"/>
      <w:r w:rsidRPr="000A0FF5">
        <w:rPr>
          <w:b/>
          <w:bCs/>
        </w:rPr>
        <w:t>mo</w:t>
      </w:r>
      <w:proofErr w:type="spellEnd"/>
      <w:r w:rsidRPr="000A0FF5">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8"/>
        <w:gridCol w:w="862"/>
        <w:gridCol w:w="2795"/>
      </w:tblGrid>
      <w:tr w:rsidR="000A0FF5" w:rsidRPr="000A0FF5" w14:paraId="0116E463" w14:textId="77777777">
        <w:trPr>
          <w:tblHeader/>
          <w:tblCellSpacing w:w="15" w:type="dxa"/>
        </w:trPr>
        <w:tc>
          <w:tcPr>
            <w:tcW w:w="0" w:type="auto"/>
            <w:vAlign w:val="center"/>
            <w:hideMark/>
          </w:tcPr>
          <w:p w14:paraId="5C18FE68" w14:textId="77777777" w:rsidR="000A0FF5" w:rsidRPr="000A0FF5" w:rsidRDefault="000A0FF5" w:rsidP="000A0FF5">
            <w:pPr>
              <w:rPr>
                <w:b/>
                <w:bCs/>
              </w:rPr>
            </w:pPr>
            <w:r w:rsidRPr="000A0FF5">
              <w:rPr>
                <w:b/>
                <w:bCs/>
              </w:rPr>
              <w:t>Phase</w:t>
            </w:r>
          </w:p>
        </w:tc>
        <w:tc>
          <w:tcPr>
            <w:tcW w:w="0" w:type="auto"/>
            <w:vAlign w:val="center"/>
            <w:hideMark/>
          </w:tcPr>
          <w:p w14:paraId="45E4D1F1" w14:textId="77777777" w:rsidR="000A0FF5" w:rsidRPr="000A0FF5" w:rsidRDefault="000A0FF5" w:rsidP="000A0FF5">
            <w:pPr>
              <w:rPr>
                <w:b/>
                <w:bCs/>
              </w:rPr>
            </w:pPr>
            <w:r w:rsidRPr="000A0FF5">
              <w:rPr>
                <w:b/>
                <w:bCs/>
              </w:rPr>
              <w:t>Duration</w:t>
            </w:r>
          </w:p>
        </w:tc>
        <w:tc>
          <w:tcPr>
            <w:tcW w:w="0" w:type="auto"/>
            <w:vAlign w:val="center"/>
            <w:hideMark/>
          </w:tcPr>
          <w:p w14:paraId="7656F58C" w14:textId="77777777" w:rsidR="000A0FF5" w:rsidRPr="000A0FF5" w:rsidRDefault="000A0FF5" w:rsidP="000A0FF5">
            <w:pPr>
              <w:rPr>
                <w:b/>
                <w:bCs/>
              </w:rPr>
            </w:pPr>
            <w:r w:rsidRPr="000A0FF5">
              <w:rPr>
                <w:b/>
                <w:bCs/>
              </w:rPr>
              <w:t>Outputs</w:t>
            </w:r>
          </w:p>
        </w:tc>
      </w:tr>
      <w:tr w:rsidR="000A0FF5" w:rsidRPr="000A0FF5" w14:paraId="23FCCB93" w14:textId="77777777">
        <w:trPr>
          <w:tblCellSpacing w:w="15" w:type="dxa"/>
        </w:trPr>
        <w:tc>
          <w:tcPr>
            <w:tcW w:w="0" w:type="auto"/>
            <w:vAlign w:val="center"/>
            <w:hideMark/>
          </w:tcPr>
          <w:p w14:paraId="66446C6D" w14:textId="77777777" w:rsidR="000A0FF5" w:rsidRPr="000A0FF5" w:rsidRDefault="000A0FF5" w:rsidP="000A0FF5">
            <w:r w:rsidRPr="000A0FF5">
              <w:t>Ingestion &amp; OCR</w:t>
            </w:r>
          </w:p>
        </w:tc>
        <w:tc>
          <w:tcPr>
            <w:tcW w:w="0" w:type="auto"/>
            <w:vAlign w:val="center"/>
            <w:hideMark/>
          </w:tcPr>
          <w:p w14:paraId="6A006FDB" w14:textId="77777777" w:rsidR="000A0FF5" w:rsidRPr="000A0FF5" w:rsidRDefault="000A0FF5" w:rsidP="000A0FF5">
            <w:r w:rsidRPr="000A0FF5">
              <w:t xml:space="preserve">3–5 </w:t>
            </w:r>
            <w:proofErr w:type="spellStart"/>
            <w:r w:rsidRPr="000A0FF5">
              <w:t>mo</w:t>
            </w:r>
            <w:proofErr w:type="spellEnd"/>
          </w:p>
        </w:tc>
        <w:tc>
          <w:tcPr>
            <w:tcW w:w="0" w:type="auto"/>
            <w:vAlign w:val="center"/>
            <w:hideMark/>
          </w:tcPr>
          <w:p w14:paraId="2DD01D32" w14:textId="77777777" w:rsidR="000A0FF5" w:rsidRPr="000A0FF5" w:rsidRDefault="000A0FF5" w:rsidP="000A0FF5">
            <w:r w:rsidRPr="000A0FF5">
              <w:t>Clean searchable text corpus</w:t>
            </w:r>
          </w:p>
        </w:tc>
      </w:tr>
      <w:tr w:rsidR="000A0FF5" w:rsidRPr="000A0FF5" w14:paraId="113ECC22" w14:textId="77777777">
        <w:trPr>
          <w:tblCellSpacing w:w="15" w:type="dxa"/>
        </w:trPr>
        <w:tc>
          <w:tcPr>
            <w:tcW w:w="0" w:type="auto"/>
            <w:vAlign w:val="center"/>
            <w:hideMark/>
          </w:tcPr>
          <w:p w14:paraId="341A9A06" w14:textId="77777777" w:rsidR="000A0FF5" w:rsidRPr="000A0FF5" w:rsidRDefault="000A0FF5" w:rsidP="000A0FF5">
            <w:r w:rsidRPr="000A0FF5">
              <w:t>Semantic Indexing</w:t>
            </w:r>
          </w:p>
        </w:tc>
        <w:tc>
          <w:tcPr>
            <w:tcW w:w="0" w:type="auto"/>
            <w:vAlign w:val="center"/>
            <w:hideMark/>
          </w:tcPr>
          <w:p w14:paraId="7B93A6ED" w14:textId="77777777" w:rsidR="000A0FF5" w:rsidRPr="000A0FF5" w:rsidRDefault="000A0FF5" w:rsidP="000A0FF5">
            <w:r w:rsidRPr="000A0FF5">
              <w:t xml:space="preserve">2–3 </w:t>
            </w:r>
            <w:proofErr w:type="spellStart"/>
            <w:r w:rsidRPr="000A0FF5">
              <w:t>mo</w:t>
            </w:r>
            <w:proofErr w:type="spellEnd"/>
          </w:p>
        </w:tc>
        <w:tc>
          <w:tcPr>
            <w:tcW w:w="0" w:type="auto"/>
            <w:vAlign w:val="center"/>
            <w:hideMark/>
          </w:tcPr>
          <w:p w14:paraId="6A77CEA0" w14:textId="77777777" w:rsidR="000A0FF5" w:rsidRPr="000A0FF5" w:rsidRDefault="000A0FF5" w:rsidP="000A0FF5">
            <w:r w:rsidRPr="000A0FF5">
              <w:t>Embeddings + vector DB</w:t>
            </w:r>
          </w:p>
        </w:tc>
      </w:tr>
      <w:tr w:rsidR="000A0FF5" w:rsidRPr="000A0FF5" w14:paraId="1BBF129D" w14:textId="77777777">
        <w:trPr>
          <w:tblCellSpacing w:w="15" w:type="dxa"/>
        </w:trPr>
        <w:tc>
          <w:tcPr>
            <w:tcW w:w="0" w:type="auto"/>
            <w:vAlign w:val="center"/>
            <w:hideMark/>
          </w:tcPr>
          <w:p w14:paraId="3129FF6E" w14:textId="77777777" w:rsidR="000A0FF5" w:rsidRPr="000A0FF5" w:rsidRDefault="000A0FF5" w:rsidP="000A0FF5">
            <w:r w:rsidRPr="000A0FF5">
              <w:t>AI Engine MVP</w:t>
            </w:r>
          </w:p>
        </w:tc>
        <w:tc>
          <w:tcPr>
            <w:tcW w:w="0" w:type="auto"/>
            <w:vAlign w:val="center"/>
            <w:hideMark/>
          </w:tcPr>
          <w:p w14:paraId="3338F8F3" w14:textId="77777777" w:rsidR="000A0FF5" w:rsidRPr="000A0FF5" w:rsidRDefault="000A0FF5" w:rsidP="000A0FF5">
            <w:r w:rsidRPr="000A0FF5">
              <w:t xml:space="preserve">3–4 </w:t>
            </w:r>
            <w:proofErr w:type="spellStart"/>
            <w:r w:rsidRPr="000A0FF5">
              <w:t>mo</w:t>
            </w:r>
            <w:proofErr w:type="spellEnd"/>
          </w:p>
        </w:tc>
        <w:tc>
          <w:tcPr>
            <w:tcW w:w="0" w:type="auto"/>
            <w:vAlign w:val="center"/>
            <w:hideMark/>
          </w:tcPr>
          <w:p w14:paraId="2BB361E3" w14:textId="77777777" w:rsidR="000A0FF5" w:rsidRPr="000A0FF5" w:rsidRDefault="000A0FF5" w:rsidP="000A0FF5">
            <w:r w:rsidRPr="000A0FF5">
              <w:t>Basic QA + citations</w:t>
            </w:r>
          </w:p>
        </w:tc>
      </w:tr>
      <w:tr w:rsidR="000A0FF5" w:rsidRPr="000A0FF5" w14:paraId="0B346494" w14:textId="77777777">
        <w:trPr>
          <w:tblCellSpacing w:w="15" w:type="dxa"/>
        </w:trPr>
        <w:tc>
          <w:tcPr>
            <w:tcW w:w="0" w:type="auto"/>
            <w:vAlign w:val="center"/>
            <w:hideMark/>
          </w:tcPr>
          <w:p w14:paraId="0C39E003" w14:textId="77777777" w:rsidR="000A0FF5" w:rsidRPr="000A0FF5" w:rsidRDefault="000A0FF5" w:rsidP="000A0FF5">
            <w:r w:rsidRPr="000A0FF5">
              <w:t>UI Prototype</w:t>
            </w:r>
          </w:p>
        </w:tc>
        <w:tc>
          <w:tcPr>
            <w:tcW w:w="0" w:type="auto"/>
            <w:vAlign w:val="center"/>
            <w:hideMark/>
          </w:tcPr>
          <w:p w14:paraId="235397CD" w14:textId="77777777" w:rsidR="000A0FF5" w:rsidRPr="000A0FF5" w:rsidRDefault="000A0FF5" w:rsidP="000A0FF5">
            <w:r w:rsidRPr="000A0FF5">
              <w:t xml:space="preserve">4–5 </w:t>
            </w:r>
            <w:proofErr w:type="spellStart"/>
            <w:r w:rsidRPr="000A0FF5">
              <w:t>mo</w:t>
            </w:r>
            <w:proofErr w:type="spellEnd"/>
          </w:p>
        </w:tc>
        <w:tc>
          <w:tcPr>
            <w:tcW w:w="0" w:type="auto"/>
            <w:vAlign w:val="center"/>
            <w:hideMark/>
          </w:tcPr>
          <w:p w14:paraId="58F35C9A" w14:textId="77777777" w:rsidR="000A0FF5" w:rsidRPr="000A0FF5" w:rsidRDefault="000A0FF5" w:rsidP="000A0FF5">
            <w:r w:rsidRPr="000A0FF5">
              <w:t>Interactive research portal</w:t>
            </w:r>
          </w:p>
        </w:tc>
      </w:tr>
      <w:tr w:rsidR="000A0FF5" w:rsidRPr="000A0FF5" w14:paraId="064D7FCE" w14:textId="77777777">
        <w:trPr>
          <w:tblCellSpacing w:w="15" w:type="dxa"/>
        </w:trPr>
        <w:tc>
          <w:tcPr>
            <w:tcW w:w="0" w:type="auto"/>
            <w:vAlign w:val="center"/>
            <w:hideMark/>
          </w:tcPr>
          <w:p w14:paraId="74033311" w14:textId="77777777" w:rsidR="000A0FF5" w:rsidRPr="000A0FF5" w:rsidRDefault="000A0FF5" w:rsidP="000A0FF5">
            <w:r w:rsidRPr="000A0FF5">
              <w:t>Evaluation w/ Scholars</w:t>
            </w:r>
          </w:p>
        </w:tc>
        <w:tc>
          <w:tcPr>
            <w:tcW w:w="0" w:type="auto"/>
            <w:vAlign w:val="center"/>
            <w:hideMark/>
          </w:tcPr>
          <w:p w14:paraId="39CB00F2" w14:textId="77777777" w:rsidR="000A0FF5" w:rsidRPr="000A0FF5" w:rsidRDefault="000A0FF5" w:rsidP="000A0FF5">
            <w:r w:rsidRPr="000A0FF5">
              <w:t xml:space="preserve">2–3 </w:t>
            </w:r>
            <w:proofErr w:type="spellStart"/>
            <w:r w:rsidRPr="000A0FF5">
              <w:t>mo</w:t>
            </w:r>
            <w:proofErr w:type="spellEnd"/>
          </w:p>
        </w:tc>
        <w:tc>
          <w:tcPr>
            <w:tcW w:w="0" w:type="auto"/>
            <w:vAlign w:val="center"/>
            <w:hideMark/>
          </w:tcPr>
          <w:p w14:paraId="3BF021CD" w14:textId="77777777" w:rsidR="000A0FF5" w:rsidRPr="000A0FF5" w:rsidRDefault="000A0FF5" w:rsidP="000A0FF5">
            <w:r w:rsidRPr="000A0FF5">
              <w:t>Usability &amp; research outcomes</w:t>
            </w:r>
          </w:p>
        </w:tc>
      </w:tr>
      <w:tr w:rsidR="000A0FF5" w:rsidRPr="000A0FF5" w14:paraId="304159A1" w14:textId="77777777">
        <w:trPr>
          <w:tblCellSpacing w:w="15" w:type="dxa"/>
        </w:trPr>
        <w:tc>
          <w:tcPr>
            <w:tcW w:w="0" w:type="auto"/>
            <w:vAlign w:val="center"/>
            <w:hideMark/>
          </w:tcPr>
          <w:p w14:paraId="662CBC81" w14:textId="77777777" w:rsidR="000A0FF5" w:rsidRPr="000A0FF5" w:rsidRDefault="000A0FF5" w:rsidP="000A0FF5">
            <w:r w:rsidRPr="000A0FF5">
              <w:t>Documentation &amp; Release</w:t>
            </w:r>
          </w:p>
        </w:tc>
        <w:tc>
          <w:tcPr>
            <w:tcW w:w="0" w:type="auto"/>
            <w:vAlign w:val="center"/>
            <w:hideMark/>
          </w:tcPr>
          <w:p w14:paraId="5D488351" w14:textId="77777777" w:rsidR="000A0FF5" w:rsidRPr="000A0FF5" w:rsidRDefault="000A0FF5" w:rsidP="000A0FF5">
            <w:r w:rsidRPr="000A0FF5">
              <w:t xml:space="preserve">1–2 </w:t>
            </w:r>
            <w:proofErr w:type="spellStart"/>
            <w:r w:rsidRPr="000A0FF5">
              <w:t>mo</w:t>
            </w:r>
            <w:proofErr w:type="spellEnd"/>
          </w:p>
        </w:tc>
        <w:tc>
          <w:tcPr>
            <w:tcW w:w="0" w:type="auto"/>
            <w:vAlign w:val="center"/>
            <w:hideMark/>
          </w:tcPr>
          <w:p w14:paraId="41E2AE31" w14:textId="77777777" w:rsidR="000A0FF5" w:rsidRPr="000A0FF5" w:rsidRDefault="000A0FF5" w:rsidP="000A0FF5">
            <w:r w:rsidRPr="000A0FF5">
              <w:t>Open access data/API</w:t>
            </w:r>
          </w:p>
        </w:tc>
      </w:tr>
    </w:tbl>
    <w:p w14:paraId="5618486F" w14:textId="77777777" w:rsidR="000A0FF5" w:rsidRPr="000A0FF5" w:rsidRDefault="00000000" w:rsidP="000A0FF5">
      <w:r>
        <w:pict w14:anchorId="66B69A81">
          <v:rect id="_x0000_i1073" style="width:0;height:1.5pt" o:hralign="center" o:hrstd="t" o:hr="t" fillcolor="#a0a0a0" stroked="f"/>
        </w:pict>
      </w:r>
    </w:p>
    <w:p w14:paraId="7C9FA715" w14:textId="77777777" w:rsidR="000A0FF5" w:rsidRPr="000A0FF5" w:rsidRDefault="000A0FF5" w:rsidP="000A0FF5">
      <w:pPr>
        <w:rPr>
          <w:b/>
          <w:bCs/>
        </w:rPr>
      </w:pPr>
      <w:r w:rsidRPr="000A0FF5">
        <w:rPr>
          <w:b/>
          <w:bCs/>
        </w:rPr>
        <w:lastRenderedPageBreak/>
        <w:t>5️</w:t>
      </w:r>
      <w:r w:rsidRPr="000A0FF5">
        <w:rPr>
          <w:rFonts w:ascii="Segoe UI Symbol" w:hAnsi="Segoe UI Symbol" w:cs="Segoe UI Symbol"/>
          <w:b/>
          <w:bCs/>
        </w:rPr>
        <w:t>⃣</w:t>
      </w:r>
      <w:r w:rsidRPr="000A0FF5">
        <w:rPr>
          <w:b/>
          <w:bCs/>
        </w:rPr>
        <w:t xml:space="preserve"> Roles &amp; Staffing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3"/>
        <w:gridCol w:w="1918"/>
        <w:gridCol w:w="2449"/>
      </w:tblGrid>
      <w:tr w:rsidR="000A0FF5" w:rsidRPr="000A0FF5" w14:paraId="14BD7445" w14:textId="77777777">
        <w:trPr>
          <w:tblHeader/>
          <w:tblCellSpacing w:w="15" w:type="dxa"/>
        </w:trPr>
        <w:tc>
          <w:tcPr>
            <w:tcW w:w="0" w:type="auto"/>
            <w:vAlign w:val="center"/>
            <w:hideMark/>
          </w:tcPr>
          <w:p w14:paraId="13D9CBE4" w14:textId="77777777" w:rsidR="000A0FF5" w:rsidRPr="000A0FF5" w:rsidRDefault="000A0FF5" w:rsidP="000A0FF5">
            <w:pPr>
              <w:rPr>
                <w:b/>
                <w:bCs/>
              </w:rPr>
            </w:pPr>
            <w:r w:rsidRPr="000A0FF5">
              <w:rPr>
                <w:b/>
                <w:bCs/>
              </w:rPr>
              <w:t>Role</w:t>
            </w:r>
          </w:p>
        </w:tc>
        <w:tc>
          <w:tcPr>
            <w:tcW w:w="0" w:type="auto"/>
            <w:vAlign w:val="center"/>
            <w:hideMark/>
          </w:tcPr>
          <w:p w14:paraId="256F95AA" w14:textId="77777777" w:rsidR="000A0FF5" w:rsidRPr="000A0FF5" w:rsidRDefault="000A0FF5" w:rsidP="000A0FF5">
            <w:pPr>
              <w:rPr>
                <w:b/>
                <w:bCs/>
              </w:rPr>
            </w:pPr>
            <w:r w:rsidRPr="000A0FF5">
              <w:rPr>
                <w:b/>
                <w:bCs/>
              </w:rPr>
              <w:t>Full-Time Equivalent</w:t>
            </w:r>
          </w:p>
        </w:tc>
        <w:tc>
          <w:tcPr>
            <w:tcW w:w="0" w:type="auto"/>
            <w:vAlign w:val="center"/>
            <w:hideMark/>
          </w:tcPr>
          <w:p w14:paraId="44CD5833" w14:textId="77777777" w:rsidR="000A0FF5" w:rsidRPr="000A0FF5" w:rsidRDefault="000A0FF5" w:rsidP="000A0FF5">
            <w:pPr>
              <w:rPr>
                <w:b/>
                <w:bCs/>
              </w:rPr>
            </w:pPr>
            <w:r w:rsidRPr="000A0FF5">
              <w:rPr>
                <w:b/>
                <w:bCs/>
              </w:rPr>
              <w:t>Responsibilities</w:t>
            </w:r>
          </w:p>
        </w:tc>
      </w:tr>
      <w:tr w:rsidR="000A0FF5" w:rsidRPr="000A0FF5" w14:paraId="5ACA351B" w14:textId="77777777">
        <w:trPr>
          <w:tblCellSpacing w:w="15" w:type="dxa"/>
        </w:trPr>
        <w:tc>
          <w:tcPr>
            <w:tcW w:w="0" w:type="auto"/>
            <w:vAlign w:val="center"/>
            <w:hideMark/>
          </w:tcPr>
          <w:p w14:paraId="43224971" w14:textId="77777777" w:rsidR="000A0FF5" w:rsidRPr="000A0FF5" w:rsidRDefault="000A0FF5" w:rsidP="000A0FF5">
            <w:r w:rsidRPr="000A0FF5">
              <w:t>Project Lead / PI</w:t>
            </w:r>
          </w:p>
        </w:tc>
        <w:tc>
          <w:tcPr>
            <w:tcW w:w="0" w:type="auto"/>
            <w:vAlign w:val="center"/>
            <w:hideMark/>
          </w:tcPr>
          <w:p w14:paraId="15684DBE" w14:textId="77777777" w:rsidR="000A0FF5" w:rsidRPr="000A0FF5" w:rsidRDefault="000A0FF5" w:rsidP="000A0FF5">
            <w:r w:rsidRPr="000A0FF5">
              <w:t>0.2</w:t>
            </w:r>
          </w:p>
        </w:tc>
        <w:tc>
          <w:tcPr>
            <w:tcW w:w="0" w:type="auto"/>
            <w:vAlign w:val="center"/>
            <w:hideMark/>
          </w:tcPr>
          <w:p w14:paraId="5D7B35C2" w14:textId="77777777" w:rsidR="000A0FF5" w:rsidRPr="000A0FF5" w:rsidRDefault="000A0FF5" w:rsidP="000A0FF5">
            <w:r w:rsidRPr="000A0FF5">
              <w:t>overall vision, reporting</w:t>
            </w:r>
          </w:p>
        </w:tc>
      </w:tr>
      <w:tr w:rsidR="000A0FF5" w:rsidRPr="000A0FF5" w14:paraId="33966334" w14:textId="77777777">
        <w:trPr>
          <w:tblCellSpacing w:w="15" w:type="dxa"/>
        </w:trPr>
        <w:tc>
          <w:tcPr>
            <w:tcW w:w="0" w:type="auto"/>
            <w:vAlign w:val="center"/>
            <w:hideMark/>
          </w:tcPr>
          <w:p w14:paraId="1A6440A6" w14:textId="77777777" w:rsidR="000A0FF5" w:rsidRPr="000A0FF5" w:rsidRDefault="000A0FF5" w:rsidP="000A0FF5">
            <w:r w:rsidRPr="000A0FF5">
              <w:t>Research Engineer</w:t>
            </w:r>
          </w:p>
        </w:tc>
        <w:tc>
          <w:tcPr>
            <w:tcW w:w="0" w:type="auto"/>
            <w:vAlign w:val="center"/>
            <w:hideMark/>
          </w:tcPr>
          <w:p w14:paraId="1310F31B" w14:textId="77777777" w:rsidR="000A0FF5" w:rsidRPr="000A0FF5" w:rsidRDefault="000A0FF5" w:rsidP="000A0FF5">
            <w:r w:rsidRPr="000A0FF5">
              <w:t>1.0</w:t>
            </w:r>
          </w:p>
        </w:tc>
        <w:tc>
          <w:tcPr>
            <w:tcW w:w="0" w:type="auto"/>
            <w:vAlign w:val="center"/>
            <w:hideMark/>
          </w:tcPr>
          <w:p w14:paraId="0C4AFB46" w14:textId="77777777" w:rsidR="000A0FF5" w:rsidRPr="000A0FF5" w:rsidRDefault="000A0FF5" w:rsidP="000A0FF5">
            <w:r w:rsidRPr="000A0FF5">
              <w:t>ingestion, DB, embeddings</w:t>
            </w:r>
          </w:p>
        </w:tc>
      </w:tr>
      <w:tr w:rsidR="000A0FF5" w:rsidRPr="000A0FF5" w14:paraId="1353F758" w14:textId="77777777">
        <w:trPr>
          <w:tblCellSpacing w:w="15" w:type="dxa"/>
        </w:trPr>
        <w:tc>
          <w:tcPr>
            <w:tcW w:w="0" w:type="auto"/>
            <w:vAlign w:val="center"/>
            <w:hideMark/>
          </w:tcPr>
          <w:p w14:paraId="2B689344" w14:textId="77777777" w:rsidR="000A0FF5" w:rsidRPr="000A0FF5" w:rsidRDefault="000A0FF5" w:rsidP="000A0FF5">
            <w:r w:rsidRPr="000A0FF5">
              <w:t>NLP/AI Engineer</w:t>
            </w:r>
          </w:p>
        </w:tc>
        <w:tc>
          <w:tcPr>
            <w:tcW w:w="0" w:type="auto"/>
            <w:vAlign w:val="center"/>
            <w:hideMark/>
          </w:tcPr>
          <w:p w14:paraId="65E65538" w14:textId="77777777" w:rsidR="000A0FF5" w:rsidRPr="000A0FF5" w:rsidRDefault="000A0FF5" w:rsidP="000A0FF5">
            <w:r w:rsidRPr="000A0FF5">
              <w:t>1.0</w:t>
            </w:r>
          </w:p>
        </w:tc>
        <w:tc>
          <w:tcPr>
            <w:tcW w:w="0" w:type="auto"/>
            <w:vAlign w:val="center"/>
            <w:hideMark/>
          </w:tcPr>
          <w:p w14:paraId="5060240D" w14:textId="77777777" w:rsidR="000A0FF5" w:rsidRPr="000A0FF5" w:rsidRDefault="000A0FF5" w:rsidP="000A0FF5">
            <w:r w:rsidRPr="000A0FF5">
              <w:t>retrieval + QA engine</w:t>
            </w:r>
          </w:p>
        </w:tc>
      </w:tr>
      <w:tr w:rsidR="000A0FF5" w:rsidRPr="000A0FF5" w14:paraId="6028546F" w14:textId="77777777">
        <w:trPr>
          <w:tblCellSpacing w:w="15" w:type="dxa"/>
        </w:trPr>
        <w:tc>
          <w:tcPr>
            <w:tcW w:w="0" w:type="auto"/>
            <w:vAlign w:val="center"/>
            <w:hideMark/>
          </w:tcPr>
          <w:p w14:paraId="17449EAC" w14:textId="77777777" w:rsidR="000A0FF5" w:rsidRPr="000A0FF5" w:rsidRDefault="000A0FF5" w:rsidP="000A0FF5">
            <w:r w:rsidRPr="000A0FF5">
              <w:t>Front-end Developer</w:t>
            </w:r>
          </w:p>
        </w:tc>
        <w:tc>
          <w:tcPr>
            <w:tcW w:w="0" w:type="auto"/>
            <w:vAlign w:val="center"/>
            <w:hideMark/>
          </w:tcPr>
          <w:p w14:paraId="3E87ECB3" w14:textId="77777777" w:rsidR="000A0FF5" w:rsidRPr="000A0FF5" w:rsidRDefault="000A0FF5" w:rsidP="000A0FF5">
            <w:r w:rsidRPr="000A0FF5">
              <w:t>0.6</w:t>
            </w:r>
          </w:p>
        </w:tc>
        <w:tc>
          <w:tcPr>
            <w:tcW w:w="0" w:type="auto"/>
            <w:vAlign w:val="center"/>
            <w:hideMark/>
          </w:tcPr>
          <w:p w14:paraId="7F905C0D" w14:textId="77777777" w:rsidR="000A0FF5" w:rsidRPr="000A0FF5" w:rsidRDefault="000A0FF5" w:rsidP="000A0FF5">
            <w:r w:rsidRPr="000A0FF5">
              <w:t>UI &amp; interaction design</w:t>
            </w:r>
          </w:p>
        </w:tc>
      </w:tr>
      <w:tr w:rsidR="000A0FF5" w:rsidRPr="000A0FF5" w14:paraId="4EF1B1BB" w14:textId="77777777">
        <w:trPr>
          <w:tblCellSpacing w:w="15" w:type="dxa"/>
        </w:trPr>
        <w:tc>
          <w:tcPr>
            <w:tcW w:w="0" w:type="auto"/>
            <w:vAlign w:val="center"/>
            <w:hideMark/>
          </w:tcPr>
          <w:p w14:paraId="063C0DF4" w14:textId="77777777" w:rsidR="000A0FF5" w:rsidRPr="000A0FF5" w:rsidRDefault="000A0FF5" w:rsidP="000A0FF5">
            <w:r w:rsidRPr="000A0FF5">
              <w:t>Archivist / Domain Expert</w:t>
            </w:r>
          </w:p>
        </w:tc>
        <w:tc>
          <w:tcPr>
            <w:tcW w:w="0" w:type="auto"/>
            <w:vAlign w:val="center"/>
            <w:hideMark/>
          </w:tcPr>
          <w:p w14:paraId="48F00522" w14:textId="77777777" w:rsidR="000A0FF5" w:rsidRPr="000A0FF5" w:rsidRDefault="000A0FF5" w:rsidP="000A0FF5">
            <w:r w:rsidRPr="000A0FF5">
              <w:t>0.4</w:t>
            </w:r>
          </w:p>
        </w:tc>
        <w:tc>
          <w:tcPr>
            <w:tcW w:w="0" w:type="auto"/>
            <w:vAlign w:val="center"/>
            <w:hideMark/>
          </w:tcPr>
          <w:p w14:paraId="3B01CBBC" w14:textId="77777777" w:rsidR="000A0FF5" w:rsidRPr="000A0FF5" w:rsidRDefault="000A0FF5" w:rsidP="000A0FF5">
            <w:r w:rsidRPr="000A0FF5">
              <w:t>validation &amp; metadata</w:t>
            </w:r>
          </w:p>
        </w:tc>
      </w:tr>
      <w:tr w:rsidR="000A0FF5" w:rsidRPr="000A0FF5" w14:paraId="232D70B5" w14:textId="77777777">
        <w:trPr>
          <w:tblCellSpacing w:w="15" w:type="dxa"/>
        </w:trPr>
        <w:tc>
          <w:tcPr>
            <w:tcW w:w="0" w:type="auto"/>
            <w:vAlign w:val="center"/>
            <w:hideMark/>
          </w:tcPr>
          <w:p w14:paraId="293C22E2" w14:textId="77777777" w:rsidR="000A0FF5" w:rsidRPr="000A0FF5" w:rsidRDefault="000A0FF5" w:rsidP="000A0FF5">
            <w:r w:rsidRPr="000A0FF5">
              <w:t>UX/Research Coordinator</w:t>
            </w:r>
          </w:p>
        </w:tc>
        <w:tc>
          <w:tcPr>
            <w:tcW w:w="0" w:type="auto"/>
            <w:vAlign w:val="center"/>
            <w:hideMark/>
          </w:tcPr>
          <w:p w14:paraId="03130AAD" w14:textId="77777777" w:rsidR="000A0FF5" w:rsidRPr="000A0FF5" w:rsidRDefault="000A0FF5" w:rsidP="000A0FF5">
            <w:r w:rsidRPr="000A0FF5">
              <w:t>0.3</w:t>
            </w:r>
          </w:p>
        </w:tc>
        <w:tc>
          <w:tcPr>
            <w:tcW w:w="0" w:type="auto"/>
            <w:vAlign w:val="center"/>
            <w:hideMark/>
          </w:tcPr>
          <w:p w14:paraId="0C8D48C5" w14:textId="77777777" w:rsidR="000A0FF5" w:rsidRPr="000A0FF5" w:rsidRDefault="000A0FF5" w:rsidP="000A0FF5">
            <w:r w:rsidRPr="000A0FF5">
              <w:t>usability &amp; evaluation</w:t>
            </w:r>
          </w:p>
        </w:tc>
      </w:tr>
      <w:tr w:rsidR="000A0FF5" w:rsidRPr="000A0FF5" w14:paraId="647F3B42" w14:textId="77777777">
        <w:trPr>
          <w:tblCellSpacing w:w="15" w:type="dxa"/>
        </w:trPr>
        <w:tc>
          <w:tcPr>
            <w:tcW w:w="0" w:type="auto"/>
            <w:vAlign w:val="center"/>
            <w:hideMark/>
          </w:tcPr>
          <w:p w14:paraId="214990A2" w14:textId="77777777" w:rsidR="000A0FF5" w:rsidRPr="000A0FF5" w:rsidRDefault="000A0FF5" w:rsidP="000A0FF5">
            <w:r w:rsidRPr="000A0FF5">
              <w:t>DevOps/Cloud Support</w:t>
            </w:r>
          </w:p>
        </w:tc>
        <w:tc>
          <w:tcPr>
            <w:tcW w:w="0" w:type="auto"/>
            <w:vAlign w:val="center"/>
            <w:hideMark/>
          </w:tcPr>
          <w:p w14:paraId="1E3E6CFC" w14:textId="77777777" w:rsidR="000A0FF5" w:rsidRPr="000A0FF5" w:rsidRDefault="000A0FF5" w:rsidP="000A0FF5">
            <w:r w:rsidRPr="000A0FF5">
              <w:t>0.3</w:t>
            </w:r>
          </w:p>
        </w:tc>
        <w:tc>
          <w:tcPr>
            <w:tcW w:w="0" w:type="auto"/>
            <w:vAlign w:val="center"/>
            <w:hideMark/>
          </w:tcPr>
          <w:p w14:paraId="5BE7BE5F" w14:textId="77777777" w:rsidR="000A0FF5" w:rsidRPr="000A0FF5" w:rsidRDefault="000A0FF5" w:rsidP="000A0FF5">
            <w:r w:rsidRPr="000A0FF5">
              <w:t>deployment &amp; security</w:t>
            </w:r>
          </w:p>
        </w:tc>
      </w:tr>
    </w:tbl>
    <w:p w14:paraId="001134FD" w14:textId="77777777" w:rsidR="000A0FF5" w:rsidRPr="000A0FF5" w:rsidRDefault="00000000" w:rsidP="000A0FF5">
      <w:r>
        <w:pict w14:anchorId="06523636">
          <v:rect id="_x0000_i1074" style="width:0;height:1.5pt" o:hralign="center" o:hrstd="t" o:hr="t" fillcolor="#a0a0a0" stroked="f"/>
        </w:pict>
      </w:r>
    </w:p>
    <w:p w14:paraId="2F2A7181" w14:textId="77777777" w:rsidR="000A0FF5" w:rsidRPr="000A0FF5" w:rsidRDefault="000A0FF5" w:rsidP="000A0FF5">
      <w:pPr>
        <w:rPr>
          <w:b/>
          <w:bCs/>
        </w:rPr>
      </w:pPr>
      <w:r w:rsidRPr="000A0FF5">
        <w:rPr>
          <w:b/>
          <w:bCs/>
        </w:rPr>
        <w:t>6️</w:t>
      </w:r>
      <w:r w:rsidRPr="000A0FF5">
        <w:rPr>
          <w:rFonts w:ascii="Segoe UI Symbol" w:hAnsi="Segoe UI Symbol" w:cs="Segoe UI Symbol"/>
          <w:b/>
          <w:bCs/>
        </w:rPr>
        <w:t>⃣</w:t>
      </w:r>
      <w:r w:rsidRPr="000A0FF5">
        <w:rPr>
          <w:b/>
          <w:bCs/>
        </w:rPr>
        <w:t xml:space="preserve"> Cost Estimate (3 Tiers)</w:t>
      </w:r>
    </w:p>
    <w:p w14:paraId="0A51200F" w14:textId="77777777" w:rsidR="000A0FF5" w:rsidRPr="000A0FF5" w:rsidRDefault="000A0FF5" w:rsidP="000A0FF5">
      <w:r w:rsidRPr="000A0FF5">
        <w:t xml:space="preserve">All in </w:t>
      </w:r>
      <w:r w:rsidRPr="000A0FF5">
        <w:rPr>
          <w:b/>
          <w:bCs/>
        </w:rPr>
        <w:t>GBP</w:t>
      </w:r>
      <w:r w:rsidRPr="000A0FF5">
        <w:t>, justified for academic funding.</w:t>
      </w:r>
    </w:p>
    <w:p w14:paraId="6547976B" w14:textId="77777777" w:rsidR="000A0FF5" w:rsidRPr="000A0FF5" w:rsidRDefault="00000000" w:rsidP="000A0FF5">
      <w:r>
        <w:pict w14:anchorId="1AF665F3">
          <v:rect id="_x0000_i1075" style="width:0;height:1.5pt" o:hralign="center" o:hrstd="t" o:hr="t" fillcolor="#a0a0a0" stroked="f"/>
        </w:pict>
      </w:r>
    </w:p>
    <w:p w14:paraId="0688D804" w14:textId="77777777" w:rsidR="000A0FF5" w:rsidRPr="000A0FF5" w:rsidRDefault="000A0FF5" w:rsidP="000A0FF5">
      <w:pPr>
        <w:rPr>
          <w:b/>
          <w:bCs/>
        </w:rPr>
      </w:pPr>
      <w:r w:rsidRPr="000A0FF5">
        <w:rPr>
          <w:rFonts w:ascii="Segoe UI Emoji" w:hAnsi="Segoe UI Emoji" w:cs="Segoe UI Emoji"/>
          <w:b/>
          <w:bCs/>
        </w:rPr>
        <w:t>📌</w:t>
      </w:r>
      <w:r w:rsidRPr="000A0FF5">
        <w:rPr>
          <w:b/>
          <w:bCs/>
        </w:rPr>
        <w:t xml:space="preserve"> Tier 1 — Pilot Research MVP</w:t>
      </w:r>
    </w:p>
    <w:p w14:paraId="4AD3B365" w14:textId="77777777" w:rsidR="000A0FF5" w:rsidRPr="000A0FF5" w:rsidRDefault="000A0FF5" w:rsidP="000A0FF5">
      <w:r w:rsidRPr="000A0FF5">
        <w:t>Validates the idea with a subset</w:t>
      </w:r>
    </w:p>
    <w:p w14:paraId="36960E65" w14:textId="77777777" w:rsidR="000A0FF5" w:rsidRPr="000A0FF5" w:rsidRDefault="000A0FF5" w:rsidP="000A0FF5">
      <w:r w:rsidRPr="000A0FF5">
        <w:rPr>
          <w:b/>
          <w:bCs/>
        </w:rPr>
        <w:t>Purpose:</w:t>
      </w:r>
      <w:r w:rsidRPr="000A0FF5">
        <w:t xml:space="preserve"> prove feasibility to scholars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8"/>
        <w:gridCol w:w="913"/>
      </w:tblGrid>
      <w:tr w:rsidR="000A0FF5" w:rsidRPr="000A0FF5" w14:paraId="412EFAA8" w14:textId="77777777">
        <w:trPr>
          <w:tblHeader/>
          <w:tblCellSpacing w:w="15" w:type="dxa"/>
        </w:trPr>
        <w:tc>
          <w:tcPr>
            <w:tcW w:w="0" w:type="auto"/>
            <w:vAlign w:val="center"/>
            <w:hideMark/>
          </w:tcPr>
          <w:p w14:paraId="35B31754" w14:textId="77777777" w:rsidR="000A0FF5" w:rsidRPr="000A0FF5" w:rsidRDefault="000A0FF5" w:rsidP="000A0FF5">
            <w:pPr>
              <w:rPr>
                <w:b/>
                <w:bCs/>
              </w:rPr>
            </w:pPr>
            <w:r w:rsidRPr="000A0FF5">
              <w:rPr>
                <w:b/>
                <w:bCs/>
              </w:rPr>
              <w:t>Item</w:t>
            </w:r>
          </w:p>
        </w:tc>
        <w:tc>
          <w:tcPr>
            <w:tcW w:w="0" w:type="auto"/>
            <w:vAlign w:val="center"/>
            <w:hideMark/>
          </w:tcPr>
          <w:p w14:paraId="3292B4CD" w14:textId="77777777" w:rsidR="000A0FF5" w:rsidRPr="000A0FF5" w:rsidRDefault="000A0FF5" w:rsidP="000A0FF5">
            <w:pPr>
              <w:rPr>
                <w:b/>
                <w:bCs/>
              </w:rPr>
            </w:pPr>
            <w:r w:rsidRPr="000A0FF5">
              <w:rPr>
                <w:b/>
                <w:bCs/>
              </w:rPr>
              <w:t>Cost</w:t>
            </w:r>
          </w:p>
        </w:tc>
      </w:tr>
      <w:tr w:rsidR="000A0FF5" w:rsidRPr="000A0FF5" w14:paraId="4FC0B6EC" w14:textId="77777777">
        <w:trPr>
          <w:tblCellSpacing w:w="15" w:type="dxa"/>
        </w:trPr>
        <w:tc>
          <w:tcPr>
            <w:tcW w:w="0" w:type="auto"/>
            <w:vAlign w:val="center"/>
            <w:hideMark/>
          </w:tcPr>
          <w:p w14:paraId="4252E53C" w14:textId="77777777" w:rsidR="000A0FF5" w:rsidRPr="000A0FF5" w:rsidRDefault="000A0FF5" w:rsidP="000A0FF5">
            <w:r w:rsidRPr="000A0FF5">
              <w:t xml:space="preserve">6 </w:t>
            </w:r>
            <w:proofErr w:type="spellStart"/>
            <w:r w:rsidRPr="000A0FF5">
              <w:t>mo</w:t>
            </w:r>
            <w:proofErr w:type="spellEnd"/>
            <w:r w:rsidRPr="000A0FF5">
              <w:t xml:space="preserve"> Dev + Hosting</w:t>
            </w:r>
          </w:p>
        </w:tc>
        <w:tc>
          <w:tcPr>
            <w:tcW w:w="0" w:type="auto"/>
            <w:vAlign w:val="center"/>
            <w:hideMark/>
          </w:tcPr>
          <w:p w14:paraId="0130FF59" w14:textId="77777777" w:rsidR="000A0FF5" w:rsidRPr="000A0FF5" w:rsidRDefault="000A0FF5" w:rsidP="000A0FF5">
            <w:r w:rsidRPr="000A0FF5">
              <w:t>£55,000</w:t>
            </w:r>
          </w:p>
        </w:tc>
      </w:tr>
      <w:tr w:rsidR="000A0FF5" w:rsidRPr="000A0FF5" w14:paraId="4D856B3B" w14:textId="77777777">
        <w:trPr>
          <w:tblCellSpacing w:w="15" w:type="dxa"/>
        </w:trPr>
        <w:tc>
          <w:tcPr>
            <w:tcW w:w="0" w:type="auto"/>
            <w:vAlign w:val="center"/>
            <w:hideMark/>
          </w:tcPr>
          <w:p w14:paraId="2F36616A" w14:textId="77777777" w:rsidR="000A0FF5" w:rsidRPr="000A0FF5" w:rsidRDefault="000A0FF5" w:rsidP="000A0FF5">
            <w:r w:rsidRPr="000A0FF5">
              <w:t>OCR and cleanup support</w:t>
            </w:r>
          </w:p>
        </w:tc>
        <w:tc>
          <w:tcPr>
            <w:tcW w:w="0" w:type="auto"/>
            <w:vAlign w:val="center"/>
            <w:hideMark/>
          </w:tcPr>
          <w:p w14:paraId="5443F11B" w14:textId="77777777" w:rsidR="000A0FF5" w:rsidRPr="000A0FF5" w:rsidRDefault="000A0FF5" w:rsidP="000A0FF5">
            <w:r w:rsidRPr="000A0FF5">
              <w:t>£12,000</w:t>
            </w:r>
          </w:p>
        </w:tc>
      </w:tr>
      <w:tr w:rsidR="000A0FF5" w:rsidRPr="000A0FF5" w14:paraId="1BA924C5" w14:textId="77777777">
        <w:trPr>
          <w:tblCellSpacing w:w="15" w:type="dxa"/>
        </w:trPr>
        <w:tc>
          <w:tcPr>
            <w:tcW w:w="0" w:type="auto"/>
            <w:vAlign w:val="center"/>
            <w:hideMark/>
          </w:tcPr>
          <w:p w14:paraId="126F88C8" w14:textId="77777777" w:rsidR="000A0FF5" w:rsidRPr="000A0FF5" w:rsidRDefault="000A0FF5" w:rsidP="000A0FF5">
            <w:r w:rsidRPr="000A0FF5">
              <w:t>UI prototype</w:t>
            </w:r>
          </w:p>
        </w:tc>
        <w:tc>
          <w:tcPr>
            <w:tcW w:w="0" w:type="auto"/>
            <w:vAlign w:val="center"/>
            <w:hideMark/>
          </w:tcPr>
          <w:p w14:paraId="5BDF2C08" w14:textId="77777777" w:rsidR="000A0FF5" w:rsidRPr="000A0FF5" w:rsidRDefault="000A0FF5" w:rsidP="000A0FF5">
            <w:r w:rsidRPr="000A0FF5">
              <w:t>£18,000</w:t>
            </w:r>
          </w:p>
        </w:tc>
      </w:tr>
      <w:tr w:rsidR="000A0FF5" w:rsidRPr="000A0FF5" w14:paraId="6A39CB2A" w14:textId="77777777">
        <w:trPr>
          <w:tblCellSpacing w:w="15" w:type="dxa"/>
        </w:trPr>
        <w:tc>
          <w:tcPr>
            <w:tcW w:w="0" w:type="auto"/>
            <w:vAlign w:val="center"/>
            <w:hideMark/>
          </w:tcPr>
          <w:p w14:paraId="42F468B1" w14:textId="77777777" w:rsidR="000A0FF5" w:rsidRPr="000A0FF5" w:rsidRDefault="000A0FF5" w:rsidP="000A0FF5">
            <w:r w:rsidRPr="000A0FF5">
              <w:t>Evaluation study</w:t>
            </w:r>
          </w:p>
        </w:tc>
        <w:tc>
          <w:tcPr>
            <w:tcW w:w="0" w:type="auto"/>
            <w:vAlign w:val="center"/>
            <w:hideMark/>
          </w:tcPr>
          <w:p w14:paraId="356120F3" w14:textId="77777777" w:rsidR="000A0FF5" w:rsidRPr="000A0FF5" w:rsidRDefault="000A0FF5" w:rsidP="000A0FF5">
            <w:r w:rsidRPr="000A0FF5">
              <w:t>£10,000</w:t>
            </w:r>
          </w:p>
        </w:tc>
      </w:tr>
      <w:tr w:rsidR="000A0FF5" w:rsidRPr="000A0FF5" w14:paraId="45FBCCAA" w14:textId="77777777">
        <w:trPr>
          <w:tblCellSpacing w:w="15" w:type="dxa"/>
        </w:trPr>
        <w:tc>
          <w:tcPr>
            <w:tcW w:w="0" w:type="auto"/>
            <w:vAlign w:val="center"/>
            <w:hideMark/>
          </w:tcPr>
          <w:p w14:paraId="4633EFA3" w14:textId="77777777" w:rsidR="000A0FF5" w:rsidRPr="000A0FF5" w:rsidRDefault="000A0FF5" w:rsidP="000A0FF5">
            <w:r w:rsidRPr="000A0FF5">
              <w:t>Contingency (10%)</w:t>
            </w:r>
          </w:p>
        </w:tc>
        <w:tc>
          <w:tcPr>
            <w:tcW w:w="0" w:type="auto"/>
            <w:vAlign w:val="center"/>
            <w:hideMark/>
          </w:tcPr>
          <w:p w14:paraId="517D10D6" w14:textId="77777777" w:rsidR="000A0FF5" w:rsidRPr="000A0FF5" w:rsidRDefault="000A0FF5" w:rsidP="000A0FF5">
            <w:r w:rsidRPr="000A0FF5">
              <w:t>£9,500</w:t>
            </w:r>
          </w:p>
        </w:tc>
      </w:tr>
      <w:tr w:rsidR="000A0FF5" w:rsidRPr="000A0FF5" w14:paraId="666ABBBD" w14:textId="77777777">
        <w:trPr>
          <w:tblCellSpacing w:w="15" w:type="dxa"/>
        </w:trPr>
        <w:tc>
          <w:tcPr>
            <w:tcW w:w="0" w:type="auto"/>
            <w:vAlign w:val="center"/>
            <w:hideMark/>
          </w:tcPr>
          <w:p w14:paraId="67E77750" w14:textId="77777777" w:rsidR="000A0FF5" w:rsidRPr="000A0FF5" w:rsidRDefault="000A0FF5" w:rsidP="000A0FF5">
            <w:r w:rsidRPr="000A0FF5">
              <w:rPr>
                <w:b/>
                <w:bCs/>
              </w:rPr>
              <w:t>Total</w:t>
            </w:r>
          </w:p>
        </w:tc>
        <w:tc>
          <w:tcPr>
            <w:tcW w:w="0" w:type="auto"/>
            <w:vAlign w:val="center"/>
            <w:hideMark/>
          </w:tcPr>
          <w:p w14:paraId="35D924EF" w14:textId="77777777" w:rsidR="000A0FF5" w:rsidRPr="000A0FF5" w:rsidRDefault="000A0FF5" w:rsidP="000A0FF5">
            <w:r w:rsidRPr="000A0FF5">
              <w:rPr>
                <w:b/>
                <w:bCs/>
              </w:rPr>
              <w:t>£104,500</w:t>
            </w:r>
          </w:p>
        </w:tc>
      </w:tr>
    </w:tbl>
    <w:p w14:paraId="27B1367A" w14:textId="77777777" w:rsidR="000A0FF5" w:rsidRPr="000A0FF5" w:rsidRDefault="00000000" w:rsidP="000A0FF5">
      <w:r>
        <w:pict w14:anchorId="79B1D4D2">
          <v:rect id="_x0000_i1076" style="width:0;height:1.5pt" o:hralign="center" o:hrstd="t" o:hr="t" fillcolor="#a0a0a0" stroked="f"/>
        </w:pict>
      </w:r>
    </w:p>
    <w:p w14:paraId="5483A09D" w14:textId="77777777" w:rsidR="000A0FF5" w:rsidRPr="000A0FF5" w:rsidRDefault="000A0FF5" w:rsidP="000A0FF5">
      <w:pPr>
        <w:rPr>
          <w:b/>
          <w:bCs/>
        </w:rPr>
      </w:pPr>
      <w:r w:rsidRPr="000A0FF5">
        <w:rPr>
          <w:rFonts w:ascii="Segoe UI Emoji" w:hAnsi="Segoe UI Emoji" w:cs="Segoe UI Emoji"/>
          <w:b/>
          <w:bCs/>
        </w:rPr>
        <w:t>📌</w:t>
      </w:r>
      <w:r w:rsidRPr="000A0FF5">
        <w:rPr>
          <w:b/>
          <w:bCs/>
        </w:rPr>
        <w:t xml:space="preserve"> Tier 2 — Full Research Prototype</w:t>
      </w:r>
    </w:p>
    <w:p w14:paraId="58B58D03" w14:textId="77777777" w:rsidR="000A0FF5" w:rsidRPr="000A0FF5" w:rsidRDefault="000A0FF5" w:rsidP="000A0FF5">
      <w:r w:rsidRPr="000A0FF5">
        <w:lastRenderedPageBreak/>
        <w:t>Ingest all 31k docs + robust indexing + usable portal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7"/>
        <w:gridCol w:w="913"/>
      </w:tblGrid>
      <w:tr w:rsidR="000A0FF5" w:rsidRPr="000A0FF5" w14:paraId="2D5280D3" w14:textId="77777777">
        <w:trPr>
          <w:tblHeader/>
          <w:tblCellSpacing w:w="15" w:type="dxa"/>
        </w:trPr>
        <w:tc>
          <w:tcPr>
            <w:tcW w:w="0" w:type="auto"/>
            <w:vAlign w:val="center"/>
            <w:hideMark/>
          </w:tcPr>
          <w:p w14:paraId="47EF8E19" w14:textId="77777777" w:rsidR="000A0FF5" w:rsidRPr="000A0FF5" w:rsidRDefault="000A0FF5" w:rsidP="000A0FF5">
            <w:pPr>
              <w:rPr>
                <w:b/>
                <w:bCs/>
              </w:rPr>
            </w:pPr>
            <w:r w:rsidRPr="000A0FF5">
              <w:rPr>
                <w:b/>
                <w:bCs/>
              </w:rPr>
              <w:t>Item</w:t>
            </w:r>
          </w:p>
        </w:tc>
        <w:tc>
          <w:tcPr>
            <w:tcW w:w="0" w:type="auto"/>
            <w:vAlign w:val="center"/>
            <w:hideMark/>
          </w:tcPr>
          <w:p w14:paraId="4C2B1F09" w14:textId="77777777" w:rsidR="000A0FF5" w:rsidRPr="000A0FF5" w:rsidRDefault="000A0FF5" w:rsidP="000A0FF5">
            <w:pPr>
              <w:rPr>
                <w:b/>
                <w:bCs/>
              </w:rPr>
            </w:pPr>
            <w:r w:rsidRPr="000A0FF5">
              <w:rPr>
                <w:b/>
                <w:bCs/>
              </w:rPr>
              <w:t>Cost</w:t>
            </w:r>
          </w:p>
        </w:tc>
      </w:tr>
      <w:tr w:rsidR="000A0FF5" w:rsidRPr="000A0FF5" w14:paraId="25C43725" w14:textId="77777777">
        <w:trPr>
          <w:tblCellSpacing w:w="15" w:type="dxa"/>
        </w:trPr>
        <w:tc>
          <w:tcPr>
            <w:tcW w:w="0" w:type="auto"/>
            <w:vAlign w:val="center"/>
            <w:hideMark/>
          </w:tcPr>
          <w:p w14:paraId="5124EF59" w14:textId="77777777" w:rsidR="000A0FF5" w:rsidRPr="000A0FF5" w:rsidRDefault="000A0FF5" w:rsidP="000A0FF5">
            <w:r w:rsidRPr="000A0FF5">
              <w:t xml:space="preserve">Staffing 18 </w:t>
            </w:r>
            <w:proofErr w:type="spellStart"/>
            <w:r w:rsidRPr="000A0FF5">
              <w:t>mo</w:t>
            </w:r>
            <w:proofErr w:type="spellEnd"/>
          </w:p>
        </w:tc>
        <w:tc>
          <w:tcPr>
            <w:tcW w:w="0" w:type="auto"/>
            <w:vAlign w:val="center"/>
            <w:hideMark/>
          </w:tcPr>
          <w:p w14:paraId="10FF1B3A" w14:textId="77777777" w:rsidR="000A0FF5" w:rsidRPr="000A0FF5" w:rsidRDefault="000A0FF5" w:rsidP="000A0FF5">
            <w:r w:rsidRPr="000A0FF5">
              <w:t>£270,000</w:t>
            </w:r>
          </w:p>
        </w:tc>
      </w:tr>
      <w:tr w:rsidR="000A0FF5" w:rsidRPr="000A0FF5" w14:paraId="05FAA725" w14:textId="77777777">
        <w:trPr>
          <w:tblCellSpacing w:w="15" w:type="dxa"/>
        </w:trPr>
        <w:tc>
          <w:tcPr>
            <w:tcW w:w="0" w:type="auto"/>
            <w:vAlign w:val="center"/>
            <w:hideMark/>
          </w:tcPr>
          <w:p w14:paraId="73844D52" w14:textId="77777777" w:rsidR="000A0FF5" w:rsidRPr="000A0FF5" w:rsidRDefault="000A0FF5" w:rsidP="000A0FF5">
            <w:r w:rsidRPr="000A0FF5">
              <w:t>Computational resources</w:t>
            </w:r>
          </w:p>
        </w:tc>
        <w:tc>
          <w:tcPr>
            <w:tcW w:w="0" w:type="auto"/>
            <w:vAlign w:val="center"/>
            <w:hideMark/>
          </w:tcPr>
          <w:p w14:paraId="35973C8C" w14:textId="77777777" w:rsidR="000A0FF5" w:rsidRPr="000A0FF5" w:rsidRDefault="000A0FF5" w:rsidP="000A0FF5">
            <w:r w:rsidRPr="000A0FF5">
              <w:t>£20,000</w:t>
            </w:r>
          </w:p>
        </w:tc>
      </w:tr>
      <w:tr w:rsidR="000A0FF5" w:rsidRPr="000A0FF5" w14:paraId="34CA289C" w14:textId="77777777">
        <w:trPr>
          <w:tblCellSpacing w:w="15" w:type="dxa"/>
        </w:trPr>
        <w:tc>
          <w:tcPr>
            <w:tcW w:w="0" w:type="auto"/>
            <w:vAlign w:val="center"/>
            <w:hideMark/>
          </w:tcPr>
          <w:p w14:paraId="7BEAF993" w14:textId="77777777" w:rsidR="000A0FF5" w:rsidRPr="000A0FF5" w:rsidRDefault="000A0FF5" w:rsidP="000A0FF5">
            <w:r w:rsidRPr="000A0FF5">
              <w:t xml:space="preserve">OCR &amp; QA </w:t>
            </w:r>
            <w:proofErr w:type="spellStart"/>
            <w:r w:rsidRPr="000A0FF5">
              <w:t>labor</w:t>
            </w:r>
            <w:proofErr w:type="spellEnd"/>
          </w:p>
        </w:tc>
        <w:tc>
          <w:tcPr>
            <w:tcW w:w="0" w:type="auto"/>
            <w:vAlign w:val="center"/>
            <w:hideMark/>
          </w:tcPr>
          <w:p w14:paraId="00757305" w14:textId="77777777" w:rsidR="000A0FF5" w:rsidRPr="000A0FF5" w:rsidRDefault="000A0FF5" w:rsidP="000A0FF5">
            <w:r w:rsidRPr="000A0FF5">
              <w:t>£35,000</w:t>
            </w:r>
          </w:p>
        </w:tc>
      </w:tr>
      <w:tr w:rsidR="000A0FF5" w:rsidRPr="000A0FF5" w14:paraId="62DB4365" w14:textId="77777777">
        <w:trPr>
          <w:tblCellSpacing w:w="15" w:type="dxa"/>
        </w:trPr>
        <w:tc>
          <w:tcPr>
            <w:tcW w:w="0" w:type="auto"/>
            <w:vAlign w:val="center"/>
            <w:hideMark/>
          </w:tcPr>
          <w:p w14:paraId="4A84BF71" w14:textId="77777777" w:rsidR="000A0FF5" w:rsidRPr="000A0FF5" w:rsidRDefault="000A0FF5" w:rsidP="000A0FF5">
            <w:r w:rsidRPr="000A0FF5">
              <w:t>UI and export functions</w:t>
            </w:r>
          </w:p>
        </w:tc>
        <w:tc>
          <w:tcPr>
            <w:tcW w:w="0" w:type="auto"/>
            <w:vAlign w:val="center"/>
            <w:hideMark/>
          </w:tcPr>
          <w:p w14:paraId="61B11E10" w14:textId="77777777" w:rsidR="000A0FF5" w:rsidRPr="000A0FF5" w:rsidRDefault="000A0FF5" w:rsidP="000A0FF5">
            <w:r w:rsidRPr="000A0FF5">
              <w:t>£28,000</w:t>
            </w:r>
          </w:p>
        </w:tc>
      </w:tr>
      <w:tr w:rsidR="000A0FF5" w:rsidRPr="000A0FF5" w14:paraId="73DCD05B" w14:textId="77777777">
        <w:trPr>
          <w:tblCellSpacing w:w="15" w:type="dxa"/>
        </w:trPr>
        <w:tc>
          <w:tcPr>
            <w:tcW w:w="0" w:type="auto"/>
            <w:vAlign w:val="center"/>
            <w:hideMark/>
          </w:tcPr>
          <w:p w14:paraId="10B57600" w14:textId="77777777" w:rsidR="000A0FF5" w:rsidRPr="000A0FF5" w:rsidRDefault="000A0FF5" w:rsidP="000A0FF5">
            <w:r w:rsidRPr="000A0FF5">
              <w:t>Evaluation with users</w:t>
            </w:r>
          </w:p>
        </w:tc>
        <w:tc>
          <w:tcPr>
            <w:tcW w:w="0" w:type="auto"/>
            <w:vAlign w:val="center"/>
            <w:hideMark/>
          </w:tcPr>
          <w:p w14:paraId="1C7C9E97" w14:textId="77777777" w:rsidR="000A0FF5" w:rsidRPr="000A0FF5" w:rsidRDefault="000A0FF5" w:rsidP="000A0FF5">
            <w:r w:rsidRPr="000A0FF5">
              <w:t>£15,000</w:t>
            </w:r>
          </w:p>
        </w:tc>
      </w:tr>
      <w:tr w:rsidR="000A0FF5" w:rsidRPr="000A0FF5" w14:paraId="64C262F2" w14:textId="77777777">
        <w:trPr>
          <w:tblCellSpacing w:w="15" w:type="dxa"/>
        </w:trPr>
        <w:tc>
          <w:tcPr>
            <w:tcW w:w="0" w:type="auto"/>
            <w:vAlign w:val="center"/>
            <w:hideMark/>
          </w:tcPr>
          <w:p w14:paraId="79323A87" w14:textId="77777777" w:rsidR="000A0FF5" w:rsidRPr="000A0FF5" w:rsidRDefault="000A0FF5" w:rsidP="000A0FF5">
            <w:r w:rsidRPr="000A0FF5">
              <w:t>Data governance &amp; backups</w:t>
            </w:r>
          </w:p>
        </w:tc>
        <w:tc>
          <w:tcPr>
            <w:tcW w:w="0" w:type="auto"/>
            <w:vAlign w:val="center"/>
            <w:hideMark/>
          </w:tcPr>
          <w:p w14:paraId="16FC3678" w14:textId="77777777" w:rsidR="000A0FF5" w:rsidRPr="000A0FF5" w:rsidRDefault="000A0FF5" w:rsidP="000A0FF5">
            <w:r w:rsidRPr="000A0FF5">
              <w:t>£12,000</w:t>
            </w:r>
          </w:p>
        </w:tc>
      </w:tr>
      <w:tr w:rsidR="000A0FF5" w:rsidRPr="000A0FF5" w14:paraId="3B104829" w14:textId="77777777">
        <w:trPr>
          <w:tblCellSpacing w:w="15" w:type="dxa"/>
        </w:trPr>
        <w:tc>
          <w:tcPr>
            <w:tcW w:w="0" w:type="auto"/>
            <w:vAlign w:val="center"/>
            <w:hideMark/>
          </w:tcPr>
          <w:p w14:paraId="105AD773" w14:textId="77777777" w:rsidR="000A0FF5" w:rsidRPr="000A0FF5" w:rsidRDefault="000A0FF5" w:rsidP="000A0FF5">
            <w:r w:rsidRPr="000A0FF5">
              <w:t>Contingency (10%)</w:t>
            </w:r>
          </w:p>
        </w:tc>
        <w:tc>
          <w:tcPr>
            <w:tcW w:w="0" w:type="auto"/>
            <w:vAlign w:val="center"/>
            <w:hideMark/>
          </w:tcPr>
          <w:p w14:paraId="08082216" w14:textId="77777777" w:rsidR="000A0FF5" w:rsidRPr="000A0FF5" w:rsidRDefault="000A0FF5" w:rsidP="000A0FF5">
            <w:r w:rsidRPr="000A0FF5">
              <w:t>£38,000</w:t>
            </w:r>
          </w:p>
        </w:tc>
      </w:tr>
      <w:tr w:rsidR="000A0FF5" w:rsidRPr="000A0FF5" w14:paraId="27705C42" w14:textId="77777777">
        <w:trPr>
          <w:tblCellSpacing w:w="15" w:type="dxa"/>
        </w:trPr>
        <w:tc>
          <w:tcPr>
            <w:tcW w:w="0" w:type="auto"/>
            <w:vAlign w:val="center"/>
            <w:hideMark/>
          </w:tcPr>
          <w:p w14:paraId="7AAD2023" w14:textId="77777777" w:rsidR="000A0FF5" w:rsidRPr="000A0FF5" w:rsidRDefault="000A0FF5" w:rsidP="000A0FF5">
            <w:r w:rsidRPr="000A0FF5">
              <w:rPr>
                <w:b/>
                <w:bCs/>
              </w:rPr>
              <w:t>Total</w:t>
            </w:r>
          </w:p>
        </w:tc>
        <w:tc>
          <w:tcPr>
            <w:tcW w:w="0" w:type="auto"/>
            <w:vAlign w:val="center"/>
            <w:hideMark/>
          </w:tcPr>
          <w:p w14:paraId="5EB6D759" w14:textId="77777777" w:rsidR="000A0FF5" w:rsidRPr="000A0FF5" w:rsidRDefault="000A0FF5" w:rsidP="000A0FF5">
            <w:r w:rsidRPr="000A0FF5">
              <w:rPr>
                <w:b/>
                <w:bCs/>
              </w:rPr>
              <w:t>£418,000</w:t>
            </w:r>
          </w:p>
        </w:tc>
      </w:tr>
    </w:tbl>
    <w:p w14:paraId="1C900B2C" w14:textId="77777777" w:rsidR="000A0FF5" w:rsidRPr="000A0FF5" w:rsidRDefault="00000000" w:rsidP="000A0FF5">
      <w:r>
        <w:pict w14:anchorId="363E6950">
          <v:rect id="_x0000_i1077" style="width:0;height:1.5pt" o:hralign="center" o:hrstd="t" o:hr="t" fillcolor="#a0a0a0" stroked="f"/>
        </w:pict>
      </w:r>
    </w:p>
    <w:p w14:paraId="5D095D7E" w14:textId="77777777" w:rsidR="000A0FF5" w:rsidRPr="000A0FF5" w:rsidRDefault="000A0FF5" w:rsidP="000A0FF5">
      <w:pPr>
        <w:rPr>
          <w:b/>
          <w:bCs/>
        </w:rPr>
      </w:pPr>
      <w:r w:rsidRPr="000A0FF5">
        <w:rPr>
          <w:rFonts w:ascii="Segoe UI Emoji" w:hAnsi="Segoe UI Emoji" w:cs="Segoe UI Emoji"/>
          <w:b/>
          <w:bCs/>
        </w:rPr>
        <w:t>📌</w:t>
      </w:r>
      <w:r w:rsidRPr="000A0FF5">
        <w:rPr>
          <w:b/>
          <w:bCs/>
        </w:rPr>
        <w:t xml:space="preserve"> Tier 3 — Public Release &amp; Sustainability</w:t>
      </w:r>
    </w:p>
    <w:p w14:paraId="4B5481B1" w14:textId="77777777" w:rsidR="000A0FF5" w:rsidRPr="000A0FF5" w:rsidRDefault="000A0FF5" w:rsidP="000A0FF5">
      <w:r w:rsidRPr="000A0FF5">
        <w:t>Add preservation, API, community support, open publication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913"/>
      </w:tblGrid>
      <w:tr w:rsidR="000A0FF5" w:rsidRPr="000A0FF5" w14:paraId="7F3542C1" w14:textId="77777777">
        <w:trPr>
          <w:tblHeader/>
          <w:tblCellSpacing w:w="15" w:type="dxa"/>
        </w:trPr>
        <w:tc>
          <w:tcPr>
            <w:tcW w:w="0" w:type="auto"/>
            <w:vAlign w:val="center"/>
            <w:hideMark/>
          </w:tcPr>
          <w:p w14:paraId="040031C1" w14:textId="77777777" w:rsidR="000A0FF5" w:rsidRPr="000A0FF5" w:rsidRDefault="000A0FF5" w:rsidP="000A0FF5">
            <w:pPr>
              <w:rPr>
                <w:b/>
                <w:bCs/>
              </w:rPr>
            </w:pPr>
            <w:r w:rsidRPr="000A0FF5">
              <w:rPr>
                <w:b/>
                <w:bCs/>
              </w:rPr>
              <w:t>Item</w:t>
            </w:r>
          </w:p>
        </w:tc>
        <w:tc>
          <w:tcPr>
            <w:tcW w:w="0" w:type="auto"/>
            <w:vAlign w:val="center"/>
            <w:hideMark/>
          </w:tcPr>
          <w:p w14:paraId="16817369" w14:textId="77777777" w:rsidR="000A0FF5" w:rsidRPr="000A0FF5" w:rsidRDefault="000A0FF5" w:rsidP="000A0FF5">
            <w:pPr>
              <w:rPr>
                <w:b/>
                <w:bCs/>
              </w:rPr>
            </w:pPr>
            <w:r w:rsidRPr="000A0FF5">
              <w:rPr>
                <w:b/>
                <w:bCs/>
              </w:rPr>
              <w:t>Cost</w:t>
            </w:r>
          </w:p>
        </w:tc>
      </w:tr>
      <w:tr w:rsidR="000A0FF5" w:rsidRPr="000A0FF5" w14:paraId="743B458D" w14:textId="77777777">
        <w:trPr>
          <w:tblCellSpacing w:w="15" w:type="dxa"/>
        </w:trPr>
        <w:tc>
          <w:tcPr>
            <w:tcW w:w="0" w:type="auto"/>
            <w:vAlign w:val="center"/>
            <w:hideMark/>
          </w:tcPr>
          <w:p w14:paraId="394EEE7C" w14:textId="77777777" w:rsidR="000A0FF5" w:rsidRPr="000A0FF5" w:rsidRDefault="000A0FF5" w:rsidP="000A0FF5">
            <w:r w:rsidRPr="000A0FF5">
              <w:t>Tier 2 base</w:t>
            </w:r>
          </w:p>
        </w:tc>
        <w:tc>
          <w:tcPr>
            <w:tcW w:w="0" w:type="auto"/>
            <w:vAlign w:val="center"/>
            <w:hideMark/>
          </w:tcPr>
          <w:p w14:paraId="241FD501" w14:textId="77777777" w:rsidR="000A0FF5" w:rsidRPr="000A0FF5" w:rsidRDefault="000A0FF5" w:rsidP="000A0FF5">
            <w:r w:rsidRPr="000A0FF5">
              <w:t>£418,000</w:t>
            </w:r>
          </w:p>
        </w:tc>
      </w:tr>
      <w:tr w:rsidR="000A0FF5" w:rsidRPr="000A0FF5" w14:paraId="4C2606AA" w14:textId="77777777">
        <w:trPr>
          <w:tblCellSpacing w:w="15" w:type="dxa"/>
        </w:trPr>
        <w:tc>
          <w:tcPr>
            <w:tcW w:w="0" w:type="auto"/>
            <w:vAlign w:val="center"/>
            <w:hideMark/>
          </w:tcPr>
          <w:p w14:paraId="20E82949" w14:textId="77777777" w:rsidR="000A0FF5" w:rsidRPr="000A0FF5" w:rsidRDefault="000A0FF5" w:rsidP="000A0FF5">
            <w:r w:rsidRPr="000A0FF5">
              <w:t>Archival preservation integration</w:t>
            </w:r>
          </w:p>
        </w:tc>
        <w:tc>
          <w:tcPr>
            <w:tcW w:w="0" w:type="auto"/>
            <w:vAlign w:val="center"/>
            <w:hideMark/>
          </w:tcPr>
          <w:p w14:paraId="0584A120" w14:textId="77777777" w:rsidR="000A0FF5" w:rsidRPr="000A0FF5" w:rsidRDefault="000A0FF5" w:rsidP="000A0FF5">
            <w:r w:rsidRPr="000A0FF5">
              <w:t>£30,000</w:t>
            </w:r>
          </w:p>
        </w:tc>
      </w:tr>
      <w:tr w:rsidR="000A0FF5" w:rsidRPr="000A0FF5" w14:paraId="5255A4B2" w14:textId="77777777">
        <w:trPr>
          <w:tblCellSpacing w:w="15" w:type="dxa"/>
        </w:trPr>
        <w:tc>
          <w:tcPr>
            <w:tcW w:w="0" w:type="auto"/>
            <w:vAlign w:val="center"/>
            <w:hideMark/>
          </w:tcPr>
          <w:p w14:paraId="69DA90E1" w14:textId="77777777" w:rsidR="000A0FF5" w:rsidRPr="000A0FF5" w:rsidRDefault="000A0FF5" w:rsidP="000A0FF5">
            <w:r w:rsidRPr="000A0FF5">
              <w:t>Documentation + training materials</w:t>
            </w:r>
          </w:p>
        </w:tc>
        <w:tc>
          <w:tcPr>
            <w:tcW w:w="0" w:type="auto"/>
            <w:vAlign w:val="center"/>
            <w:hideMark/>
          </w:tcPr>
          <w:p w14:paraId="00F501E0" w14:textId="77777777" w:rsidR="000A0FF5" w:rsidRPr="000A0FF5" w:rsidRDefault="000A0FF5" w:rsidP="000A0FF5">
            <w:r w:rsidRPr="000A0FF5">
              <w:t>£24,000</w:t>
            </w:r>
          </w:p>
        </w:tc>
      </w:tr>
      <w:tr w:rsidR="000A0FF5" w:rsidRPr="000A0FF5" w14:paraId="760568C6" w14:textId="77777777">
        <w:trPr>
          <w:tblCellSpacing w:w="15" w:type="dxa"/>
        </w:trPr>
        <w:tc>
          <w:tcPr>
            <w:tcW w:w="0" w:type="auto"/>
            <w:vAlign w:val="center"/>
            <w:hideMark/>
          </w:tcPr>
          <w:p w14:paraId="3A9C34F4" w14:textId="77777777" w:rsidR="000A0FF5" w:rsidRPr="000A0FF5" w:rsidRDefault="000A0FF5" w:rsidP="000A0FF5">
            <w:r w:rsidRPr="000A0FF5">
              <w:t>Public API + datasets</w:t>
            </w:r>
          </w:p>
        </w:tc>
        <w:tc>
          <w:tcPr>
            <w:tcW w:w="0" w:type="auto"/>
            <w:vAlign w:val="center"/>
            <w:hideMark/>
          </w:tcPr>
          <w:p w14:paraId="15A8565A" w14:textId="77777777" w:rsidR="000A0FF5" w:rsidRPr="000A0FF5" w:rsidRDefault="000A0FF5" w:rsidP="000A0FF5">
            <w:r w:rsidRPr="000A0FF5">
              <w:t>£28,000</w:t>
            </w:r>
          </w:p>
        </w:tc>
      </w:tr>
      <w:tr w:rsidR="000A0FF5" w:rsidRPr="000A0FF5" w14:paraId="532DF39A" w14:textId="77777777">
        <w:trPr>
          <w:tblCellSpacing w:w="15" w:type="dxa"/>
        </w:trPr>
        <w:tc>
          <w:tcPr>
            <w:tcW w:w="0" w:type="auto"/>
            <w:vAlign w:val="center"/>
            <w:hideMark/>
          </w:tcPr>
          <w:p w14:paraId="489168F8" w14:textId="77777777" w:rsidR="000A0FF5" w:rsidRPr="000A0FF5" w:rsidRDefault="000A0FF5" w:rsidP="000A0FF5">
            <w:r w:rsidRPr="000A0FF5">
              <w:t xml:space="preserve">Hosting 24 </w:t>
            </w:r>
            <w:proofErr w:type="spellStart"/>
            <w:r w:rsidRPr="000A0FF5">
              <w:t>mo</w:t>
            </w:r>
            <w:proofErr w:type="spellEnd"/>
          </w:p>
        </w:tc>
        <w:tc>
          <w:tcPr>
            <w:tcW w:w="0" w:type="auto"/>
            <w:vAlign w:val="center"/>
            <w:hideMark/>
          </w:tcPr>
          <w:p w14:paraId="0D74C172" w14:textId="77777777" w:rsidR="000A0FF5" w:rsidRPr="000A0FF5" w:rsidRDefault="000A0FF5" w:rsidP="000A0FF5">
            <w:r w:rsidRPr="000A0FF5">
              <w:t>£18,000</w:t>
            </w:r>
          </w:p>
        </w:tc>
      </w:tr>
      <w:tr w:rsidR="000A0FF5" w:rsidRPr="000A0FF5" w14:paraId="58262E29" w14:textId="77777777">
        <w:trPr>
          <w:tblCellSpacing w:w="15" w:type="dxa"/>
        </w:trPr>
        <w:tc>
          <w:tcPr>
            <w:tcW w:w="0" w:type="auto"/>
            <w:vAlign w:val="center"/>
            <w:hideMark/>
          </w:tcPr>
          <w:p w14:paraId="24E735D6" w14:textId="77777777" w:rsidR="000A0FF5" w:rsidRPr="000A0FF5" w:rsidRDefault="000A0FF5" w:rsidP="000A0FF5">
            <w:r w:rsidRPr="000A0FF5">
              <w:t>Community engagement</w:t>
            </w:r>
          </w:p>
        </w:tc>
        <w:tc>
          <w:tcPr>
            <w:tcW w:w="0" w:type="auto"/>
            <w:vAlign w:val="center"/>
            <w:hideMark/>
          </w:tcPr>
          <w:p w14:paraId="550912E1" w14:textId="77777777" w:rsidR="000A0FF5" w:rsidRPr="000A0FF5" w:rsidRDefault="000A0FF5" w:rsidP="000A0FF5">
            <w:r w:rsidRPr="000A0FF5">
              <w:t>£18,000</w:t>
            </w:r>
          </w:p>
        </w:tc>
      </w:tr>
      <w:tr w:rsidR="000A0FF5" w:rsidRPr="000A0FF5" w14:paraId="316117C7" w14:textId="77777777">
        <w:trPr>
          <w:tblCellSpacing w:w="15" w:type="dxa"/>
        </w:trPr>
        <w:tc>
          <w:tcPr>
            <w:tcW w:w="0" w:type="auto"/>
            <w:vAlign w:val="center"/>
            <w:hideMark/>
          </w:tcPr>
          <w:p w14:paraId="4BC5AE5D" w14:textId="77777777" w:rsidR="000A0FF5" w:rsidRPr="000A0FF5" w:rsidRDefault="000A0FF5" w:rsidP="000A0FF5">
            <w:r w:rsidRPr="000A0FF5">
              <w:t>Contingency</w:t>
            </w:r>
          </w:p>
        </w:tc>
        <w:tc>
          <w:tcPr>
            <w:tcW w:w="0" w:type="auto"/>
            <w:vAlign w:val="center"/>
            <w:hideMark/>
          </w:tcPr>
          <w:p w14:paraId="79BF0CF5" w14:textId="77777777" w:rsidR="000A0FF5" w:rsidRPr="000A0FF5" w:rsidRDefault="000A0FF5" w:rsidP="000A0FF5">
            <w:r w:rsidRPr="000A0FF5">
              <w:t>£35,000</w:t>
            </w:r>
          </w:p>
        </w:tc>
      </w:tr>
      <w:tr w:rsidR="000A0FF5" w:rsidRPr="000A0FF5" w14:paraId="3DF22028" w14:textId="77777777">
        <w:trPr>
          <w:tblCellSpacing w:w="15" w:type="dxa"/>
        </w:trPr>
        <w:tc>
          <w:tcPr>
            <w:tcW w:w="0" w:type="auto"/>
            <w:vAlign w:val="center"/>
            <w:hideMark/>
          </w:tcPr>
          <w:p w14:paraId="74DA0209" w14:textId="77777777" w:rsidR="000A0FF5" w:rsidRPr="000A0FF5" w:rsidRDefault="000A0FF5" w:rsidP="000A0FF5">
            <w:r w:rsidRPr="000A0FF5">
              <w:rPr>
                <w:b/>
                <w:bCs/>
              </w:rPr>
              <w:t>Total</w:t>
            </w:r>
          </w:p>
        </w:tc>
        <w:tc>
          <w:tcPr>
            <w:tcW w:w="0" w:type="auto"/>
            <w:vAlign w:val="center"/>
            <w:hideMark/>
          </w:tcPr>
          <w:p w14:paraId="6A8CFDD1" w14:textId="77777777" w:rsidR="000A0FF5" w:rsidRPr="000A0FF5" w:rsidRDefault="000A0FF5" w:rsidP="000A0FF5">
            <w:r w:rsidRPr="000A0FF5">
              <w:rPr>
                <w:b/>
                <w:bCs/>
              </w:rPr>
              <w:t>£571,000</w:t>
            </w:r>
          </w:p>
        </w:tc>
      </w:tr>
    </w:tbl>
    <w:p w14:paraId="0CC86139" w14:textId="77777777" w:rsidR="000A0FF5" w:rsidRPr="000A0FF5" w:rsidRDefault="00000000" w:rsidP="000A0FF5">
      <w:r>
        <w:pict w14:anchorId="135AE0A1">
          <v:rect id="_x0000_i1078" style="width:0;height:1.5pt" o:hralign="center" o:hrstd="t" o:hr="t" fillcolor="#a0a0a0" stroked="f"/>
        </w:pict>
      </w:r>
    </w:p>
    <w:p w14:paraId="7E466E24" w14:textId="77777777" w:rsidR="000A0FF5" w:rsidRPr="000A0FF5" w:rsidRDefault="000A0FF5" w:rsidP="000A0FF5">
      <w:pPr>
        <w:rPr>
          <w:b/>
          <w:bCs/>
        </w:rPr>
      </w:pPr>
      <w:r w:rsidRPr="000A0FF5">
        <w:rPr>
          <w:b/>
          <w:bCs/>
        </w:rPr>
        <w:t>7️</w:t>
      </w:r>
      <w:r w:rsidRPr="000A0FF5">
        <w:rPr>
          <w:rFonts w:ascii="Segoe UI Symbol" w:hAnsi="Segoe UI Symbol" w:cs="Segoe UI Symbol"/>
          <w:b/>
          <w:bCs/>
        </w:rPr>
        <w:t>⃣</w:t>
      </w:r>
      <w:r w:rsidRPr="000A0FF5">
        <w:rPr>
          <w:b/>
          <w:bCs/>
        </w:rPr>
        <w:t xml:space="preserve"> Example Budget Narrative (for a grant)</w:t>
      </w:r>
    </w:p>
    <w:p w14:paraId="6EFC623F" w14:textId="77777777" w:rsidR="000A0FF5" w:rsidRPr="000A0FF5" w:rsidRDefault="000A0FF5" w:rsidP="000A0FF5">
      <w:r w:rsidRPr="000A0FF5">
        <w:rPr>
          <w:b/>
          <w:bCs/>
        </w:rPr>
        <w:lastRenderedPageBreak/>
        <w:t>“The proposed project will produce an advanced digital research environment for the IT historical corpus. The budget supports personnel (research engineers, UI development, and domain expertise), technical infrastructure (OCR, semantic search), and scholar evaluation. Tier 2 funding enables ingestion of all 31,000 documents, semantic indexing, and a fully functional research portal.”</w:t>
      </w:r>
    </w:p>
    <w:p w14:paraId="6351FECD" w14:textId="77777777" w:rsidR="000A0FF5" w:rsidRPr="000A0FF5" w:rsidRDefault="00000000" w:rsidP="000A0FF5">
      <w:r>
        <w:pict w14:anchorId="20684DAB">
          <v:rect id="_x0000_i1079" style="width:0;height:1.5pt" o:hralign="center" o:hrstd="t" o:hr="t" fillcolor="#a0a0a0" stroked="f"/>
        </w:pict>
      </w:r>
    </w:p>
    <w:p w14:paraId="5BA8D84F" w14:textId="77777777" w:rsidR="000A0FF5" w:rsidRPr="000A0FF5" w:rsidRDefault="000A0FF5" w:rsidP="000A0FF5">
      <w:pPr>
        <w:rPr>
          <w:b/>
          <w:bCs/>
        </w:rPr>
      </w:pPr>
      <w:r w:rsidRPr="000A0FF5">
        <w:rPr>
          <w:b/>
          <w:bCs/>
        </w:rPr>
        <w:t>8️</w:t>
      </w:r>
      <w:r w:rsidRPr="000A0FF5">
        <w:rPr>
          <w:rFonts w:ascii="Segoe UI Symbol" w:hAnsi="Segoe UI Symbol" w:cs="Segoe UI Symbol"/>
          <w:b/>
          <w:bCs/>
        </w:rPr>
        <w:t>⃣</w:t>
      </w:r>
      <w:r w:rsidRPr="000A0FF5">
        <w:rPr>
          <w:b/>
          <w:bCs/>
        </w:rPr>
        <w:t xml:space="preserve"> Evaluation Metrics (important for funding)</w:t>
      </w:r>
    </w:p>
    <w:p w14:paraId="777F46BB" w14:textId="77777777" w:rsidR="000A0FF5" w:rsidRPr="000A0FF5" w:rsidRDefault="000A0FF5" w:rsidP="000A0FF5">
      <w:r w:rsidRPr="000A0FF5">
        <w:t>You can promise to measure:</w:t>
      </w:r>
    </w:p>
    <w:p w14:paraId="68C973AF" w14:textId="77777777" w:rsidR="000A0FF5" w:rsidRPr="000A0FF5" w:rsidRDefault="000A0FF5" w:rsidP="000A0FF5">
      <w:r w:rsidRPr="000A0FF5">
        <w:rPr>
          <w:rFonts w:ascii="Segoe UI Emoji" w:hAnsi="Segoe UI Emoji" w:cs="Segoe UI Emoji"/>
        </w:rPr>
        <w:t>📍</w:t>
      </w:r>
      <w:r w:rsidRPr="000A0FF5">
        <w:t xml:space="preserve"> Precision/recall of semantic search</w:t>
      </w:r>
      <w:r w:rsidRPr="000A0FF5">
        <w:br/>
      </w:r>
      <w:r w:rsidRPr="000A0FF5">
        <w:rPr>
          <w:rFonts w:ascii="Segoe UI Emoji" w:hAnsi="Segoe UI Emoji" w:cs="Segoe UI Emoji"/>
        </w:rPr>
        <w:t>📍</w:t>
      </w:r>
      <w:r w:rsidRPr="000A0FF5">
        <w:t xml:space="preserve"> User satisfaction by academic users</w:t>
      </w:r>
      <w:r w:rsidRPr="000A0FF5">
        <w:br/>
      </w:r>
      <w:r w:rsidRPr="000A0FF5">
        <w:rPr>
          <w:rFonts w:ascii="Segoe UI Emoji" w:hAnsi="Segoe UI Emoji" w:cs="Segoe UI Emoji"/>
        </w:rPr>
        <w:t>📍</w:t>
      </w:r>
      <w:r w:rsidRPr="000A0FF5">
        <w:t xml:space="preserve"> Number of peer-reviewed articles enabled by the archive</w:t>
      </w:r>
      <w:r w:rsidRPr="000A0FF5">
        <w:br/>
      </w:r>
      <w:r w:rsidRPr="000A0FF5">
        <w:rPr>
          <w:rFonts w:ascii="Segoe UI Emoji" w:hAnsi="Segoe UI Emoji" w:cs="Segoe UI Emoji"/>
        </w:rPr>
        <w:t>📍</w:t>
      </w:r>
      <w:r w:rsidRPr="000A0FF5">
        <w:t xml:space="preserve"> Longitudinal terminology maps</w:t>
      </w:r>
    </w:p>
    <w:p w14:paraId="1367F53E" w14:textId="77777777" w:rsidR="000A0FF5" w:rsidRPr="000A0FF5" w:rsidRDefault="00000000" w:rsidP="000A0FF5">
      <w:r>
        <w:pict w14:anchorId="5C78500B">
          <v:rect id="_x0000_i1080" style="width:0;height:1.5pt" o:hralign="center" o:hrstd="t" o:hr="t" fillcolor="#a0a0a0" stroked="f"/>
        </w:pict>
      </w:r>
    </w:p>
    <w:p w14:paraId="1637F7E2" w14:textId="77777777" w:rsidR="000A0FF5" w:rsidRPr="000A0FF5" w:rsidRDefault="000A0FF5" w:rsidP="000A0FF5">
      <w:pPr>
        <w:rPr>
          <w:b/>
          <w:bCs/>
        </w:rPr>
      </w:pPr>
      <w:r w:rsidRPr="000A0FF5">
        <w:rPr>
          <w:b/>
          <w:bCs/>
        </w:rPr>
        <w:t>9️</w:t>
      </w:r>
      <w:r w:rsidRPr="000A0FF5">
        <w:rPr>
          <w:rFonts w:ascii="Segoe UI Symbol" w:hAnsi="Segoe UI Symbol" w:cs="Segoe UI Symbol"/>
          <w:b/>
          <w:bCs/>
        </w:rPr>
        <w:t>⃣</w:t>
      </w:r>
      <w:r w:rsidRPr="000A0FF5">
        <w:rPr>
          <w:b/>
          <w:bCs/>
        </w:rPr>
        <w:t xml:space="preserve"> Risk Management</w:t>
      </w:r>
    </w:p>
    <w:p w14:paraId="7C2D60F4" w14:textId="77777777" w:rsidR="000A0FF5" w:rsidRPr="000A0FF5" w:rsidRDefault="000A0FF5" w:rsidP="000A0FF5">
      <w:r w:rsidRPr="000A0FF5">
        <w:rPr>
          <w:b/>
          <w:bCs/>
        </w:rPr>
        <w:t>Key risks &amp; mitigations: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2"/>
        <w:gridCol w:w="3322"/>
      </w:tblGrid>
      <w:tr w:rsidR="000A0FF5" w:rsidRPr="000A0FF5" w14:paraId="35FA5176" w14:textId="77777777">
        <w:trPr>
          <w:tblHeader/>
          <w:tblCellSpacing w:w="15" w:type="dxa"/>
        </w:trPr>
        <w:tc>
          <w:tcPr>
            <w:tcW w:w="0" w:type="auto"/>
            <w:vAlign w:val="center"/>
            <w:hideMark/>
          </w:tcPr>
          <w:p w14:paraId="73ED7842" w14:textId="77777777" w:rsidR="000A0FF5" w:rsidRPr="000A0FF5" w:rsidRDefault="000A0FF5" w:rsidP="000A0FF5">
            <w:pPr>
              <w:rPr>
                <w:b/>
                <w:bCs/>
              </w:rPr>
            </w:pPr>
            <w:r w:rsidRPr="000A0FF5">
              <w:rPr>
                <w:b/>
                <w:bCs/>
              </w:rPr>
              <w:t>Risk</w:t>
            </w:r>
          </w:p>
        </w:tc>
        <w:tc>
          <w:tcPr>
            <w:tcW w:w="0" w:type="auto"/>
            <w:vAlign w:val="center"/>
            <w:hideMark/>
          </w:tcPr>
          <w:p w14:paraId="782B737C" w14:textId="77777777" w:rsidR="000A0FF5" w:rsidRPr="000A0FF5" w:rsidRDefault="000A0FF5" w:rsidP="000A0FF5">
            <w:pPr>
              <w:rPr>
                <w:b/>
                <w:bCs/>
              </w:rPr>
            </w:pPr>
            <w:r w:rsidRPr="000A0FF5">
              <w:rPr>
                <w:b/>
                <w:bCs/>
              </w:rPr>
              <w:t>Mitigation</w:t>
            </w:r>
          </w:p>
        </w:tc>
      </w:tr>
      <w:tr w:rsidR="000A0FF5" w:rsidRPr="000A0FF5" w14:paraId="183C558C" w14:textId="77777777">
        <w:trPr>
          <w:tblCellSpacing w:w="15" w:type="dxa"/>
        </w:trPr>
        <w:tc>
          <w:tcPr>
            <w:tcW w:w="0" w:type="auto"/>
            <w:vAlign w:val="center"/>
            <w:hideMark/>
          </w:tcPr>
          <w:p w14:paraId="5F13E79E" w14:textId="77777777" w:rsidR="000A0FF5" w:rsidRPr="000A0FF5" w:rsidRDefault="000A0FF5" w:rsidP="000A0FF5">
            <w:r w:rsidRPr="000A0FF5">
              <w:t>OCR errors</w:t>
            </w:r>
          </w:p>
        </w:tc>
        <w:tc>
          <w:tcPr>
            <w:tcW w:w="0" w:type="auto"/>
            <w:vAlign w:val="center"/>
            <w:hideMark/>
          </w:tcPr>
          <w:p w14:paraId="19A98ABE" w14:textId="77777777" w:rsidR="000A0FF5" w:rsidRPr="000A0FF5" w:rsidRDefault="000A0FF5" w:rsidP="000A0FF5">
            <w:r w:rsidRPr="000A0FF5">
              <w:t>quality tools + manual checks</w:t>
            </w:r>
          </w:p>
        </w:tc>
      </w:tr>
      <w:tr w:rsidR="000A0FF5" w:rsidRPr="000A0FF5" w14:paraId="56343729" w14:textId="77777777">
        <w:trPr>
          <w:tblCellSpacing w:w="15" w:type="dxa"/>
        </w:trPr>
        <w:tc>
          <w:tcPr>
            <w:tcW w:w="0" w:type="auto"/>
            <w:vAlign w:val="center"/>
            <w:hideMark/>
          </w:tcPr>
          <w:p w14:paraId="5DAA8A04" w14:textId="77777777" w:rsidR="000A0FF5" w:rsidRPr="000A0FF5" w:rsidRDefault="000A0FF5" w:rsidP="000A0FF5">
            <w:r w:rsidRPr="000A0FF5">
              <w:t>costly cloud ops</w:t>
            </w:r>
          </w:p>
        </w:tc>
        <w:tc>
          <w:tcPr>
            <w:tcW w:w="0" w:type="auto"/>
            <w:vAlign w:val="center"/>
            <w:hideMark/>
          </w:tcPr>
          <w:p w14:paraId="727D9118" w14:textId="77777777" w:rsidR="000A0FF5" w:rsidRPr="000A0FF5" w:rsidRDefault="000A0FF5" w:rsidP="000A0FF5">
            <w:r w:rsidRPr="000A0FF5">
              <w:t>budget for hybrid on-prem</w:t>
            </w:r>
          </w:p>
        </w:tc>
      </w:tr>
      <w:tr w:rsidR="000A0FF5" w:rsidRPr="000A0FF5" w14:paraId="602A150B" w14:textId="77777777">
        <w:trPr>
          <w:tblCellSpacing w:w="15" w:type="dxa"/>
        </w:trPr>
        <w:tc>
          <w:tcPr>
            <w:tcW w:w="0" w:type="auto"/>
            <w:vAlign w:val="center"/>
            <w:hideMark/>
          </w:tcPr>
          <w:p w14:paraId="2C34FA09" w14:textId="77777777" w:rsidR="000A0FF5" w:rsidRPr="000A0FF5" w:rsidRDefault="000A0FF5" w:rsidP="000A0FF5">
            <w:r w:rsidRPr="000A0FF5">
              <w:t>hallucinations</w:t>
            </w:r>
          </w:p>
        </w:tc>
        <w:tc>
          <w:tcPr>
            <w:tcW w:w="0" w:type="auto"/>
            <w:vAlign w:val="center"/>
            <w:hideMark/>
          </w:tcPr>
          <w:p w14:paraId="0768F275" w14:textId="77777777" w:rsidR="000A0FF5" w:rsidRPr="000A0FF5" w:rsidRDefault="000A0FF5" w:rsidP="000A0FF5">
            <w:r w:rsidRPr="000A0FF5">
              <w:t>rigorous AI constraints + human eval</w:t>
            </w:r>
          </w:p>
        </w:tc>
      </w:tr>
      <w:tr w:rsidR="000A0FF5" w:rsidRPr="000A0FF5" w14:paraId="4D2E43AD" w14:textId="77777777">
        <w:trPr>
          <w:tblCellSpacing w:w="15" w:type="dxa"/>
        </w:trPr>
        <w:tc>
          <w:tcPr>
            <w:tcW w:w="0" w:type="auto"/>
            <w:vAlign w:val="center"/>
            <w:hideMark/>
          </w:tcPr>
          <w:p w14:paraId="49763D15" w14:textId="77777777" w:rsidR="000A0FF5" w:rsidRPr="000A0FF5" w:rsidRDefault="000A0FF5" w:rsidP="000A0FF5">
            <w:r w:rsidRPr="000A0FF5">
              <w:t>metadata mismatch</w:t>
            </w:r>
          </w:p>
        </w:tc>
        <w:tc>
          <w:tcPr>
            <w:tcW w:w="0" w:type="auto"/>
            <w:vAlign w:val="center"/>
            <w:hideMark/>
          </w:tcPr>
          <w:p w14:paraId="581232A8" w14:textId="77777777" w:rsidR="000A0FF5" w:rsidRPr="000A0FF5" w:rsidRDefault="000A0FF5" w:rsidP="000A0FF5">
            <w:r w:rsidRPr="000A0FF5">
              <w:t>domain expert validation</w:t>
            </w:r>
          </w:p>
        </w:tc>
      </w:tr>
    </w:tbl>
    <w:p w14:paraId="02E72C3A" w14:textId="77777777" w:rsidR="000A0FF5" w:rsidRPr="000A0FF5" w:rsidRDefault="00000000" w:rsidP="000A0FF5">
      <w:r>
        <w:pict w14:anchorId="0EA3954F">
          <v:rect id="_x0000_i1081" style="width:0;height:1.5pt" o:hralign="center" o:hrstd="t" o:hr="t" fillcolor="#a0a0a0" stroked="f"/>
        </w:pict>
      </w:r>
    </w:p>
    <w:p w14:paraId="79986184" w14:textId="77777777" w:rsidR="000A0FF5" w:rsidRPr="000A0FF5" w:rsidRDefault="000A0FF5" w:rsidP="000A0FF5">
      <w:pPr>
        <w:rPr>
          <w:b/>
          <w:bCs/>
        </w:rPr>
      </w:pPr>
      <w:r w:rsidRPr="000A0FF5">
        <w:rPr>
          <w:b/>
          <w:bCs/>
        </w:rPr>
        <w:t>If you want, I can also produce:</w:t>
      </w:r>
    </w:p>
    <w:p w14:paraId="65E20ADA" w14:textId="77777777" w:rsidR="000A0FF5" w:rsidRPr="000A0FF5" w:rsidRDefault="000A0FF5" w:rsidP="000A0FF5">
      <w:r w:rsidRPr="000A0FF5">
        <w:rPr>
          <w:rFonts w:ascii="Segoe UI Emoji" w:hAnsi="Segoe UI Emoji" w:cs="Segoe UI Emoji"/>
        </w:rPr>
        <w:t>✅</w:t>
      </w:r>
      <w:r w:rsidRPr="000A0FF5">
        <w:t xml:space="preserve"> </w:t>
      </w:r>
      <w:r w:rsidRPr="000A0FF5">
        <w:rPr>
          <w:b/>
          <w:bCs/>
        </w:rPr>
        <w:t>A ready-to-copy grant proposal document</w:t>
      </w:r>
      <w:r w:rsidRPr="000A0FF5">
        <w:br/>
        <w:t>(including abstract, methodology, outcomes, evaluation plan)</w:t>
      </w:r>
    </w:p>
    <w:p w14:paraId="2BC72E61" w14:textId="77777777" w:rsidR="000A0FF5" w:rsidRPr="000A0FF5" w:rsidRDefault="000A0FF5" w:rsidP="000A0FF5">
      <w:r w:rsidRPr="000A0FF5">
        <w:rPr>
          <w:rFonts w:ascii="Segoe UI Emoji" w:hAnsi="Segoe UI Emoji" w:cs="Segoe UI Emoji"/>
        </w:rPr>
        <w:t>✅</w:t>
      </w:r>
      <w:r w:rsidRPr="000A0FF5">
        <w:t xml:space="preserve"> </w:t>
      </w:r>
      <w:r w:rsidRPr="000A0FF5">
        <w:rPr>
          <w:b/>
          <w:bCs/>
        </w:rPr>
        <w:t>A logical architecture diagram</w:t>
      </w:r>
    </w:p>
    <w:p w14:paraId="134B0945" w14:textId="77777777" w:rsidR="000A0FF5" w:rsidRPr="000A0FF5" w:rsidRDefault="000A0FF5" w:rsidP="000A0FF5">
      <w:r w:rsidRPr="000A0FF5">
        <w:rPr>
          <w:rFonts w:ascii="Segoe UI Emoji" w:hAnsi="Segoe UI Emoji" w:cs="Segoe UI Emoji"/>
        </w:rPr>
        <w:t>✅</w:t>
      </w:r>
      <w:r w:rsidRPr="000A0FF5">
        <w:t xml:space="preserve"> </w:t>
      </w:r>
      <w:r w:rsidRPr="000A0FF5">
        <w:rPr>
          <w:b/>
          <w:bCs/>
        </w:rPr>
        <w:t>A cost justification chart for reviewers</w:t>
      </w:r>
    </w:p>
    <w:p w14:paraId="40AF613A" w14:textId="77777777" w:rsidR="000A0FF5" w:rsidRPr="000A0FF5" w:rsidRDefault="000A0FF5" w:rsidP="000A0FF5">
      <w:r w:rsidRPr="000A0FF5">
        <w:t>Just tell me which one you need next!</w:t>
      </w:r>
    </w:p>
    <w:p w14:paraId="24140BE8" w14:textId="77777777" w:rsidR="00BE69D6" w:rsidRDefault="00BE69D6" w:rsidP="00BE69D6">
      <w:pPr>
        <w:rPr>
          <w:b/>
          <w:bCs/>
          <w:sz w:val="28"/>
          <w:szCs w:val="28"/>
        </w:rPr>
      </w:pPr>
    </w:p>
    <w:p w14:paraId="5F579AD5" w14:textId="77777777" w:rsidR="00BE69D6" w:rsidRDefault="00BE69D6" w:rsidP="00BE69D6">
      <w:pPr>
        <w:rPr>
          <w:b/>
          <w:bCs/>
          <w:sz w:val="28"/>
          <w:szCs w:val="28"/>
        </w:rPr>
      </w:pPr>
    </w:p>
    <w:p w14:paraId="7F564E98" w14:textId="30198D89" w:rsidR="00BE69D6" w:rsidRPr="00280F79" w:rsidRDefault="00BE69D6" w:rsidP="00BE69D6">
      <w:pPr>
        <w:rPr>
          <w:b/>
          <w:bCs/>
          <w:sz w:val="28"/>
          <w:szCs w:val="28"/>
        </w:rPr>
      </w:pPr>
      <w:r>
        <w:rPr>
          <w:b/>
          <w:bCs/>
          <w:sz w:val="28"/>
          <w:szCs w:val="28"/>
        </w:rPr>
        <w:lastRenderedPageBreak/>
        <w:t xml:space="preserve">Further </w:t>
      </w:r>
      <w:r w:rsidRPr="00280F79">
        <w:rPr>
          <w:b/>
          <w:bCs/>
          <w:sz w:val="28"/>
          <w:szCs w:val="28"/>
        </w:rPr>
        <w:t>Exchanges between Paul Wilson and ChatGPT on 1</w:t>
      </w:r>
      <w:r>
        <w:rPr>
          <w:b/>
          <w:bCs/>
          <w:sz w:val="28"/>
          <w:szCs w:val="28"/>
        </w:rPr>
        <w:t>3</w:t>
      </w:r>
      <w:r w:rsidRPr="00280F79">
        <w:rPr>
          <w:b/>
          <w:bCs/>
          <w:sz w:val="28"/>
          <w:szCs w:val="28"/>
        </w:rPr>
        <w:t>Feb2026</w:t>
      </w:r>
    </w:p>
    <w:p w14:paraId="346AD353" w14:textId="77777777" w:rsidR="00142F5D" w:rsidRPr="00142F5D" w:rsidRDefault="00142F5D" w:rsidP="00142F5D">
      <w:pPr>
        <w:rPr>
          <w:vanish/>
        </w:rPr>
      </w:pPr>
      <w:r w:rsidRPr="00142F5D">
        <w:rPr>
          <w:vanish/>
        </w:rPr>
        <w:t>Top of Form</w:t>
      </w:r>
    </w:p>
    <w:p w14:paraId="3795A5AC" w14:textId="77777777" w:rsidR="00BE69D6" w:rsidRPr="00BE69D6" w:rsidRDefault="00BE69D6" w:rsidP="00BE69D6">
      <w:r w:rsidRPr="00BE69D6">
        <w:t>How do you get AI to work with only a) an index to a collection AND b) the descriptive information in the digital files comprising the collection AND c) any metadata that is possessed by each file</w:t>
      </w:r>
    </w:p>
    <w:p w14:paraId="030183C4" w14:textId="77777777" w:rsidR="00BE69D6" w:rsidRPr="00BE69D6" w:rsidRDefault="00BE69D6" w:rsidP="00BE69D6">
      <w:r w:rsidRPr="00BE69D6">
        <w:t xml:space="preserve">What you’re describing is a classic </w:t>
      </w:r>
      <w:r w:rsidRPr="00BE69D6">
        <w:rPr>
          <w:b/>
          <w:bCs/>
        </w:rPr>
        <w:t>retrieval + reasoning</w:t>
      </w:r>
      <w:r w:rsidRPr="00BE69D6">
        <w:t xml:space="preserve"> setup: the AI doesn’t “know” the collection in advance, it </w:t>
      </w:r>
      <w:r w:rsidRPr="00BE69D6">
        <w:rPr>
          <w:i/>
          <w:iCs/>
        </w:rPr>
        <w:t>looks things up through the index and file metadata</w:t>
      </w:r>
      <w:r w:rsidRPr="00BE69D6">
        <w:t>, then thinks over what it finds.</w:t>
      </w:r>
    </w:p>
    <w:p w14:paraId="6C28A63B" w14:textId="77777777" w:rsidR="00BE69D6" w:rsidRPr="00BE69D6" w:rsidRDefault="00BE69D6" w:rsidP="00BE69D6">
      <w:r w:rsidRPr="00BE69D6">
        <w:t>The good news: this is exactly how most practical AI knowledge systems are built today.</w:t>
      </w:r>
    </w:p>
    <w:p w14:paraId="6E7E0FD5" w14:textId="77777777" w:rsidR="00BE69D6" w:rsidRPr="00BE69D6" w:rsidRDefault="00BE69D6" w:rsidP="00BE69D6">
      <w:r w:rsidRPr="00BE69D6">
        <w:t>Let’s break your ingredients down:</w:t>
      </w:r>
    </w:p>
    <w:p w14:paraId="75324C98" w14:textId="77777777" w:rsidR="00BE69D6" w:rsidRPr="00BE69D6" w:rsidRDefault="00BE69D6" w:rsidP="00BE69D6">
      <w:pPr>
        <w:numPr>
          <w:ilvl w:val="0"/>
          <w:numId w:val="33"/>
        </w:numPr>
      </w:pPr>
      <w:r w:rsidRPr="00BE69D6">
        <w:rPr>
          <w:b/>
          <w:bCs/>
        </w:rPr>
        <w:t>A) an index</w:t>
      </w:r>
      <w:r w:rsidRPr="00BE69D6">
        <w:t xml:space="preserve"> → tells the AI </w:t>
      </w:r>
      <w:r w:rsidRPr="00BE69D6">
        <w:rPr>
          <w:i/>
          <w:iCs/>
        </w:rPr>
        <w:t>where</w:t>
      </w:r>
      <w:r w:rsidRPr="00BE69D6">
        <w:t xml:space="preserve"> relevant material might live</w:t>
      </w:r>
    </w:p>
    <w:p w14:paraId="25B16AEA" w14:textId="77777777" w:rsidR="00BE69D6" w:rsidRPr="00BE69D6" w:rsidRDefault="00BE69D6" w:rsidP="00BE69D6">
      <w:pPr>
        <w:numPr>
          <w:ilvl w:val="0"/>
          <w:numId w:val="33"/>
        </w:numPr>
      </w:pPr>
      <w:r w:rsidRPr="00BE69D6">
        <w:rPr>
          <w:b/>
          <w:bCs/>
        </w:rPr>
        <w:t>B) descriptive information in the files</w:t>
      </w:r>
      <w:r w:rsidRPr="00BE69D6">
        <w:t xml:space="preserve"> → abstracts, summaries, captions, etc.</w:t>
      </w:r>
    </w:p>
    <w:p w14:paraId="225F6B0D" w14:textId="77777777" w:rsidR="00BE69D6" w:rsidRPr="00BE69D6" w:rsidRDefault="00BE69D6" w:rsidP="00BE69D6">
      <w:pPr>
        <w:numPr>
          <w:ilvl w:val="0"/>
          <w:numId w:val="33"/>
        </w:numPr>
      </w:pPr>
      <w:r w:rsidRPr="00BE69D6">
        <w:rPr>
          <w:b/>
          <w:bCs/>
        </w:rPr>
        <w:t>C) structured metadata</w:t>
      </w:r>
      <w:r w:rsidRPr="00BE69D6">
        <w:t xml:space="preserve"> → author, date, tags, format, rights, etc.</w:t>
      </w:r>
    </w:p>
    <w:p w14:paraId="419A959C" w14:textId="77777777" w:rsidR="00BE69D6" w:rsidRPr="00BE69D6" w:rsidRDefault="00BE69D6" w:rsidP="00BE69D6">
      <w:r w:rsidRPr="00BE69D6">
        <w:t xml:space="preserve">What you want is a pipeline that can </w:t>
      </w:r>
      <w:r w:rsidRPr="00BE69D6">
        <w:rPr>
          <w:b/>
          <w:bCs/>
        </w:rPr>
        <w:t>retrieve → filter → rank → read → reason → answer</w:t>
      </w:r>
      <w:r w:rsidRPr="00BE69D6">
        <w:t>.</w:t>
      </w:r>
    </w:p>
    <w:p w14:paraId="626A4AE0" w14:textId="77777777" w:rsidR="00BE69D6" w:rsidRPr="00BE69D6" w:rsidRDefault="00BE69D6" w:rsidP="00BE69D6">
      <w:r w:rsidRPr="00BE69D6">
        <w:t>Below is the architecture that usually works.</w:t>
      </w:r>
    </w:p>
    <w:p w14:paraId="22C75EF9" w14:textId="77777777" w:rsidR="00BE69D6" w:rsidRPr="00BE69D6" w:rsidRDefault="00BE69D6" w:rsidP="00BE69D6">
      <w:r w:rsidRPr="00BE69D6">
        <w:pict w14:anchorId="2303296F">
          <v:rect id="_x0000_i1292" style="width:0;height:1.5pt" o:hralign="center" o:hrstd="t" o:hr="t" fillcolor="#a0a0a0" stroked="f"/>
        </w:pict>
      </w:r>
    </w:p>
    <w:p w14:paraId="55934A00" w14:textId="77777777" w:rsidR="00BE69D6" w:rsidRPr="00BE69D6" w:rsidRDefault="00BE69D6" w:rsidP="00BE69D6">
      <w:pPr>
        <w:rPr>
          <w:b/>
          <w:bCs/>
        </w:rPr>
      </w:pPr>
      <w:r w:rsidRPr="00BE69D6">
        <w:rPr>
          <w:b/>
          <w:bCs/>
        </w:rPr>
        <w:t>1) Build a machine-readable retrieval layer</w:t>
      </w:r>
    </w:p>
    <w:p w14:paraId="0E8AD026" w14:textId="77777777" w:rsidR="00BE69D6" w:rsidRPr="00BE69D6" w:rsidRDefault="00BE69D6" w:rsidP="00BE69D6">
      <w:r w:rsidRPr="00BE69D6">
        <w:t>An index made for humans (folders, call numbers, PDFs) is not enough.</w:t>
      </w:r>
      <w:r w:rsidRPr="00BE69D6">
        <w:br/>
        <w:t>The AI needs programmatic access.</w:t>
      </w:r>
    </w:p>
    <w:p w14:paraId="7E5FF5BA" w14:textId="77777777" w:rsidR="00BE69D6" w:rsidRPr="00BE69D6" w:rsidRDefault="00BE69D6" w:rsidP="00BE69D6">
      <w:r w:rsidRPr="00BE69D6">
        <w:t>Typical options:</w:t>
      </w:r>
    </w:p>
    <w:p w14:paraId="4262DC0D" w14:textId="77777777" w:rsidR="00BE69D6" w:rsidRPr="00BE69D6" w:rsidRDefault="00BE69D6" w:rsidP="00BE69D6">
      <w:pPr>
        <w:numPr>
          <w:ilvl w:val="0"/>
          <w:numId w:val="34"/>
        </w:numPr>
      </w:pPr>
      <w:r w:rsidRPr="00BE69D6">
        <w:t>database (SQL / graph)</w:t>
      </w:r>
    </w:p>
    <w:p w14:paraId="65A0C5BF" w14:textId="77777777" w:rsidR="00BE69D6" w:rsidRPr="00BE69D6" w:rsidRDefault="00BE69D6" w:rsidP="00BE69D6">
      <w:pPr>
        <w:numPr>
          <w:ilvl w:val="0"/>
          <w:numId w:val="34"/>
        </w:numPr>
      </w:pPr>
      <w:r w:rsidRPr="00BE69D6">
        <w:t>search engine (keyword or vector)</w:t>
      </w:r>
    </w:p>
    <w:p w14:paraId="63CF2739" w14:textId="77777777" w:rsidR="00BE69D6" w:rsidRPr="00BE69D6" w:rsidRDefault="00BE69D6" w:rsidP="00BE69D6">
      <w:pPr>
        <w:numPr>
          <w:ilvl w:val="0"/>
          <w:numId w:val="34"/>
        </w:numPr>
      </w:pPr>
      <w:r w:rsidRPr="00BE69D6">
        <w:t xml:space="preserve">API over your </w:t>
      </w:r>
      <w:proofErr w:type="spellStart"/>
      <w:r w:rsidRPr="00BE69D6">
        <w:t>catalog</w:t>
      </w:r>
      <w:proofErr w:type="spellEnd"/>
    </w:p>
    <w:p w14:paraId="1D2092B2" w14:textId="77777777" w:rsidR="00BE69D6" w:rsidRPr="00BE69D6" w:rsidRDefault="00BE69D6" w:rsidP="00BE69D6">
      <w:r w:rsidRPr="00BE69D6">
        <w:t xml:space="preserve">The index becomes the </w:t>
      </w:r>
      <w:r w:rsidRPr="00BE69D6">
        <w:rPr>
          <w:i/>
          <w:iCs/>
        </w:rPr>
        <w:t>entry point</w:t>
      </w:r>
      <w:r w:rsidRPr="00BE69D6">
        <w:t xml:space="preserve"> for narrowing the search space.</w:t>
      </w:r>
    </w:p>
    <w:p w14:paraId="05A87A1A" w14:textId="77777777" w:rsidR="00BE69D6" w:rsidRPr="00BE69D6" w:rsidRDefault="00BE69D6" w:rsidP="00BE69D6">
      <w:r w:rsidRPr="00BE69D6">
        <w:pict w14:anchorId="4B593C86">
          <v:rect id="_x0000_i1293" style="width:0;height:1.5pt" o:hralign="center" o:hrstd="t" o:hr="t" fillcolor="#a0a0a0" stroked="f"/>
        </w:pict>
      </w:r>
    </w:p>
    <w:p w14:paraId="2B60FD35" w14:textId="77777777" w:rsidR="00BE69D6" w:rsidRPr="00BE69D6" w:rsidRDefault="00BE69D6" w:rsidP="00BE69D6">
      <w:pPr>
        <w:rPr>
          <w:b/>
          <w:bCs/>
        </w:rPr>
      </w:pPr>
      <w:r w:rsidRPr="00BE69D6">
        <w:rPr>
          <w:b/>
          <w:bCs/>
        </w:rPr>
        <w:t>2) Turn descriptions + metadata into searchable signals</w:t>
      </w:r>
    </w:p>
    <w:p w14:paraId="42DE91DA" w14:textId="77777777" w:rsidR="00BE69D6" w:rsidRPr="00BE69D6" w:rsidRDefault="00BE69D6" w:rsidP="00BE69D6">
      <w:r w:rsidRPr="00BE69D6">
        <w:t>The AI must be able to match a user question against your collection.</w:t>
      </w:r>
    </w:p>
    <w:p w14:paraId="6F8E297D" w14:textId="77777777" w:rsidR="00BE69D6" w:rsidRPr="00BE69D6" w:rsidRDefault="00BE69D6" w:rsidP="00BE69D6">
      <w:r w:rsidRPr="00BE69D6">
        <w:t>Two common approaches:</w:t>
      </w:r>
    </w:p>
    <w:p w14:paraId="3BDAA3AF" w14:textId="77777777" w:rsidR="00BE69D6" w:rsidRPr="00BE69D6" w:rsidRDefault="00BE69D6" w:rsidP="00BE69D6">
      <w:pPr>
        <w:rPr>
          <w:b/>
          <w:bCs/>
        </w:rPr>
      </w:pPr>
      <w:r w:rsidRPr="00BE69D6">
        <w:rPr>
          <w:b/>
          <w:bCs/>
        </w:rPr>
        <w:t>Keyword / field search</w:t>
      </w:r>
    </w:p>
    <w:p w14:paraId="4DC65367" w14:textId="77777777" w:rsidR="00BE69D6" w:rsidRPr="00BE69D6" w:rsidRDefault="00BE69D6" w:rsidP="00BE69D6">
      <w:r w:rsidRPr="00BE69D6">
        <w:t>Good when metadata is strong and consistent.</w:t>
      </w:r>
    </w:p>
    <w:p w14:paraId="4C7A86A9" w14:textId="77777777" w:rsidR="00BE69D6" w:rsidRPr="00BE69D6" w:rsidRDefault="00BE69D6" w:rsidP="00BE69D6">
      <w:r w:rsidRPr="00BE69D6">
        <w:t>Example:</w:t>
      </w:r>
    </w:p>
    <w:p w14:paraId="138CDEFC" w14:textId="77777777" w:rsidR="00BE69D6" w:rsidRPr="00BE69D6" w:rsidRDefault="00BE69D6" w:rsidP="00BE69D6">
      <w:r w:rsidRPr="00BE69D6">
        <w:lastRenderedPageBreak/>
        <w:t>creator = "Jane Doe"</w:t>
      </w:r>
    </w:p>
    <w:p w14:paraId="1E531801" w14:textId="77777777" w:rsidR="00BE69D6" w:rsidRPr="00BE69D6" w:rsidRDefault="00BE69D6" w:rsidP="00BE69D6">
      <w:r w:rsidRPr="00BE69D6">
        <w:t>date between 1920–1930</w:t>
      </w:r>
    </w:p>
    <w:p w14:paraId="74CCA983" w14:textId="77777777" w:rsidR="00BE69D6" w:rsidRPr="00BE69D6" w:rsidRDefault="00BE69D6" w:rsidP="00BE69D6">
      <w:r w:rsidRPr="00BE69D6">
        <w:t>subject contains "railway"</w:t>
      </w:r>
    </w:p>
    <w:p w14:paraId="6A900DE8" w14:textId="77777777" w:rsidR="00BE69D6" w:rsidRPr="00BE69D6" w:rsidRDefault="00BE69D6" w:rsidP="00BE69D6">
      <w:pPr>
        <w:rPr>
          <w:b/>
          <w:bCs/>
        </w:rPr>
      </w:pPr>
      <w:r w:rsidRPr="00BE69D6">
        <w:rPr>
          <w:b/>
          <w:bCs/>
        </w:rPr>
        <w:t>Semantic (vector) search</w:t>
      </w:r>
    </w:p>
    <w:p w14:paraId="33727F48" w14:textId="77777777" w:rsidR="00BE69D6" w:rsidRPr="00BE69D6" w:rsidRDefault="00BE69D6" w:rsidP="00BE69D6">
      <w:r w:rsidRPr="00BE69D6">
        <w:t>Convert descriptions into embeddings and retrieve by meaning, not just words.</w:t>
      </w:r>
    </w:p>
    <w:p w14:paraId="4A89CC9D" w14:textId="77777777" w:rsidR="00BE69D6" w:rsidRPr="00BE69D6" w:rsidRDefault="00BE69D6" w:rsidP="00BE69D6">
      <w:r w:rsidRPr="00BE69D6">
        <w:t>This is what makes</w:t>
      </w:r>
      <w:r w:rsidRPr="00BE69D6">
        <w:br/>
        <w:t>“letters about train accidents”</w:t>
      </w:r>
      <w:r w:rsidRPr="00BE69D6">
        <w:br/>
        <w:t>match</w:t>
      </w:r>
      <w:r w:rsidRPr="00BE69D6">
        <w:br/>
        <w:t>“correspondence regarding locomotive derailments.”</w:t>
      </w:r>
    </w:p>
    <w:p w14:paraId="237B8C9C" w14:textId="77777777" w:rsidR="00BE69D6" w:rsidRPr="00BE69D6" w:rsidRDefault="00BE69D6" w:rsidP="00BE69D6">
      <w:r w:rsidRPr="00BE69D6">
        <w:t>Most modern RAG systems do this.</w:t>
      </w:r>
    </w:p>
    <w:p w14:paraId="55CE13E3" w14:textId="77777777" w:rsidR="00BE69D6" w:rsidRPr="00BE69D6" w:rsidRDefault="00BE69D6" w:rsidP="00BE69D6">
      <w:r w:rsidRPr="00BE69D6">
        <w:pict w14:anchorId="3973B92C">
          <v:rect id="_x0000_i1294" style="width:0;height:1.5pt" o:hralign="center" o:hrstd="t" o:hr="t" fillcolor="#a0a0a0" stroked="f"/>
        </w:pict>
      </w:r>
    </w:p>
    <w:p w14:paraId="5DDDD5C9" w14:textId="77777777" w:rsidR="00BE69D6" w:rsidRPr="00BE69D6" w:rsidRDefault="00BE69D6" w:rsidP="00BE69D6">
      <w:pPr>
        <w:rPr>
          <w:b/>
          <w:bCs/>
        </w:rPr>
      </w:pPr>
      <w:r w:rsidRPr="00BE69D6">
        <w:rPr>
          <w:b/>
          <w:bCs/>
        </w:rPr>
        <w:t>3) Retrieval-Augmented Generation (RAG)</w:t>
      </w:r>
    </w:p>
    <w:p w14:paraId="225F768F" w14:textId="77777777" w:rsidR="00BE69D6" w:rsidRPr="00BE69D6" w:rsidRDefault="00BE69D6" w:rsidP="00BE69D6">
      <w:r w:rsidRPr="00BE69D6">
        <w:t>Instead of training the AI on everything, you:</w:t>
      </w:r>
    </w:p>
    <w:p w14:paraId="43540D10" w14:textId="77777777" w:rsidR="00BE69D6" w:rsidRPr="00BE69D6" w:rsidRDefault="00BE69D6" w:rsidP="00BE69D6">
      <w:pPr>
        <w:numPr>
          <w:ilvl w:val="0"/>
          <w:numId w:val="35"/>
        </w:numPr>
      </w:pPr>
      <w:r w:rsidRPr="00BE69D6">
        <w:t>retrieve the most relevant items from the index</w:t>
      </w:r>
    </w:p>
    <w:p w14:paraId="0A85F2BC" w14:textId="77777777" w:rsidR="00BE69D6" w:rsidRPr="00BE69D6" w:rsidRDefault="00BE69D6" w:rsidP="00BE69D6">
      <w:pPr>
        <w:numPr>
          <w:ilvl w:val="0"/>
          <w:numId w:val="35"/>
        </w:numPr>
      </w:pPr>
      <w:r w:rsidRPr="00BE69D6">
        <w:t>give those snippets to the model</w:t>
      </w:r>
    </w:p>
    <w:p w14:paraId="4FBDDA8E" w14:textId="77777777" w:rsidR="00BE69D6" w:rsidRPr="00BE69D6" w:rsidRDefault="00BE69D6" w:rsidP="00BE69D6">
      <w:pPr>
        <w:numPr>
          <w:ilvl w:val="0"/>
          <w:numId w:val="35"/>
        </w:numPr>
      </w:pPr>
      <w:r w:rsidRPr="00BE69D6">
        <w:t>ask it to answer using only that material</w:t>
      </w:r>
    </w:p>
    <w:p w14:paraId="417665A2" w14:textId="77777777" w:rsidR="00BE69D6" w:rsidRPr="00BE69D6" w:rsidRDefault="00BE69D6" w:rsidP="00BE69D6">
      <w:r w:rsidRPr="00BE69D6">
        <w:t xml:space="preserve">Think: </w:t>
      </w:r>
      <w:r w:rsidRPr="00BE69D6">
        <w:rPr>
          <w:b/>
          <w:bCs/>
        </w:rPr>
        <w:t>open-book exam instead of memorization</w:t>
      </w:r>
      <w:r w:rsidRPr="00BE69D6">
        <w:t>.</w:t>
      </w:r>
    </w:p>
    <w:p w14:paraId="7625CED7" w14:textId="77777777" w:rsidR="00BE69D6" w:rsidRPr="00BE69D6" w:rsidRDefault="00BE69D6" w:rsidP="00BE69D6">
      <w:r w:rsidRPr="00BE69D6">
        <w:pict w14:anchorId="27939451">
          <v:rect id="_x0000_i1295" style="width:0;height:1.5pt" o:hralign="center" o:hrstd="t" o:hr="t" fillcolor="#a0a0a0" stroked="f"/>
        </w:pict>
      </w:r>
    </w:p>
    <w:p w14:paraId="237D09E4" w14:textId="77777777" w:rsidR="00BE69D6" w:rsidRPr="00BE69D6" w:rsidRDefault="00BE69D6" w:rsidP="00BE69D6">
      <w:pPr>
        <w:rPr>
          <w:b/>
          <w:bCs/>
        </w:rPr>
      </w:pPr>
      <w:r w:rsidRPr="00BE69D6">
        <w:rPr>
          <w:b/>
          <w:bCs/>
        </w:rPr>
        <w:t>4) Ranking &amp; filtering</w:t>
      </w:r>
    </w:p>
    <w:p w14:paraId="0EF12601" w14:textId="77777777" w:rsidR="00BE69D6" w:rsidRPr="00BE69D6" w:rsidRDefault="00BE69D6" w:rsidP="00BE69D6">
      <w:r w:rsidRPr="00BE69D6">
        <w:t>Not everything retrieved is useful.</w:t>
      </w:r>
    </w:p>
    <w:p w14:paraId="544BB45A" w14:textId="77777777" w:rsidR="00BE69D6" w:rsidRPr="00BE69D6" w:rsidRDefault="00BE69D6" w:rsidP="00BE69D6">
      <w:r w:rsidRPr="00BE69D6">
        <w:t>You typically re-rank by:</w:t>
      </w:r>
    </w:p>
    <w:p w14:paraId="7752BF2D" w14:textId="77777777" w:rsidR="00BE69D6" w:rsidRPr="00BE69D6" w:rsidRDefault="00BE69D6" w:rsidP="00BE69D6">
      <w:pPr>
        <w:numPr>
          <w:ilvl w:val="0"/>
          <w:numId w:val="36"/>
        </w:numPr>
      </w:pPr>
      <w:r w:rsidRPr="00BE69D6">
        <w:t>metadata match strength</w:t>
      </w:r>
    </w:p>
    <w:p w14:paraId="3C7D236C" w14:textId="77777777" w:rsidR="00BE69D6" w:rsidRPr="00BE69D6" w:rsidRDefault="00BE69D6" w:rsidP="00BE69D6">
      <w:pPr>
        <w:numPr>
          <w:ilvl w:val="0"/>
          <w:numId w:val="36"/>
        </w:numPr>
      </w:pPr>
      <w:r w:rsidRPr="00BE69D6">
        <w:t>source authority</w:t>
      </w:r>
    </w:p>
    <w:p w14:paraId="27C4CCAA" w14:textId="77777777" w:rsidR="00BE69D6" w:rsidRPr="00BE69D6" w:rsidRDefault="00BE69D6" w:rsidP="00BE69D6">
      <w:pPr>
        <w:numPr>
          <w:ilvl w:val="0"/>
          <w:numId w:val="36"/>
        </w:numPr>
      </w:pPr>
      <w:r w:rsidRPr="00BE69D6">
        <w:t>date relevance</w:t>
      </w:r>
    </w:p>
    <w:p w14:paraId="43EC54D9" w14:textId="77777777" w:rsidR="00BE69D6" w:rsidRPr="00BE69D6" w:rsidRDefault="00BE69D6" w:rsidP="00BE69D6">
      <w:pPr>
        <w:numPr>
          <w:ilvl w:val="0"/>
          <w:numId w:val="36"/>
        </w:numPr>
      </w:pPr>
      <w:r w:rsidRPr="00BE69D6">
        <w:t>collection priority</w:t>
      </w:r>
    </w:p>
    <w:p w14:paraId="5C7FE06C" w14:textId="77777777" w:rsidR="00BE69D6" w:rsidRPr="00BE69D6" w:rsidRDefault="00BE69D6" w:rsidP="00BE69D6">
      <w:pPr>
        <w:numPr>
          <w:ilvl w:val="0"/>
          <w:numId w:val="36"/>
        </w:numPr>
      </w:pPr>
      <w:r w:rsidRPr="00BE69D6">
        <w:t>citation density</w:t>
      </w:r>
    </w:p>
    <w:p w14:paraId="30D1760A" w14:textId="77777777" w:rsidR="00BE69D6" w:rsidRPr="00BE69D6" w:rsidRDefault="00BE69D6" w:rsidP="00BE69D6">
      <w:r w:rsidRPr="00BE69D6">
        <w:t>This step dramatically improves answer quality.</w:t>
      </w:r>
    </w:p>
    <w:p w14:paraId="6EAA1933" w14:textId="77777777" w:rsidR="00BE69D6" w:rsidRPr="00BE69D6" w:rsidRDefault="00BE69D6" w:rsidP="00BE69D6">
      <w:r w:rsidRPr="00BE69D6">
        <w:pict w14:anchorId="63ADBE44">
          <v:rect id="_x0000_i1296" style="width:0;height:1.5pt" o:hralign="center" o:hrstd="t" o:hr="t" fillcolor="#a0a0a0" stroked="f"/>
        </w:pict>
      </w:r>
    </w:p>
    <w:p w14:paraId="0E95A2E1" w14:textId="77777777" w:rsidR="00BE69D6" w:rsidRPr="00BE69D6" w:rsidRDefault="00BE69D6" w:rsidP="00BE69D6">
      <w:pPr>
        <w:rPr>
          <w:b/>
          <w:bCs/>
        </w:rPr>
      </w:pPr>
      <w:r w:rsidRPr="00BE69D6">
        <w:rPr>
          <w:b/>
          <w:bCs/>
        </w:rPr>
        <w:t>5) Provide structured context to the model</w:t>
      </w:r>
    </w:p>
    <w:p w14:paraId="1D965434" w14:textId="77777777" w:rsidR="00BE69D6" w:rsidRPr="00BE69D6" w:rsidRDefault="00BE69D6" w:rsidP="00BE69D6">
      <w:r w:rsidRPr="00BE69D6">
        <w:lastRenderedPageBreak/>
        <w:t>You don’t dump raw files.</w:t>
      </w:r>
    </w:p>
    <w:p w14:paraId="2B2906CA" w14:textId="77777777" w:rsidR="00BE69D6" w:rsidRPr="00BE69D6" w:rsidRDefault="00BE69D6" w:rsidP="00BE69D6">
      <w:r w:rsidRPr="00BE69D6">
        <w:t>You format:</w:t>
      </w:r>
    </w:p>
    <w:p w14:paraId="5FF63A30" w14:textId="77777777" w:rsidR="00BE69D6" w:rsidRPr="00BE69D6" w:rsidRDefault="00BE69D6" w:rsidP="00BE69D6">
      <w:r w:rsidRPr="00BE69D6">
        <w:t>Item ID:</w:t>
      </w:r>
    </w:p>
    <w:p w14:paraId="0423363B" w14:textId="77777777" w:rsidR="00BE69D6" w:rsidRPr="00BE69D6" w:rsidRDefault="00BE69D6" w:rsidP="00BE69D6">
      <w:r w:rsidRPr="00BE69D6">
        <w:t>Title:</w:t>
      </w:r>
    </w:p>
    <w:p w14:paraId="55E43366" w14:textId="77777777" w:rsidR="00BE69D6" w:rsidRPr="00BE69D6" w:rsidRDefault="00BE69D6" w:rsidP="00BE69D6">
      <w:r w:rsidRPr="00BE69D6">
        <w:t>Date:</w:t>
      </w:r>
    </w:p>
    <w:p w14:paraId="2E94B236" w14:textId="77777777" w:rsidR="00BE69D6" w:rsidRPr="00BE69D6" w:rsidRDefault="00BE69D6" w:rsidP="00BE69D6">
      <w:r w:rsidRPr="00BE69D6">
        <w:t>Creator:</w:t>
      </w:r>
    </w:p>
    <w:p w14:paraId="19859983" w14:textId="77777777" w:rsidR="00BE69D6" w:rsidRPr="00BE69D6" w:rsidRDefault="00BE69D6" w:rsidP="00BE69D6">
      <w:r w:rsidRPr="00BE69D6">
        <w:t>Description:</w:t>
      </w:r>
    </w:p>
    <w:p w14:paraId="355EEC8A" w14:textId="77777777" w:rsidR="00BE69D6" w:rsidRPr="00BE69D6" w:rsidRDefault="00BE69D6" w:rsidP="00BE69D6">
      <w:r w:rsidRPr="00BE69D6">
        <w:t>Relevant excerpt:</w:t>
      </w:r>
    </w:p>
    <w:p w14:paraId="15A53B95" w14:textId="77777777" w:rsidR="00BE69D6" w:rsidRPr="00BE69D6" w:rsidRDefault="00BE69D6" w:rsidP="00BE69D6">
      <w:r w:rsidRPr="00BE69D6">
        <w:t>Clean inputs = better reasoning.</w:t>
      </w:r>
    </w:p>
    <w:p w14:paraId="7EEB879C" w14:textId="77777777" w:rsidR="00BE69D6" w:rsidRPr="00BE69D6" w:rsidRDefault="00BE69D6" w:rsidP="00BE69D6">
      <w:r w:rsidRPr="00BE69D6">
        <w:pict w14:anchorId="1B69248D">
          <v:rect id="_x0000_i1297" style="width:0;height:1.5pt" o:hralign="center" o:hrstd="t" o:hr="t" fillcolor="#a0a0a0" stroked="f"/>
        </w:pict>
      </w:r>
    </w:p>
    <w:p w14:paraId="2CBE6CA0" w14:textId="77777777" w:rsidR="00BE69D6" w:rsidRPr="00BE69D6" w:rsidRDefault="00BE69D6" w:rsidP="00BE69D6">
      <w:pPr>
        <w:rPr>
          <w:b/>
          <w:bCs/>
        </w:rPr>
      </w:pPr>
      <w:r w:rsidRPr="00BE69D6">
        <w:rPr>
          <w:b/>
          <w:bCs/>
        </w:rPr>
        <w:t>6) Force grounded answers</w:t>
      </w:r>
    </w:p>
    <w:p w14:paraId="205A00D5" w14:textId="77777777" w:rsidR="00BE69D6" w:rsidRPr="00BE69D6" w:rsidRDefault="00BE69D6" w:rsidP="00BE69D6">
      <w:r w:rsidRPr="00BE69D6">
        <w:t>You can instruct the model:</w:t>
      </w:r>
    </w:p>
    <w:p w14:paraId="37DEA287" w14:textId="77777777" w:rsidR="00BE69D6" w:rsidRPr="00BE69D6" w:rsidRDefault="00BE69D6" w:rsidP="00BE69D6">
      <w:pPr>
        <w:numPr>
          <w:ilvl w:val="0"/>
          <w:numId w:val="37"/>
        </w:numPr>
      </w:pPr>
      <w:r w:rsidRPr="00BE69D6">
        <w:t>cite which items it used</w:t>
      </w:r>
    </w:p>
    <w:p w14:paraId="730DE2E4" w14:textId="77777777" w:rsidR="00BE69D6" w:rsidRPr="00BE69D6" w:rsidRDefault="00BE69D6" w:rsidP="00BE69D6">
      <w:pPr>
        <w:numPr>
          <w:ilvl w:val="0"/>
          <w:numId w:val="37"/>
        </w:numPr>
      </w:pPr>
      <w:r w:rsidRPr="00BE69D6">
        <w:t>say “not found” if evidence is missing</w:t>
      </w:r>
    </w:p>
    <w:p w14:paraId="76C63A76" w14:textId="77777777" w:rsidR="00BE69D6" w:rsidRPr="00BE69D6" w:rsidRDefault="00BE69D6" w:rsidP="00BE69D6">
      <w:pPr>
        <w:numPr>
          <w:ilvl w:val="0"/>
          <w:numId w:val="37"/>
        </w:numPr>
      </w:pPr>
      <w:r w:rsidRPr="00BE69D6">
        <w:t>prefer metadata over inference</w:t>
      </w:r>
    </w:p>
    <w:p w14:paraId="2DBDC7F7" w14:textId="77777777" w:rsidR="00BE69D6" w:rsidRPr="00BE69D6" w:rsidRDefault="00BE69D6" w:rsidP="00BE69D6">
      <w:r w:rsidRPr="00BE69D6">
        <w:t>This prevents hallucinations.</w:t>
      </w:r>
    </w:p>
    <w:p w14:paraId="64AD1563" w14:textId="77777777" w:rsidR="00BE69D6" w:rsidRPr="00BE69D6" w:rsidRDefault="00BE69D6" w:rsidP="00BE69D6">
      <w:r w:rsidRPr="00BE69D6">
        <w:pict w14:anchorId="2BABF3A4">
          <v:rect id="_x0000_i1298" style="width:0;height:1.5pt" o:hralign="center" o:hrstd="t" o:hr="t" fillcolor="#a0a0a0" stroked="f"/>
        </w:pict>
      </w:r>
    </w:p>
    <w:p w14:paraId="5F1A5BD1" w14:textId="77777777" w:rsidR="00BE69D6" w:rsidRPr="00BE69D6" w:rsidRDefault="00BE69D6" w:rsidP="00BE69D6">
      <w:pPr>
        <w:rPr>
          <w:b/>
          <w:bCs/>
        </w:rPr>
      </w:pPr>
      <w:r w:rsidRPr="00BE69D6">
        <w:rPr>
          <w:b/>
          <w:bCs/>
        </w:rPr>
        <w:t>7) Optional superpowers</w:t>
      </w:r>
    </w:p>
    <w:p w14:paraId="11414D80" w14:textId="77777777" w:rsidR="00BE69D6" w:rsidRPr="00BE69D6" w:rsidRDefault="00BE69D6" w:rsidP="00BE69D6">
      <w:r w:rsidRPr="00BE69D6">
        <w:t>Depending on your ambition, you can add:</w:t>
      </w:r>
    </w:p>
    <w:p w14:paraId="1146E28C" w14:textId="77777777" w:rsidR="00BE69D6" w:rsidRPr="00BE69D6" w:rsidRDefault="00BE69D6" w:rsidP="00BE69D6">
      <w:pPr>
        <w:rPr>
          <w:b/>
          <w:bCs/>
        </w:rPr>
      </w:pPr>
      <w:r w:rsidRPr="00BE69D6">
        <w:rPr>
          <w:b/>
          <w:bCs/>
        </w:rPr>
        <w:t>Cross-document synthesis</w:t>
      </w:r>
    </w:p>
    <w:p w14:paraId="676DCD6E" w14:textId="77777777" w:rsidR="00BE69D6" w:rsidRPr="00BE69D6" w:rsidRDefault="00BE69D6" w:rsidP="00BE69D6">
      <w:r w:rsidRPr="00BE69D6">
        <w:t>Find patterns across many items.</w:t>
      </w:r>
    </w:p>
    <w:p w14:paraId="7A6ED41E" w14:textId="77777777" w:rsidR="00BE69D6" w:rsidRPr="00BE69D6" w:rsidRDefault="00BE69D6" w:rsidP="00BE69D6">
      <w:pPr>
        <w:rPr>
          <w:b/>
          <w:bCs/>
        </w:rPr>
      </w:pPr>
      <w:r w:rsidRPr="00BE69D6">
        <w:rPr>
          <w:b/>
          <w:bCs/>
        </w:rPr>
        <w:t>Timeline construction</w:t>
      </w:r>
    </w:p>
    <w:p w14:paraId="08CC76F7" w14:textId="77777777" w:rsidR="00BE69D6" w:rsidRPr="00BE69D6" w:rsidRDefault="00BE69D6" w:rsidP="00BE69D6">
      <w:r w:rsidRPr="00BE69D6">
        <w:t>Order by date metadata.</w:t>
      </w:r>
    </w:p>
    <w:p w14:paraId="26FCA325" w14:textId="77777777" w:rsidR="00BE69D6" w:rsidRPr="00BE69D6" w:rsidRDefault="00BE69D6" w:rsidP="00BE69D6">
      <w:pPr>
        <w:rPr>
          <w:b/>
          <w:bCs/>
        </w:rPr>
      </w:pPr>
      <w:r w:rsidRPr="00BE69D6">
        <w:rPr>
          <w:b/>
          <w:bCs/>
        </w:rPr>
        <w:t>Entity extraction</w:t>
      </w:r>
    </w:p>
    <w:p w14:paraId="450B8BDF" w14:textId="77777777" w:rsidR="00BE69D6" w:rsidRPr="00BE69D6" w:rsidRDefault="00BE69D6" w:rsidP="00BE69D6">
      <w:r w:rsidRPr="00BE69D6">
        <w:t>People, places, organizations.</w:t>
      </w:r>
    </w:p>
    <w:p w14:paraId="6701C426" w14:textId="77777777" w:rsidR="00BE69D6" w:rsidRPr="00BE69D6" w:rsidRDefault="00BE69D6" w:rsidP="00BE69D6">
      <w:pPr>
        <w:rPr>
          <w:b/>
          <w:bCs/>
        </w:rPr>
      </w:pPr>
      <w:r w:rsidRPr="00BE69D6">
        <w:rPr>
          <w:b/>
          <w:bCs/>
        </w:rPr>
        <w:t>Relationship graphs</w:t>
      </w:r>
    </w:p>
    <w:p w14:paraId="49CED359" w14:textId="77777777" w:rsidR="00BE69D6" w:rsidRPr="00BE69D6" w:rsidRDefault="00BE69D6" w:rsidP="00BE69D6">
      <w:r w:rsidRPr="00BE69D6">
        <w:t>Who wrote to whom, when.</w:t>
      </w:r>
    </w:p>
    <w:p w14:paraId="1E8EEC9A" w14:textId="77777777" w:rsidR="00BE69D6" w:rsidRPr="00BE69D6" w:rsidRDefault="00BE69D6" w:rsidP="00BE69D6">
      <w:r w:rsidRPr="00BE69D6">
        <w:lastRenderedPageBreak/>
        <w:pict w14:anchorId="7EAE99D0">
          <v:rect id="_x0000_i1299" style="width:0;height:1.5pt" o:hralign="center" o:hrstd="t" o:hr="t" fillcolor="#a0a0a0" stroked="f"/>
        </w:pict>
      </w:r>
    </w:p>
    <w:p w14:paraId="6C179FAB" w14:textId="77777777" w:rsidR="00BE69D6" w:rsidRPr="00BE69D6" w:rsidRDefault="00BE69D6" w:rsidP="00BE69D6">
      <w:pPr>
        <w:rPr>
          <w:b/>
          <w:bCs/>
        </w:rPr>
      </w:pPr>
      <w:r w:rsidRPr="00BE69D6">
        <w:rPr>
          <w:b/>
          <w:bCs/>
        </w:rPr>
        <w:t>8) What this means in practice</w:t>
      </w:r>
    </w:p>
    <w:p w14:paraId="61554726" w14:textId="77777777" w:rsidR="00BE69D6" w:rsidRPr="00BE69D6" w:rsidRDefault="00BE69D6" w:rsidP="00BE69D6">
      <w:r w:rsidRPr="00BE69D6">
        <w:t xml:space="preserve">Your AI becomes less like a brain and more like a </w:t>
      </w:r>
      <w:r w:rsidRPr="00BE69D6">
        <w:rPr>
          <w:b/>
          <w:bCs/>
        </w:rPr>
        <w:t>research assistant with very fast hands</w:t>
      </w:r>
      <w:r w:rsidRPr="00BE69D6">
        <w:t>:</w:t>
      </w:r>
    </w:p>
    <w:p w14:paraId="1F976987" w14:textId="77777777" w:rsidR="00BE69D6" w:rsidRPr="00BE69D6" w:rsidRDefault="00BE69D6" w:rsidP="00BE69D6">
      <w:pPr>
        <w:numPr>
          <w:ilvl w:val="0"/>
          <w:numId w:val="38"/>
        </w:numPr>
      </w:pPr>
      <w:r w:rsidRPr="00BE69D6">
        <w:t xml:space="preserve">searches </w:t>
      </w:r>
      <w:proofErr w:type="spellStart"/>
      <w:r w:rsidRPr="00BE69D6">
        <w:t>catalog</w:t>
      </w:r>
      <w:proofErr w:type="spellEnd"/>
    </w:p>
    <w:p w14:paraId="0EB82907" w14:textId="77777777" w:rsidR="00BE69D6" w:rsidRPr="00BE69D6" w:rsidRDefault="00BE69D6" w:rsidP="00BE69D6">
      <w:pPr>
        <w:numPr>
          <w:ilvl w:val="0"/>
          <w:numId w:val="38"/>
        </w:numPr>
      </w:pPr>
      <w:r w:rsidRPr="00BE69D6">
        <w:t>grabs relevant boxes</w:t>
      </w:r>
    </w:p>
    <w:p w14:paraId="4A0AA1DF" w14:textId="77777777" w:rsidR="00BE69D6" w:rsidRPr="00BE69D6" w:rsidRDefault="00BE69D6" w:rsidP="00BE69D6">
      <w:pPr>
        <w:numPr>
          <w:ilvl w:val="0"/>
          <w:numId w:val="38"/>
        </w:numPr>
      </w:pPr>
      <w:r w:rsidRPr="00BE69D6">
        <w:t>skims descriptions</w:t>
      </w:r>
    </w:p>
    <w:p w14:paraId="14F0C7EC" w14:textId="77777777" w:rsidR="00BE69D6" w:rsidRPr="00BE69D6" w:rsidRDefault="00BE69D6" w:rsidP="00BE69D6">
      <w:pPr>
        <w:numPr>
          <w:ilvl w:val="0"/>
          <w:numId w:val="38"/>
        </w:numPr>
      </w:pPr>
      <w:r w:rsidRPr="00BE69D6">
        <w:t>pulls passages</w:t>
      </w:r>
    </w:p>
    <w:p w14:paraId="74326F64" w14:textId="77777777" w:rsidR="00BE69D6" w:rsidRPr="00BE69D6" w:rsidRDefault="00BE69D6" w:rsidP="00BE69D6">
      <w:pPr>
        <w:numPr>
          <w:ilvl w:val="0"/>
          <w:numId w:val="38"/>
        </w:numPr>
      </w:pPr>
      <w:r w:rsidRPr="00BE69D6">
        <w:t>writes a supported answer</w:t>
      </w:r>
    </w:p>
    <w:p w14:paraId="4DE8342E" w14:textId="77777777" w:rsidR="00BE69D6" w:rsidRPr="00BE69D6" w:rsidRDefault="00BE69D6" w:rsidP="00BE69D6">
      <w:r w:rsidRPr="00BE69D6">
        <w:pict w14:anchorId="0B4FCC75">
          <v:rect id="_x0000_i1300" style="width:0;height:1.5pt" o:hralign="center" o:hrstd="t" o:hr="t" fillcolor="#a0a0a0" stroked="f"/>
        </w:pict>
      </w:r>
    </w:p>
    <w:p w14:paraId="6026B56E" w14:textId="77777777" w:rsidR="00BE69D6" w:rsidRPr="00BE69D6" w:rsidRDefault="00BE69D6" w:rsidP="00BE69D6">
      <w:r w:rsidRPr="00BE69D6">
        <w:t>If you want, I can next show you:</w:t>
      </w:r>
    </w:p>
    <w:p w14:paraId="480B2C4E" w14:textId="77777777" w:rsidR="00BE69D6" w:rsidRPr="00BE69D6" w:rsidRDefault="00BE69D6" w:rsidP="00BE69D6">
      <w:pPr>
        <w:numPr>
          <w:ilvl w:val="0"/>
          <w:numId w:val="39"/>
        </w:numPr>
      </w:pPr>
      <w:r w:rsidRPr="00BE69D6">
        <w:t>concrete software stacks people use</w:t>
      </w:r>
    </w:p>
    <w:p w14:paraId="6FAF8306" w14:textId="77777777" w:rsidR="00BE69D6" w:rsidRPr="00BE69D6" w:rsidRDefault="00BE69D6" w:rsidP="00BE69D6">
      <w:pPr>
        <w:numPr>
          <w:ilvl w:val="0"/>
          <w:numId w:val="39"/>
        </w:numPr>
      </w:pPr>
      <w:r w:rsidRPr="00BE69D6">
        <w:t>minimal viable architecture</w:t>
      </w:r>
    </w:p>
    <w:p w14:paraId="3B428374" w14:textId="77777777" w:rsidR="00BE69D6" w:rsidRPr="00BE69D6" w:rsidRDefault="00BE69D6" w:rsidP="00BE69D6">
      <w:pPr>
        <w:numPr>
          <w:ilvl w:val="0"/>
          <w:numId w:val="39"/>
        </w:numPr>
      </w:pPr>
      <w:r w:rsidRPr="00BE69D6">
        <w:t>how archives &amp; museums implement this</w:t>
      </w:r>
    </w:p>
    <w:p w14:paraId="01B9BFCD" w14:textId="77777777" w:rsidR="00BE69D6" w:rsidRPr="00BE69D6" w:rsidRDefault="00BE69D6" w:rsidP="00BE69D6">
      <w:pPr>
        <w:numPr>
          <w:ilvl w:val="0"/>
          <w:numId w:val="39"/>
        </w:numPr>
      </w:pPr>
      <w:r w:rsidRPr="00BE69D6">
        <w:t>how to do it cheaply</w:t>
      </w:r>
    </w:p>
    <w:p w14:paraId="4DFFD9F6" w14:textId="77777777" w:rsidR="00BE69D6" w:rsidRPr="00BE69D6" w:rsidRDefault="00BE69D6" w:rsidP="00BE69D6">
      <w:pPr>
        <w:numPr>
          <w:ilvl w:val="0"/>
          <w:numId w:val="39"/>
        </w:numPr>
      </w:pPr>
      <w:r w:rsidRPr="00BE69D6">
        <w:t>governance &amp; accuracy controls</w:t>
      </w:r>
    </w:p>
    <w:p w14:paraId="6B599EF0" w14:textId="77777777" w:rsidR="00BE69D6" w:rsidRPr="00BE69D6" w:rsidRDefault="00BE69D6" w:rsidP="00BE69D6">
      <w:pPr>
        <w:numPr>
          <w:ilvl w:val="0"/>
          <w:numId w:val="39"/>
        </w:numPr>
      </w:pPr>
      <w:r w:rsidRPr="00BE69D6">
        <w:t>UI patterns for researchers</w:t>
      </w:r>
    </w:p>
    <w:p w14:paraId="68335598" w14:textId="77777777" w:rsidR="00BE69D6" w:rsidRPr="00BE69D6" w:rsidRDefault="00BE69D6" w:rsidP="00BE69D6">
      <w:pPr>
        <w:numPr>
          <w:ilvl w:val="0"/>
          <w:numId w:val="39"/>
        </w:numPr>
      </w:pPr>
      <w:r w:rsidRPr="00BE69D6">
        <w:t>or how to scale to millions of records</w:t>
      </w:r>
    </w:p>
    <w:p w14:paraId="1467A487" w14:textId="77777777" w:rsidR="00BE69D6" w:rsidRPr="00BE69D6" w:rsidRDefault="00BE69D6" w:rsidP="00BE69D6">
      <w:r w:rsidRPr="00BE69D6">
        <w:t>What would you like to dig into?</w:t>
      </w:r>
    </w:p>
    <w:p w14:paraId="671F8FA1" w14:textId="77777777" w:rsidR="00BE69D6" w:rsidRPr="00BE69D6" w:rsidRDefault="00BE69D6" w:rsidP="00BE69D6">
      <w:r w:rsidRPr="00BE69D6">
        <w:t>How do you get AI to work with only a) an index to a collection AND b) the descriptive information in the names of the digital files comprising the collection AND c) any metadata that is possessed by each file</w:t>
      </w:r>
    </w:p>
    <w:p w14:paraId="40D6035B" w14:textId="77777777" w:rsidR="00BE69D6" w:rsidRPr="00BE69D6" w:rsidRDefault="00BE69D6" w:rsidP="00BE69D6">
      <w:r w:rsidRPr="00BE69D6">
        <w:t>Got it — you’re tightening the constraint.</w:t>
      </w:r>
    </w:p>
    <w:p w14:paraId="6D4B9B2A" w14:textId="77777777" w:rsidR="00BE69D6" w:rsidRPr="00BE69D6" w:rsidRDefault="00BE69D6" w:rsidP="00BE69D6">
      <w:r w:rsidRPr="00BE69D6">
        <w:t xml:space="preserve">The AI </w:t>
      </w:r>
      <w:r w:rsidRPr="00BE69D6">
        <w:rPr>
          <w:b/>
          <w:bCs/>
        </w:rPr>
        <w:t>cannot read the contents of the files</w:t>
      </w:r>
      <w:r w:rsidRPr="00BE69D6">
        <w:t>.</w:t>
      </w:r>
      <w:r w:rsidRPr="00BE69D6">
        <w:br/>
        <w:t>It can only use:</w:t>
      </w:r>
    </w:p>
    <w:p w14:paraId="088C83B0" w14:textId="77777777" w:rsidR="00BE69D6" w:rsidRPr="00BE69D6" w:rsidRDefault="00BE69D6" w:rsidP="00BE69D6">
      <w:pPr>
        <w:numPr>
          <w:ilvl w:val="0"/>
          <w:numId w:val="40"/>
        </w:numPr>
      </w:pPr>
      <w:r w:rsidRPr="00BE69D6">
        <w:t xml:space="preserve">the </w:t>
      </w:r>
      <w:proofErr w:type="spellStart"/>
      <w:r w:rsidRPr="00BE69D6">
        <w:t>catalog</w:t>
      </w:r>
      <w:proofErr w:type="spellEnd"/>
      <w:r w:rsidRPr="00BE69D6">
        <w:t xml:space="preserve"> / index</w:t>
      </w:r>
    </w:p>
    <w:p w14:paraId="11A499EF" w14:textId="77777777" w:rsidR="00BE69D6" w:rsidRPr="00BE69D6" w:rsidRDefault="00BE69D6" w:rsidP="00BE69D6">
      <w:pPr>
        <w:numPr>
          <w:ilvl w:val="0"/>
          <w:numId w:val="40"/>
        </w:numPr>
      </w:pPr>
      <w:r w:rsidRPr="00BE69D6">
        <w:t>whatever meaning is encoded in filenames</w:t>
      </w:r>
    </w:p>
    <w:p w14:paraId="72B212A1" w14:textId="77777777" w:rsidR="00BE69D6" w:rsidRPr="00BE69D6" w:rsidRDefault="00BE69D6" w:rsidP="00BE69D6">
      <w:pPr>
        <w:numPr>
          <w:ilvl w:val="0"/>
          <w:numId w:val="40"/>
        </w:numPr>
      </w:pPr>
      <w:r w:rsidRPr="00BE69D6">
        <w:t>whatever structured metadata fields exist</w:t>
      </w:r>
    </w:p>
    <w:p w14:paraId="34819C28" w14:textId="77777777" w:rsidR="00BE69D6" w:rsidRPr="00BE69D6" w:rsidRDefault="00BE69D6" w:rsidP="00BE69D6">
      <w:r w:rsidRPr="00BE69D6">
        <w:t>No OCR, no transcripts, no PDFs, no images, no audio.</w:t>
      </w:r>
    </w:p>
    <w:p w14:paraId="6B507322" w14:textId="77777777" w:rsidR="00BE69D6" w:rsidRPr="00BE69D6" w:rsidRDefault="00BE69D6" w:rsidP="00BE69D6">
      <w:r w:rsidRPr="00BE69D6">
        <w:t>That changes the game in an important way.</w:t>
      </w:r>
    </w:p>
    <w:p w14:paraId="085DDFEF" w14:textId="77777777" w:rsidR="00BE69D6" w:rsidRPr="00BE69D6" w:rsidRDefault="00BE69D6" w:rsidP="00BE69D6">
      <w:r w:rsidRPr="00BE69D6">
        <w:lastRenderedPageBreak/>
        <w:t xml:space="preserve">You are no longer building a </w:t>
      </w:r>
      <w:r w:rsidRPr="00BE69D6">
        <w:rPr>
          <w:i/>
          <w:iCs/>
        </w:rPr>
        <w:t>content intelligence</w:t>
      </w:r>
      <w:r w:rsidRPr="00BE69D6">
        <w:t xml:space="preserve"> system.</w:t>
      </w:r>
      <w:r w:rsidRPr="00BE69D6">
        <w:br/>
        <w:t xml:space="preserve">You are building a </w:t>
      </w:r>
      <w:proofErr w:type="spellStart"/>
      <w:r w:rsidRPr="00BE69D6">
        <w:rPr>
          <w:b/>
          <w:bCs/>
        </w:rPr>
        <w:t>catalog</w:t>
      </w:r>
      <w:proofErr w:type="spellEnd"/>
      <w:r w:rsidRPr="00BE69D6">
        <w:rPr>
          <w:b/>
          <w:bCs/>
        </w:rPr>
        <w:t xml:space="preserve"> intelligence</w:t>
      </w:r>
      <w:r w:rsidRPr="00BE69D6">
        <w:t xml:space="preserve"> system.</w:t>
      </w:r>
    </w:p>
    <w:p w14:paraId="14647B9D" w14:textId="77777777" w:rsidR="00BE69D6" w:rsidRPr="00BE69D6" w:rsidRDefault="00BE69D6" w:rsidP="00BE69D6">
      <w:r w:rsidRPr="00BE69D6">
        <w:t>The AI becomes something like a very smart archivist who has never opened the boxes.</w:t>
      </w:r>
    </w:p>
    <w:p w14:paraId="6DE6FAD1" w14:textId="77777777" w:rsidR="00BE69D6" w:rsidRPr="00BE69D6" w:rsidRDefault="00BE69D6" w:rsidP="00BE69D6">
      <w:r w:rsidRPr="00BE69D6">
        <w:t>Here’s how to make that work well.</w:t>
      </w:r>
    </w:p>
    <w:p w14:paraId="51311A63" w14:textId="77777777" w:rsidR="00BE69D6" w:rsidRPr="00BE69D6" w:rsidRDefault="00BE69D6" w:rsidP="00BE69D6">
      <w:r w:rsidRPr="00BE69D6">
        <w:pict w14:anchorId="0F635CC7">
          <v:rect id="_x0000_i1301" style="width:0;height:1.5pt" o:hralign="center" o:hrstd="t" o:hr="t" fillcolor="#a0a0a0" stroked="f"/>
        </w:pict>
      </w:r>
    </w:p>
    <w:p w14:paraId="63CE288C" w14:textId="77777777" w:rsidR="00BE69D6" w:rsidRPr="00BE69D6" w:rsidRDefault="00BE69D6" w:rsidP="00BE69D6">
      <w:pPr>
        <w:rPr>
          <w:b/>
          <w:bCs/>
        </w:rPr>
      </w:pPr>
      <w:r w:rsidRPr="00BE69D6">
        <w:rPr>
          <w:b/>
          <w:bCs/>
        </w:rPr>
        <w:t>What the AI can realistically do</w:t>
      </w:r>
    </w:p>
    <w:p w14:paraId="76F661DE" w14:textId="77777777" w:rsidR="00BE69D6" w:rsidRPr="00BE69D6" w:rsidRDefault="00BE69D6" w:rsidP="00BE69D6">
      <w:r w:rsidRPr="00BE69D6">
        <w:t>With only index + filenames + metadata, the system can:</w:t>
      </w:r>
    </w:p>
    <w:p w14:paraId="651567C6" w14:textId="77777777" w:rsidR="00BE69D6" w:rsidRPr="00BE69D6" w:rsidRDefault="00BE69D6" w:rsidP="00BE69D6">
      <w:r w:rsidRPr="00BE69D6">
        <w:rPr>
          <w:rFonts w:ascii="Segoe UI Emoji" w:hAnsi="Segoe UI Emoji" w:cs="Segoe UI Emoji"/>
        </w:rPr>
        <w:t>✅</w:t>
      </w:r>
      <w:r w:rsidRPr="00BE69D6">
        <w:t xml:space="preserve"> find likely relevant items</w:t>
      </w:r>
      <w:r w:rsidRPr="00BE69D6">
        <w:br/>
      </w:r>
      <w:r w:rsidRPr="00BE69D6">
        <w:rPr>
          <w:rFonts w:ascii="Segoe UI Emoji" w:hAnsi="Segoe UI Emoji" w:cs="Segoe UI Emoji"/>
        </w:rPr>
        <w:t>✅</w:t>
      </w:r>
      <w:r w:rsidRPr="00BE69D6">
        <w:t xml:space="preserve"> cluster related materials</w:t>
      </w:r>
      <w:r w:rsidRPr="00BE69D6">
        <w:br/>
      </w:r>
      <w:r w:rsidRPr="00BE69D6">
        <w:rPr>
          <w:rFonts w:ascii="Segoe UI Emoji" w:hAnsi="Segoe UI Emoji" w:cs="Segoe UI Emoji"/>
        </w:rPr>
        <w:t>✅</w:t>
      </w:r>
      <w:r w:rsidRPr="00BE69D6">
        <w:t xml:space="preserve"> infer topics from patterns</w:t>
      </w:r>
      <w:r w:rsidRPr="00BE69D6">
        <w:br/>
      </w:r>
      <w:r w:rsidRPr="00BE69D6">
        <w:rPr>
          <w:rFonts w:ascii="Segoe UI Emoji" w:hAnsi="Segoe UI Emoji" w:cs="Segoe UI Emoji"/>
        </w:rPr>
        <w:t>✅</w:t>
      </w:r>
      <w:r w:rsidRPr="00BE69D6">
        <w:t xml:space="preserve"> build timelines</w:t>
      </w:r>
      <w:r w:rsidRPr="00BE69D6">
        <w:br/>
      </w:r>
      <w:r w:rsidRPr="00BE69D6">
        <w:rPr>
          <w:rFonts w:ascii="Segoe UI Emoji" w:hAnsi="Segoe UI Emoji" w:cs="Segoe UI Emoji"/>
        </w:rPr>
        <w:t>✅</w:t>
      </w:r>
      <w:r w:rsidRPr="00BE69D6">
        <w:t xml:space="preserve"> detect relationships (creator, place, organization)</w:t>
      </w:r>
      <w:r w:rsidRPr="00BE69D6">
        <w:br/>
      </w:r>
      <w:r w:rsidRPr="00BE69D6">
        <w:rPr>
          <w:rFonts w:ascii="Segoe UI Emoji" w:hAnsi="Segoe UI Emoji" w:cs="Segoe UI Emoji"/>
        </w:rPr>
        <w:t>✅</w:t>
      </w:r>
      <w:r w:rsidRPr="00BE69D6">
        <w:t xml:space="preserve"> suggest gaps or anomalies</w:t>
      </w:r>
      <w:r w:rsidRPr="00BE69D6">
        <w:br/>
      </w:r>
      <w:r w:rsidRPr="00BE69D6">
        <w:rPr>
          <w:rFonts w:ascii="Segoe UI Emoji" w:hAnsi="Segoe UI Emoji" w:cs="Segoe UI Emoji"/>
        </w:rPr>
        <w:t>✅</w:t>
      </w:r>
      <w:r w:rsidRPr="00BE69D6">
        <w:t xml:space="preserve"> help users navigate</w:t>
      </w:r>
    </w:p>
    <w:p w14:paraId="013B06F4" w14:textId="77777777" w:rsidR="00BE69D6" w:rsidRPr="00BE69D6" w:rsidRDefault="00BE69D6" w:rsidP="00BE69D6">
      <w:r w:rsidRPr="00BE69D6">
        <w:t xml:space="preserve">But it </w:t>
      </w:r>
      <w:r w:rsidRPr="00BE69D6">
        <w:rPr>
          <w:b/>
          <w:bCs/>
        </w:rPr>
        <w:t>cannot</w:t>
      </w:r>
      <w:r w:rsidRPr="00BE69D6">
        <w:t xml:space="preserve"> summarize, quote, or verify what is inside a file.</w:t>
      </w:r>
    </w:p>
    <w:p w14:paraId="508660F5" w14:textId="77777777" w:rsidR="00BE69D6" w:rsidRPr="00BE69D6" w:rsidRDefault="00BE69D6" w:rsidP="00BE69D6">
      <w:r w:rsidRPr="00BE69D6">
        <w:pict w14:anchorId="71EB0193">
          <v:rect id="_x0000_i1302" style="width:0;height:1.5pt" o:hralign="center" o:hrstd="t" o:hr="t" fillcolor="#a0a0a0" stroked="f"/>
        </w:pict>
      </w:r>
    </w:p>
    <w:p w14:paraId="4E427830" w14:textId="77777777" w:rsidR="00BE69D6" w:rsidRPr="00BE69D6" w:rsidRDefault="00BE69D6" w:rsidP="00BE69D6">
      <w:pPr>
        <w:rPr>
          <w:b/>
          <w:bCs/>
        </w:rPr>
      </w:pPr>
      <w:r w:rsidRPr="00BE69D6">
        <w:rPr>
          <w:b/>
          <w:bCs/>
        </w:rPr>
        <w:t>Core architecture</w:t>
      </w:r>
    </w:p>
    <w:p w14:paraId="67099EEE" w14:textId="77777777" w:rsidR="00BE69D6" w:rsidRPr="00BE69D6" w:rsidRDefault="00BE69D6" w:rsidP="00BE69D6">
      <w:r w:rsidRPr="00BE69D6">
        <w:t xml:space="preserve">You still use retrieval + reasoning, but the “documents” are </w:t>
      </w:r>
      <w:proofErr w:type="spellStart"/>
      <w:r w:rsidRPr="00BE69D6">
        <w:t>catalog</w:t>
      </w:r>
      <w:proofErr w:type="spellEnd"/>
      <w:r w:rsidRPr="00BE69D6">
        <w:t xml:space="preserve"> records.</w:t>
      </w:r>
    </w:p>
    <w:p w14:paraId="7722F3F6" w14:textId="77777777" w:rsidR="00BE69D6" w:rsidRPr="00BE69D6" w:rsidRDefault="00BE69D6" w:rsidP="00BE69D6">
      <w:r w:rsidRPr="00BE69D6">
        <w:t>User question</w:t>
      </w:r>
    </w:p>
    <w:p w14:paraId="12F62CF7" w14:textId="77777777" w:rsidR="00BE69D6" w:rsidRPr="00BE69D6" w:rsidRDefault="00BE69D6" w:rsidP="00BE69D6">
      <w:r w:rsidRPr="00BE69D6">
        <w:t>→ translate into search intent</w:t>
      </w:r>
    </w:p>
    <w:p w14:paraId="0927B84E" w14:textId="77777777" w:rsidR="00BE69D6" w:rsidRPr="00BE69D6" w:rsidRDefault="00BE69D6" w:rsidP="00BE69D6">
      <w:r w:rsidRPr="00BE69D6">
        <w:t>→ query index + metadata</w:t>
      </w:r>
    </w:p>
    <w:p w14:paraId="53D64121" w14:textId="77777777" w:rsidR="00BE69D6" w:rsidRPr="00BE69D6" w:rsidRDefault="00BE69D6" w:rsidP="00BE69D6">
      <w:r w:rsidRPr="00BE69D6">
        <w:t>→ rank matches</w:t>
      </w:r>
    </w:p>
    <w:p w14:paraId="5D8D830D" w14:textId="77777777" w:rsidR="00BE69D6" w:rsidRPr="00BE69D6" w:rsidRDefault="00BE69D6" w:rsidP="00BE69D6">
      <w:r w:rsidRPr="00BE69D6">
        <w:t>→ reason over results</w:t>
      </w:r>
    </w:p>
    <w:p w14:paraId="18E9716D" w14:textId="77777777" w:rsidR="00BE69D6" w:rsidRPr="00BE69D6" w:rsidRDefault="00BE69D6" w:rsidP="00BE69D6">
      <w:r w:rsidRPr="00BE69D6">
        <w:t>→ produce answer with uncertainty notes</w:t>
      </w:r>
    </w:p>
    <w:p w14:paraId="4EB1250F" w14:textId="77777777" w:rsidR="00BE69D6" w:rsidRPr="00BE69D6" w:rsidRDefault="00BE69D6" w:rsidP="00BE69D6">
      <w:r w:rsidRPr="00BE69D6">
        <w:pict w14:anchorId="5FA868F3">
          <v:rect id="_x0000_i1303" style="width:0;height:1.5pt" o:hralign="center" o:hrstd="t" o:hr="t" fillcolor="#a0a0a0" stroked="f"/>
        </w:pict>
      </w:r>
    </w:p>
    <w:p w14:paraId="7CE78EB5" w14:textId="77777777" w:rsidR="00BE69D6" w:rsidRPr="00BE69D6" w:rsidRDefault="00BE69D6" w:rsidP="00BE69D6">
      <w:pPr>
        <w:rPr>
          <w:b/>
          <w:bCs/>
        </w:rPr>
      </w:pPr>
      <w:r w:rsidRPr="00BE69D6">
        <w:rPr>
          <w:b/>
          <w:bCs/>
        </w:rPr>
        <w:t>Step 1 — Normalize the data</w:t>
      </w:r>
    </w:p>
    <w:p w14:paraId="5A5AA2EC" w14:textId="77777777" w:rsidR="00BE69D6" w:rsidRPr="00BE69D6" w:rsidRDefault="00BE69D6" w:rsidP="00BE69D6">
      <w:r w:rsidRPr="00BE69D6">
        <w:t>Filenames are messy. Metadata is inconsistent.</w:t>
      </w:r>
    </w:p>
    <w:p w14:paraId="62292A99" w14:textId="77777777" w:rsidR="00BE69D6" w:rsidRPr="00BE69D6" w:rsidRDefault="00BE69D6" w:rsidP="00BE69D6">
      <w:r w:rsidRPr="00BE69D6">
        <w:t>Before AI touches anything, create a clean, consistent record per item.</w:t>
      </w:r>
    </w:p>
    <w:p w14:paraId="60541AE1" w14:textId="77777777" w:rsidR="00BE69D6" w:rsidRPr="00BE69D6" w:rsidRDefault="00BE69D6" w:rsidP="00BE69D6">
      <w:r w:rsidRPr="00BE69D6">
        <w:t>Example:</w:t>
      </w:r>
    </w:p>
    <w:p w14:paraId="159807C7" w14:textId="77777777" w:rsidR="00BE69D6" w:rsidRPr="00BE69D6" w:rsidRDefault="00BE69D6" w:rsidP="00BE69D6">
      <w:r w:rsidRPr="00BE69D6">
        <w:t>id: 1945_08_12_Box3_Folder7_telegram.jpg</w:t>
      </w:r>
    </w:p>
    <w:p w14:paraId="046F0F33" w14:textId="77777777" w:rsidR="00BE69D6" w:rsidRPr="00BE69D6" w:rsidRDefault="00BE69D6" w:rsidP="00BE69D6">
      <w:r w:rsidRPr="00BE69D6">
        <w:lastRenderedPageBreak/>
        <w:t>title: Telegram regarding port strike</w:t>
      </w:r>
    </w:p>
    <w:p w14:paraId="33A6C9F5" w14:textId="77777777" w:rsidR="00BE69D6" w:rsidRPr="00BE69D6" w:rsidRDefault="00BE69D6" w:rsidP="00BE69D6">
      <w:r w:rsidRPr="00BE69D6">
        <w:t>creator: Office of Harbor Master</w:t>
      </w:r>
    </w:p>
    <w:p w14:paraId="209E78D9" w14:textId="77777777" w:rsidR="00BE69D6" w:rsidRPr="00BE69D6" w:rsidRDefault="00BE69D6" w:rsidP="00BE69D6">
      <w:r w:rsidRPr="00BE69D6">
        <w:t>date: 1945-08-12</w:t>
      </w:r>
    </w:p>
    <w:p w14:paraId="7A8EE330" w14:textId="77777777" w:rsidR="00BE69D6" w:rsidRPr="00BE69D6" w:rsidRDefault="00BE69D6" w:rsidP="00BE69D6">
      <w:r w:rsidRPr="00BE69D6">
        <w:t xml:space="preserve">subjects: </w:t>
      </w:r>
      <w:proofErr w:type="spellStart"/>
      <w:r w:rsidRPr="00BE69D6">
        <w:t>labor</w:t>
      </w:r>
      <w:proofErr w:type="spellEnd"/>
      <w:r w:rsidRPr="00BE69D6">
        <w:t>, shipping</w:t>
      </w:r>
    </w:p>
    <w:p w14:paraId="56AE97C8" w14:textId="77777777" w:rsidR="00BE69D6" w:rsidRPr="00BE69D6" w:rsidRDefault="00BE69D6" w:rsidP="00BE69D6">
      <w:r w:rsidRPr="00BE69D6">
        <w:t>collection: Port Authority Records</w:t>
      </w:r>
    </w:p>
    <w:p w14:paraId="0301AA81" w14:textId="77777777" w:rsidR="00BE69D6" w:rsidRPr="00BE69D6" w:rsidRDefault="00BE69D6" w:rsidP="00BE69D6">
      <w:r w:rsidRPr="00BE69D6">
        <w:t>Even partial normalization massively improves results.</w:t>
      </w:r>
    </w:p>
    <w:p w14:paraId="71F6B7FB" w14:textId="77777777" w:rsidR="00BE69D6" w:rsidRPr="00BE69D6" w:rsidRDefault="00BE69D6" w:rsidP="00BE69D6">
      <w:r w:rsidRPr="00BE69D6">
        <w:pict w14:anchorId="5ACF188E">
          <v:rect id="_x0000_i1304" style="width:0;height:1.5pt" o:hralign="center" o:hrstd="t" o:hr="t" fillcolor="#a0a0a0" stroked="f"/>
        </w:pict>
      </w:r>
    </w:p>
    <w:p w14:paraId="20FCFCF7" w14:textId="77777777" w:rsidR="00BE69D6" w:rsidRPr="00BE69D6" w:rsidRDefault="00BE69D6" w:rsidP="00BE69D6">
      <w:pPr>
        <w:rPr>
          <w:b/>
          <w:bCs/>
        </w:rPr>
      </w:pPr>
      <w:r w:rsidRPr="00BE69D6">
        <w:rPr>
          <w:b/>
          <w:bCs/>
        </w:rPr>
        <w:t>Step 2 — Treat filenames as weak descriptions</w:t>
      </w:r>
    </w:p>
    <w:p w14:paraId="248165FA" w14:textId="77777777" w:rsidR="00BE69D6" w:rsidRPr="00BE69D6" w:rsidRDefault="00BE69D6" w:rsidP="00BE69D6">
      <w:r w:rsidRPr="00BE69D6">
        <w:t>File names often contain compressed meaning:</w:t>
      </w:r>
    </w:p>
    <w:p w14:paraId="1331DDEC" w14:textId="77777777" w:rsidR="00BE69D6" w:rsidRPr="00BE69D6" w:rsidRDefault="00BE69D6" w:rsidP="00BE69D6">
      <w:r w:rsidRPr="00BE69D6">
        <w:t>smith_j_letter_re_union_1934.tif</w:t>
      </w:r>
    </w:p>
    <w:p w14:paraId="7B1B5FC0" w14:textId="77777777" w:rsidR="00BE69D6" w:rsidRPr="00BE69D6" w:rsidRDefault="00BE69D6" w:rsidP="00BE69D6">
      <w:r w:rsidRPr="00BE69D6">
        <w:t>You can extract:</w:t>
      </w:r>
    </w:p>
    <w:p w14:paraId="643551B8" w14:textId="77777777" w:rsidR="00BE69D6" w:rsidRPr="00BE69D6" w:rsidRDefault="00BE69D6" w:rsidP="00BE69D6">
      <w:pPr>
        <w:numPr>
          <w:ilvl w:val="0"/>
          <w:numId w:val="41"/>
        </w:numPr>
      </w:pPr>
      <w:r w:rsidRPr="00BE69D6">
        <w:t>person = Smith, J</w:t>
      </w:r>
    </w:p>
    <w:p w14:paraId="6C8CDB2E" w14:textId="77777777" w:rsidR="00BE69D6" w:rsidRPr="00BE69D6" w:rsidRDefault="00BE69D6" w:rsidP="00BE69D6">
      <w:pPr>
        <w:numPr>
          <w:ilvl w:val="0"/>
          <w:numId w:val="41"/>
        </w:numPr>
      </w:pPr>
      <w:r w:rsidRPr="00BE69D6">
        <w:t>type = letter</w:t>
      </w:r>
    </w:p>
    <w:p w14:paraId="72C15DA8" w14:textId="77777777" w:rsidR="00BE69D6" w:rsidRPr="00BE69D6" w:rsidRDefault="00BE69D6" w:rsidP="00BE69D6">
      <w:pPr>
        <w:numPr>
          <w:ilvl w:val="0"/>
          <w:numId w:val="41"/>
        </w:numPr>
      </w:pPr>
      <w:r w:rsidRPr="00BE69D6">
        <w:t>topic = union</w:t>
      </w:r>
    </w:p>
    <w:p w14:paraId="7F32F03C" w14:textId="77777777" w:rsidR="00BE69D6" w:rsidRPr="00BE69D6" w:rsidRDefault="00BE69D6" w:rsidP="00BE69D6">
      <w:pPr>
        <w:numPr>
          <w:ilvl w:val="0"/>
          <w:numId w:val="41"/>
        </w:numPr>
      </w:pPr>
      <w:r w:rsidRPr="00BE69D6">
        <w:t>date = 1934</w:t>
      </w:r>
    </w:p>
    <w:p w14:paraId="603737E3" w14:textId="77777777" w:rsidR="00BE69D6" w:rsidRPr="00BE69D6" w:rsidRDefault="00BE69D6" w:rsidP="00BE69D6">
      <w:r w:rsidRPr="00BE69D6">
        <w:t>AI is very good at probabilistic parsing of these.</w:t>
      </w:r>
    </w:p>
    <w:p w14:paraId="4167F6AD" w14:textId="77777777" w:rsidR="00BE69D6" w:rsidRPr="00BE69D6" w:rsidRDefault="00BE69D6" w:rsidP="00BE69D6">
      <w:r w:rsidRPr="00BE69D6">
        <w:pict w14:anchorId="55EDD71A">
          <v:rect id="_x0000_i1305" style="width:0;height:1.5pt" o:hralign="center" o:hrstd="t" o:hr="t" fillcolor="#a0a0a0" stroked="f"/>
        </w:pict>
      </w:r>
    </w:p>
    <w:p w14:paraId="4C6F2450" w14:textId="77777777" w:rsidR="00BE69D6" w:rsidRPr="00BE69D6" w:rsidRDefault="00BE69D6" w:rsidP="00BE69D6">
      <w:pPr>
        <w:rPr>
          <w:b/>
          <w:bCs/>
        </w:rPr>
      </w:pPr>
      <w:r w:rsidRPr="00BE69D6">
        <w:rPr>
          <w:b/>
          <w:bCs/>
        </w:rPr>
        <w:t>Step 3 — Create semantic representations of records</w:t>
      </w:r>
    </w:p>
    <w:p w14:paraId="5ED0E641" w14:textId="77777777" w:rsidR="00BE69D6" w:rsidRPr="00BE69D6" w:rsidRDefault="00BE69D6" w:rsidP="00BE69D6">
      <w:r w:rsidRPr="00BE69D6">
        <w:t xml:space="preserve">Instead of embedding document text, embed the </w:t>
      </w:r>
      <w:r w:rsidRPr="00BE69D6">
        <w:rPr>
          <w:b/>
          <w:bCs/>
        </w:rPr>
        <w:t>record</w:t>
      </w:r>
      <w:r w:rsidRPr="00BE69D6">
        <w:t>.</w:t>
      </w:r>
    </w:p>
    <w:p w14:paraId="0F1E399C" w14:textId="77777777" w:rsidR="00BE69D6" w:rsidRPr="00BE69D6" w:rsidRDefault="00BE69D6" w:rsidP="00BE69D6">
      <w:r w:rsidRPr="00BE69D6">
        <w:t>You combine fields into a short synthetic description:</w:t>
      </w:r>
    </w:p>
    <w:p w14:paraId="1594E207" w14:textId="77777777" w:rsidR="00BE69D6" w:rsidRPr="00BE69D6" w:rsidRDefault="00BE69D6" w:rsidP="00BE69D6">
      <w:r w:rsidRPr="00BE69D6">
        <w:t>Letter from J. Smith concerning union matters, 1934.</w:t>
      </w:r>
    </w:p>
    <w:p w14:paraId="0BAFDD8B" w14:textId="77777777" w:rsidR="00BE69D6" w:rsidRPr="00BE69D6" w:rsidRDefault="00BE69D6" w:rsidP="00BE69D6">
      <w:r w:rsidRPr="00BE69D6">
        <w:t>Now semantic search works.</w:t>
      </w:r>
    </w:p>
    <w:p w14:paraId="74D2DD68" w14:textId="77777777" w:rsidR="00BE69D6" w:rsidRPr="00BE69D6" w:rsidRDefault="00BE69D6" w:rsidP="00BE69D6">
      <w:r w:rsidRPr="00BE69D6">
        <w:pict w14:anchorId="2061E048">
          <v:rect id="_x0000_i1306" style="width:0;height:1.5pt" o:hralign="center" o:hrstd="t" o:hr="t" fillcolor="#a0a0a0" stroked="f"/>
        </w:pict>
      </w:r>
    </w:p>
    <w:p w14:paraId="5884DCA9" w14:textId="77777777" w:rsidR="00BE69D6" w:rsidRPr="00BE69D6" w:rsidRDefault="00BE69D6" w:rsidP="00BE69D6">
      <w:pPr>
        <w:rPr>
          <w:b/>
          <w:bCs/>
        </w:rPr>
      </w:pPr>
      <w:r w:rsidRPr="00BE69D6">
        <w:rPr>
          <w:b/>
          <w:bCs/>
        </w:rPr>
        <w:t>Step 4 — Teach the AI what it is NOT allowed to do</w:t>
      </w:r>
    </w:p>
    <w:p w14:paraId="7C121F39" w14:textId="77777777" w:rsidR="00BE69D6" w:rsidRPr="00BE69D6" w:rsidRDefault="00BE69D6" w:rsidP="00BE69D6">
      <w:r w:rsidRPr="00BE69D6">
        <w:t>Critical.</w:t>
      </w:r>
    </w:p>
    <w:p w14:paraId="5E44DA1F" w14:textId="77777777" w:rsidR="00BE69D6" w:rsidRPr="00BE69D6" w:rsidRDefault="00BE69D6" w:rsidP="00BE69D6">
      <w:r w:rsidRPr="00BE69D6">
        <w:t>The model must know:</w:t>
      </w:r>
    </w:p>
    <w:p w14:paraId="1270C064" w14:textId="77777777" w:rsidR="00BE69D6" w:rsidRPr="00BE69D6" w:rsidRDefault="00BE69D6" w:rsidP="00BE69D6">
      <w:r w:rsidRPr="00BE69D6">
        <w:t xml:space="preserve">You are working from </w:t>
      </w:r>
      <w:proofErr w:type="spellStart"/>
      <w:r w:rsidRPr="00BE69D6">
        <w:t>catalog</w:t>
      </w:r>
      <w:proofErr w:type="spellEnd"/>
      <w:r w:rsidRPr="00BE69D6">
        <w:t xml:space="preserve"> information only.</w:t>
      </w:r>
      <w:r w:rsidRPr="00BE69D6">
        <w:br/>
        <w:t>Do not invent content or quotes.</w:t>
      </w:r>
    </w:p>
    <w:p w14:paraId="0A9169BD" w14:textId="77777777" w:rsidR="00BE69D6" w:rsidRPr="00BE69D6" w:rsidRDefault="00BE69D6" w:rsidP="00BE69D6">
      <w:r w:rsidRPr="00BE69D6">
        <w:lastRenderedPageBreak/>
        <w:t>When grounded this way, reliability goes way up.</w:t>
      </w:r>
    </w:p>
    <w:p w14:paraId="07922DFD" w14:textId="77777777" w:rsidR="00BE69D6" w:rsidRPr="00BE69D6" w:rsidRDefault="00BE69D6" w:rsidP="00BE69D6">
      <w:r w:rsidRPr="00BE69D6">
        <w:pict w14:anchorId="65E5E9D8">
          <v:rect id="_x0000_i1307" style="width:0;height:1.5pt" o:hralign="center" o:hrstd="t" o:hr="t" fillcolor="#a0a0a0" stroked="f"/>
        </w:pict>
      </w:r>
    </w:p>
    <w:p w14:paraId="0DFAEA7A" w14:textId="77777777" w:rsidR="00BE69D6" w:rsidRPr="00BE69D6" w:rsidRDefault="00BE69D6" w:rsidP="00BE69D6">
      <w:pPr>
        <w:rPr>
          <w:b/>
          <w:bCs/>
        </w:rPr>
      </w:pPr>
      <w:r w:rsidRPr="00BE69D6">
        <w:rPr>
          <w:b/>
          <w:bCs/>
        </w:rPr>
        <w:t>Step 5 — Focus on high-value reasoning tasks</w:t>
      </w:r>
    </w:p>
    <w:p w14:paraId="6E01FA32" w14:textId="77777777" w:rsidR="00BE69D6" w:rsidRPr="00BE69D6" w:rsidRDefault="00BE69D6" w:rsidP="00BE69D6">
      <w:r w:rsidRPr="00BE69D6">
        <w:t>Because you lack content, the most useful outputs are:</w:t>
      </w:r>
    </w:p>
    <w:p w14:paraId="5CE852FD" w14:textId="77777777" w:rsidR="00BE69D6" w:rsidRPr="00BE69D6" w:rsidRDefault="00BE69D6" w:rsidP="00BE69D6">
      <w:pPr>
        <w:rPr>
          <w:b/>
          <w:bCs/>
        </w:rPr>
      </w:pPr>
      <w:r w:rsidRPr="00BE69D6">
        <w:rPr>
          <w:b/>
          <w:bCs/>
        </w:rPr>
        <w:t>Discovery</w:t>
      </w:r>
    </w:p>
    <w:p w14:paraId="57C49371" w14:textId="77777777" w:rsidR="00BE69D6" w:rsidRPr="00BE69D6" w:rsidRDefault="00BE69D6" w:rsidP="00BE69D6">
      <w:r w:rsidRPr="00BE69D6">
        <w:t>“What might be relevant to X?”</w:t>
      </w:r>
    </w:p>
    <w:p w14:paraId="2B594698" w14:textId="77777777" w:rsidR="00BE69D6" w:rsidRPr="00BE69D6" w:rsidRDefault="00BE69D6" w:rsidP="00BE69D6">
      <w:pPr>
        <w:rPr>
          <w:b/>
          <w:bCs/>
        </w:rPr>
      </w:pPr>
      <w:r w:rsidRPr="00BE69D6">
        <w:rPr>
          <w:b/>
          <w:bCs/>
        </w:rPr>
        <w:t>Context building</w:t>
      </w:r>
    </w:p>
    <w:p w14:paraId="1AF60851" w14:textId="77777777" w:rsidR="00BE69D6" w:rsidRPr="00BE69D6" w:rsidRDefault="00BE69D6" w:rsidP="00BE69D6">
      <w:r w:rsidRPr="00BE69D6">
        <w:t>“What else was happening around this date/person?”</w:t>
      </w:r>
    </w:p>
    <w:p w14:paraId="6BA9CFC2" w14:textId="77777777" w:rsidR="00BE69D6" w:rsidRPr="00BE69D6" w:rsidRDefault="00BE69D6" w:rsidP="00BE69D6">
      <w:pPr>
        <w:rPr>
          <w:b/>
          <w:bCs/>
        </w:rPr>
      </w:pPr>
      <w:r w:rsidRPr="00BE69D6">
        <w:rPr>
          <w:b/>
          <w:bCs/>
        </w:rPr>
        <w:t>Relationship mapping</w:t>
      </w:r>
    </w:p>
    <w:p w14:paraId="6C94387D" w14:textId="77777777" w:rsidR="00BE69D6" w:rsidRPr="00BE69D6" w:rsidRDefault="00BE69D6" w:rsidP="00BE69D6">
      <w:r w:rsidRPr="00BE69D6">
        <w:t>“Who interacted with whom?”</w:t>
      </w:r>
    </w:p>
    <w:p w14:paraId="0D480CB9" w14:textId="77777777" w:rsidR="00BE69D6" w:rsidRPr="00BE69D6" w:rsidRDefault="00BE69D6" w:rsidP="00BE69D6">
      <w:pPr>
        <w:rPr>
          <w:b/>
          <w:bCs/>
        </w:rPr>
      </w:pPr>
      <w:r w:rsidRPr="00BE69D6">
        <w:rPr>
          <w:b/>
          <w:bCs/>
        </w:rPr>
        <w:t>Collection understanding</w:t>
      </w:r>
    </w:p>
    <w:p w14:paraId="201CCBAF" w14:textId="77777777" w:rsidR="00BE69D6" w:rsidRPr="00BE69D6" w:rsidRDefault="00BE69D6" w:rsidP="00BE69D6">
      <w:r w:rsidRPr="00BE69D6">
        <w:t>“What parts of the archive relate to civil rights?”</w:t>
      </w:r>
    </w:p>
    <w:p w14:paraId="0BBEAE14" w14:textId="77777777" w:rsidR="00BE69D6" w:rsidRPr="00BE69D6" w:rsidRDefault="00BE69D6" w:rsidP="00BE69D6">
      <w:r w:rsidRPr="00BE69D6">
        <w:pict w14:anchorId="4048EC72">
          <v:rect id="_x0000_i1308" style="width:0;height:1.5pt" o:hralign="center" o:hrstd="t" o:hr="t" fillcolor="#a0a0a0" stroked="f"/>
        </w:pict>
      </w:r>
    </w:p>
    <w:p w14:paraId="2D28DCE7" w14:textId="77777777" w:rsidR="00BE69D6" w:rsidRPr="00BE69D6" w:rsidRDefault="00BE69D6" w:rsidP="00BE69D6">
      <w:pPr>
        <w:rPr>
          <w:b/>
          <w:bCs/>
        </w:rPr>
      </w:pPr>
      <w:r w:rsidRPr="00BE69D6">
        <w:rPr>
          <w:b/>
          <w:bCs/>
        </w:rPr>
        <w:t>Step 6 — Use confidence language</w:t>
      </w:r>
    </w:p>
    <w:p w14:paraId="13AF6722" w14:textId="77777777" w:rsidR="00BE69D6" w:rsidRPr="00BE69D6" w:rsidRDefault="00BE69D6" w:rsidP="00BE69D6">
      <w:r w:rsidRPr="00BE69D6">
        <w:t>Good answers will sound like:</w:t>
      </w:r>
    </w:p>
    <w:p w14:paraId="4B143554" w14:textId="77777777" w:rsidR="00BE69D6" w:rsidRPr="00BE69D6" w:rsidRDefault="00BE69D6" w:rsidP="00BE69D6">
      <w:r w:rsidRPr="00BE69D6">
        <w:t>Based on filenames and metadata, the following items are likely relevant…</w:t>
      </w:r>
    </w:p>
    <w:p w14:paraId="614EB746" w14:textId="77777777" w:rsidR="00BE69D6" w:rsidRPr="00BE69D6" w:rsidRDefault="00BE69D6" w:rsidP="00BE69D6">
      <w:r w:rsidRPr="00BE69D6">
        <w:t>Not:</w:t>
      </w:r>
    </w:p>
    <w:p w14:paraId="23D9D784" w14:textId="77777777" w:rsidR="00BE69D6" w:rsidRPr="00BE69D6" w:rsidRDefault="00BE69D6" w:rsidP="00BE69D6">
      <w:r w:rsidRPr="00BE69D6">
        <w:t>This letter says…</w:t>
      </w:r>
    </w:p>
    <w:p w14:paraId="772DA9AF" w14:textId="77777777" w:rsidR="00BE69D6" w:rsidRPr="00BE69D6" w:rsidRDefault="00BE69D6" w:rsidP="00BE69D6">
      <w:r w:rsidRPr="00BE69D6">
        <w:pict w14:anchorId="48A3973F">
          <v:rect id="_x0000_i1309" style="width:0;height:1.5pt" o:hralign="center" o:hrstd="t" o:hr="t" fillcolor="#a0a0a0" stroked="f"/>
        </w:pict>
      </w:r>
    </w:p>
    <w:p w14:paraId="2DD38A66" w14:textId="77777777" w:rsidR="00BE69D6" w:rsidRPr="00BE69D6" w:rsidRDefault="00BE69D6" w:rsidP="00BE69D6">
      <w:pPr>
        <w:rPr>
          <w:b/>
          <w:bCs/>
        </w:rPr>
      </w:pPr>
      <w:r w:rsidRPr="00BE69D6">
        <w:rPr>
          <w:b/>
          <w:bCs/>
        </w:rPr>
        <w:t>Step 7 — Add aggregation intelligence</w:t>
      </w:r>
    </w:p>
    <w:p w14:paraId="27712D38" w14:textId="77777777" w:rsidR="00BE69D6" w:rsidRPr="00BE69D6" w:rsidRDefault="00BE69D6" w:rsidP="00BE69D6">
      <w:r w:rsidRPr="00BE69D6">
        <w:t xml:space="preserve">Where AI shines here is in </w:t>
      </w:r>
      <w:r w:rsidRPr="00BE69D6">
        <w:rPr>
          <w:b/>
          <w:bCs/>
        </w:rPr>
        <w:t>patterns across thousands of records</w:t>
      </w:r>
      <w:r w:rsidRPr="00BE69D6">
        <w:t>.</w:t>
      </w:r>
    </w:p>
    <w:p w14:paraId="3BE07FBB" w14:textId="77777777" w:rsidR="00BE69D6" w:rsidRPr="00BE69D6" w:rsidRDefault="00BE69D6" w:rsidP="00BE69D6">
      <w:r w:rsidRPr="00BE69D6">
        <w:t>Example wins:</w:t>
      </w:r>
    </w:p>
    <w:p w14:paraId="2E91003A" w14:textId="77777777" w:rsidR="00BE69D6" w:rsidRPr="00BE69D6" w:rsidRDefault="00BE69D6" w:rsidP="00BE69D6">
      <w:pPr>
        <w:numPr>
          <w:ilvl w:val="0"/>
          <w:numId w:val="42"/>
        </w:numPr>
      </w:pPr>
      <w:r w:rsidRPr="00BE69D6">
        <w:t>sudden surge of items in a year</w:t>
      </w:r>
    </w:p>
    <w:p w14:paraId="0BC27C01" w14:textId="77777777" w:rsidR="00BE69D6" w:rsidRPr="00BE69D6" w:rsidRDefault="00BE69D6" w:rsidP="00BE69D6">
      <w:pPr>
        <w:numPr>
          <w:ilvl w:val="0"/>
          <w:numId w:val="42"/>
        </w:numPr>
      </w:pPr>
      <w:r w:rsidRPr="00BE69D6">
        <w:t>recurring correspondents</w:t>
      </w:r>
    </w:p>
    <w:p w14:paraId="3F1BD80D" w14:textId="77777777" w:rsidR="00BE69D6" w:rsidRPr="00BE69D6" w:rsidRDefault="00BE69D6" w:rsidP="00BE69D6">
      <w:pPr>
        <w:numPr>
          <w:ilvl w:val="0"/>
          <w:numId w:val="42"/>
        </w:numPr>
      </w:pPr>
      <w:r w:rsidRPr="00BE69D6">
        <w:t>evolution of terminology</w:t>
      </w:r>
    </w:p>
    <w:p w14:paraId="2A3C5293" w14:textId="77777777" w:rsidR="00BE69D6" w:rsidRPr="00BE69D6" w:rsidRDefault="00BE69D6" w:rsidP="00BE69D6">
      <w:pPr>
        <w:numPr>
          <w:ilvl w:val="0"/>
          <w:numId w:val="42"/>
        </w:numPr>
      </w:pPr>
      <w:r w:rsidRPr="00BE69D6">
        <w:t>missing expected materials</w:t>
      </w:r>
    </w:p>
    <w:p w14:paraId="6738A1CC" w14:textId="77777777" w:rsidR="00BE69D6" w:rsidRPr="00BE69D6" w:rsidRDefault="00BE69D6" w:rsidP="00BE69D6">
      <w:r w:rsidRPr="00BE69D6">
        <w:t>Humans rarely see this easily.</w:t>
      </w:r>
    </w:p>
    <w:p w14:paraId="02A40B7F" w14:textId="77777777" w:rsidR="00BE69D6" w:rsidRPr="00BE69D6" w:rsidRDefault="00BE69D6" w:rsidP="00BE69D6">
      <w:r w:rsidRPr="00BE69D6">
        <w:lastRenderedPageBreak/>
        <w:pict w14:anchorId="46EE30D1">
          <v:rect id="_x0000_i1310" style="width:0;height:1.5pt" o:hralign="center" o:hrstd="t" o:hr="t" fillcolor="#a0a0a0" stroked="f"/>
        </w:pict>
      </w:r>
    </w:p>
    <w:p w14:paraId="6A59A854" w14:textId="77777777" w:rsidR="00BE69D6" w:rsidRPr="00BE69D6" w:rsidRDefault="00BE69D6" w:rsidP="00BE69D6">
      <w:pPr>
        <w:rPr>
          <w:b/>
          <w:bCs/>
        </w:rPr>
      </w:pPr>
      <w:r w:rsidRPr="00BE69D6">
        <w:rPr>
          <w:b/>
          <w:bCs/>
        </w:rPr>
        <w:t>What makes or breaks success</w:t>
      </w:r>
    </w:p>
    <w:p w14:paraId="0C9B8A45" w14:textId="77777777" w:rsidR="00BE69D6" w:rsidRPr="00BE69D6" w:rsidRDefault="00BE69D6" w:rsidP="00BE69D6">
      <w:r w:rsidRPr="00BE69D6">
        <w:t>Quality depends far more on:</w:t>
      </w:r>
    </w:p>
    <w:p w14:paraId="461424D3" w14:textId="77777777" w:rsidR="00BE69D6" w:rsidRPr="00BE69D6" w:rsidRDefault="00BE69D6" w:rsidP="00BE69D6">
      <w:r w:rsidRPr="00BE69D6">
        <w:rPr>
          <w:rFonts w:ascii="Segoe UI Symbol" w:hAnsi="Segoe UI Symbol" w:cs="Segoe UI Symbol"/>
        </w:rPr>
        <w:t>✔</w:t>
      </w:r>
      <w:r w:rsidRPr="00BE69D6">
        <w:t xml:space="preserve"> metadata completeness</w:t>
      </w:r>
      <w:r w:rsidRPr="00BE69D6">
        <w:br/>
      </w:r>
      <w:r w:rsidRPr="00BE69D6">
        <w:rPr>
          <w:rFonts w:ascii="Segoe UI Symbol" w:hAnsi="Segoe UI Symbol" w:cs="Segoe UI Symbol"/>
        </w:rPr>
        <w:t>✔</w:t>
      </w:r>
      <w:r w:rsidRPr="00BE69D6">
        <w:t xml:space="preserve"> naming consistency</w:t>
      </w:r>
      <w:r w:rsidRPr="00BE69D6">
        <w:br/>
      </w:r>
      <w:r w:rsidRPr="00BE69D6">
        <w:rPr>
          <w:rFonts w:ascii="Segoe UI Symbol" w:hAnsi="Segoe UI Symbol" w:cs="Segoe UI Symbol"/>
        </w:rPr>
        <w:t>✔</w:t>
      </w:r>
      <w:r w:rsidRPr="00BE69D6">
        <w:t xml:space="preserve"> date accuracy</w:t>
      </w:r>
      <w:r w:rsidRPr="00BE69D6">
        <w:br/>
      </w:r>
      <w:r w:rsidRPr="00BE69D6">
        <w:rPr>
          <w:rFonts w:ascii="Segoe UI Symbol" w:hAnsi="Segoe UI Symbol" w:cs="Segoe UI Symbol"/>
        </w:rPr>
        <w:t>✔</w:t>
      </w:r>
      <w:r w:rsidRPr="00BE69D6">
        <w:t xml:space="preserve"> subject tagging</w:t>
      </w:r>
    </w:p>
    <w:p w14:paraId="0DD58F7E" w14:textId="77777777" w:rsidR="00BE69D6" w:rsidRPr="00BE69D6" w:rsidRDefault="00BE69D6" w:rsidP="00BE69D6">
      <w:r w:rsidRPr="00BE69D6">
        <w:t>than on model size.</w:t>
      </w:r>
    </w:p>
    <w:p w14:paraId="54EE8A45" w14:textId="77777777" w:rsidR="00BE69D6" w:rsidRPr="00BE69D6" w:rsidRDefault="00BE69D6" w:rsidP="00BE69D6">
      <w:r w:rsidRPr="00BE69D6">
        <w:t xml:space="preserve">Garbage </w:t>
      </w:r>
      <w:proofErr w:type="spellStart"/>
      <w:r w:rsidRPr="00BE69D6">
        <w:t>catalog</w:t>
      </w:r>
      <w:proofErr w:type="spellEnd"/>
      <w:r w:rsidRPr="00BE69D6">
        <w:t xml:space="preserve"> = garbage answers.</w:t>
      </w:r>
    </w:p>
    <w:p w14:paraId="5E3B6D6E" w14:textId="77777777" w:rsidR="00BE69D6" w:rsidRPr="00BE69D6" w:rsidRDefault="00BE69D6" w:rsidP="00BE69D6">
      <w:r w:rsidRPr="00BE69D6">
        <w:pict w14:anchorId="3AD38F1A">
          <v:rect id="_x0000_i1311" style="width:0;height:1.5pt" o:hralign="center" o:hrstd="t" o:hr="t" fillcolor="#a0a0a0" stroked="f"/>
        </w:pict>
      </w:r>
    </w:p>
    <w:p w14:paraId="28E1F22C" w14:textId="77777777" w:rsidR="00BE69D6" w:rsidRPr="00BE69D6" w:rsidRDefault="00BE69D6" w:rsidP="00BE69D6">
      <w:pPr>
        <w:rPr>
          <w:b/>
          <w:bCs/>
        </w:rPr>
      </w:pPr>
      <w:r w:rsidRPr="00BE69D6">
        <w:rPr>
          <w:b/>
          <w:bCs/>
        </w:rPr>
        <w:t>Mental model</w:t>
      </w:r>
    </w:p>
    <w:p w14:paraId="7F145A52" w14:textId="77777777" w:rsidR="00BE69D6" w:rsidRPr="00BE69D6" w:rsidRDefault="00BE69D6" w:rsidP="00BE69D6">
      <w:r w:rsidRPr="00BE69D6">
        <w:t>Think:</w:t>
      </w:r>
    </w:p>
    <w:p w14:paraId="4ADA01E9" w14:textId="77777777" w:rsidR="00BE69D6" w:rsidRPr="00BE69D6" w:rsidRDefault="00BE69D6" w:rsidP="00BE69D6">
      <w:r w:rsidRPr="00BE69D6">
        <w:rPr>
          <w:rFonts w:ascii="Segoe UI Emoji" w:hAnsi="Segoe UI Emoji" w:cs="Segoe UI Emoji"/>
        </w:rPr>
        <w:t>📚</w:t>
      </w:r>
      <w:r w:rsidRPr="00BE69D6">
        <w:t xml:space="preserve"> The AI is reading the </w:t>
      </w:r>
      <w:r w:rsidRPr="00BE69D6">
        <w:rPr>
          <w:b/>
          <w:bCs/>
        </w:rPr>
        <w:t xml:space="preserve">card </w:t>
      </w:r>
      <w:proofErr w:type="spellStart"/>
      <w:r w:rsidRPr="00BE69D6">
        <w:rPr>
          <w:b/>
          <w:bCs/>
        </w:rPr>
        <w:t>catalog</w:t>
      </w:r>
      <w:proofErr w:type="spellEnd"/>
      <w:r w:rsidRPr="00BE69D6">
        <w:t>, not the books.</w:t>
      </w:r>
    </w:p>
    <w:p w14:paraId="288826E1" w14:textId="77777777" w:rsidR="00BE69D6" w:rsidRPr="00BE69D6" w:rsidRDefault="00BE69D6" w:rsidP="00BE69D6">
      <w:r w:rsidRPr="00BE69D6">
        <w:pict w14:anchorId="6125B5BB">
          <v:rect id="_x0000_i1312" style="width:0;height:1.5pt" o:hralign="center" o:hrstd="t" o:hr="t" fillcolor="#a0a0a0" stroked="f"/>
        </w:pict>
      </w:r>
    </w:p>
    <w:p w14:paraId="0A485A69" w14:textId="77777777" w:rsidR="00BE69D6" w:rsidRPr="00BE69D6" w:rsidRDefault="00BE69D6" w:rsidP="00BE69D6">
      <w:r w:rsidRPr="00BE69D6">
        <w:t>If you want, I can next walk you through:</w:t>
      </w:r>
    </w:p>
    <w:p w14:paraId="14C12B5D" w14:textId="77777777" w:rsidR="00BE69D6" w:rsidRPr="00BE69D6" w:rsidRDefault="00BE69D6" w:rsidP="00BE69D6">
      <w:pPr>
        <w:numPr>
          <w:ilvl w:val="0"/>
          <w:numId w:val="43"/>
        </w:numPr>
      </w:pPr>
      <w:r w:rsidRPr="00BE69D6">
        <w:t>how to design prompts for this limitation</w:t>
      </w:r>
    </w:p>
    <w:p w14:paraId="51A9519F" w14:textId="77777777" w:rsidR="00BE69D6" w:rsidRPr="00BE69D6" w:rsidRDefault="00BE69D6" w:rsidP="00BE69D6">
      <w:pPr>
        <w:numPr>
          <w:ilvl w:val="0"/>
          <w:numId w:val="43"/>
        </w:numPr>
      </w:pPr>
      <w:r w:rsidRPr="00BE69D6">
        <w:t>methods for extracting meaning from ugly filenames</w:t>
      </w:r>
    </w:p>
    <w:p w14:paraId="67AD1B7F" w14:textId="77777777" w:rsidR="00BE69D6" w:rsidRPr="00BE69D6" w:rsidRDefault="00BE69D6" w:rsidP="00BE69D6">
      <w:pPr>
        <w:numPr>
          <w:ilvl w:val="0"/>
          <w:numId w:val="43"/>
        </w:numPr>
      </w:pPr>
      <w:r w:rsidRPr="00BE69D6">
        <w:t>confidence scoring</w:t>
      </w:r>
    </w:p>
    <w:p w14:paraId="7704D610" w14:textId="77777777" w:rsidR="00BE69D6" w:rsidRPr="00BE69D6" w:rsidRDefault="00BE69D6" w:rsidP="00BE69D6">
      <w:pPr>
        <w:numPr>
          <w:ilvl w:val="0"/>
          <w:numId w:val="43"/>
        </w:numPr>
      </w:pPr>
      <w:r w:rsidRPr="00BE69D6">
        <w:t>user interface patterns</w:t>
      </w:r>
    </w:p>
    <w:p w14:paraId="0F95187B" w14:textId="77777777" w:rsidR="00BE69D6" w:rsidRPr="00BE69D6" w:rsidRDefault="00BE69D6" w:rsidP="00BE69D6">
      <w:pPr>
        <w:numPr>
          <w:ilvl w:val="0"/>
          <w:numId w:val="43"/>
        </w:numPr>
      </w:pPr>
      <w:r w:rsidRPr="00BE69D6">
        <w:t>or how institutions run systems like this in production</w:t>
      </w:r>
    </w:p>
    <w:p w14:paraId="65D8D31D" w14:textId="77777777" w:rsidR="00BE69D6" w:rsidRPr="00BE69D6" w:rsidRDefault="00BE69D6" w:rsidP="00BE69D6">
      <w:r w:rsidRPr="00BE69D6">
        <w:t>Where should we go next?</w:t>
      </w:r>
    </w:p>
    <w:p w14:paraId="4A27F4B9" w14:textId="77777777" w:rsidR="00BE69D6" w:rsidRPr="00BE69D6" w:rsidRDefault="00BE69D6" w:rsidP="00BE69D6">
      <w:r w:rsidRPr="00BE69D6">
        <w:t>please describe how institutions run systems like this in production</w:t>
      </w:r>
    </w:p>
    <w:p w14:paraId="79E43A57" w14:textId="77777777" w:rsidR="00BE69D6" w:rsidRPr="00BE69D6" w:rsidRDefault="00BE69D6" w:rsidP="00BE69D6">
      <w:r w:rsidRPr="00BE69D6">
        <w:t xml:space="preserve">Great question — because the moment something leaves the lab and becomes a service for </w:t>
      </w:r>
      <w:proofErr w:type="gramStart"/>
      <w:r w:rsidRPr="00BE69D6">
        <w:t>researchers,</w:t>
      </w:r>
      <w:proofErr w:type="gramEnd"/>
      <w:r w:rsidRPr="00BE69D6">
        <w:t xml:space="preserve"> the priorities change from </w:t>
      </w:r>
      <w:r w:rsidRPr="00BE69D6">
        <w:rPr>
          <w:i/>
          <w:iCs/>
        </w:rPr>
        <w:t>“what is possible?”</w:t>
      </w:r>
      <w:r w:rsidRPr="00BE69D6">
        <w:t xml:space="preserve"> to:</w:t>
      </w:r>
    </w:p>
    <w:p w14:paraId="439F1357" w14:textId="77777777" w:rsidR="00BE69D6" w:rsidRPr="00BE69D6" w:rsidRDefault="00BE69D6" w:rsidP="00BE69D6">
      <w:r w:rsidRPr="00BE69D6">
        <w:rPr>
          <w:b/>
          <w:bCs/>
        </w:rPr>
        <w:t>reliability, transparency, cost control, and governance.</w:t>
      </w:r>
    </w:p>
    <w:p w14:paraId="48B5D4A2" w14:textId="77777777" w:rsidR="00BE69D6" w:rsidRPr="00BE69D6" w:rsidRDefault="00BE69D6" w:rsidP="00BE69D6">
      <w:r w:rsidRPr="00BE69D6">
        <w:t xml:space="preserve">When institutions run AI over </w:t>
      </w:r>
      <w:r w:rsidRPr="00BE69D6">
        <w:rPr>
          <w:b/>
          <w:bCs/>
        </w:rPr>
        <w:t>indexes + filenames + metadata only</w:t>
      </w:r>
      <w:r w:rsidRPr="00BE69D6">
        <w:t xml:space="preserve">, they usually treat it as an extension of the </w:t>
      </w:r>
      <w:proofErr w:type="spellStart"/>
      <w:r w:rsidRPr="00BE69D6">
        <w:t>catalog</w:t>
      </w:r>
      <w:proofErr w:type="spellEnd"/>
      <w:r w:rsidRPr="00BE69D6">
        <w:t>, not a replacement for archival description.</w:t>
      </w:r>
    </w:p>
    <w:p w14:paraId="02AB3780" w14:textId="77777777" w:rsidR="00BE69D6" w:rsidRPr="00BE69D6" w:rsidRDefault="00BE69D6" w:rsidP="00BE69D6">
      <w:r w:rsidRPr="00BE69D6">
        <w:t>Here’s what production systems typically look like.</w:t>
      </w:r>
    </w:p>
    <w:p w14:paraId="7D7CEB82" w14:textId="77777777" w:rsidR="00BE69D6" w:rsidRPr="00BE69D6" w:rsidRDefault="00BE69D6" w:rsidP="00BE69D6">
      <w:r w:rsidRPr="00BE69D6">
        <w:pict w14:anchorId="7EB9A63D">
          <v:rect id="_x0000_i1313" style="width:0;height:1.5pt" o:hralign="center" o:hrstd="t" o:hr="t" fillcolor="#a0a0a0" stroked="f"/>
        </w:pict>
      </w:r>
    </w:p>
    <w:p w14:paraId="3C63DB68" w14:textId="77777777" w:rsidR="00BE69D6" w:rsidRPr="00BE69D6" w:rsidRDefault="00BE69D6" w:rsidP="00BE69D6">
      <w:pPr>
        <w:rPr>
          <w:b/>
          <w:bCs/>
        </w:rPr>
      </w:pPr>
      <w:r w:rsidRPr="00BE69D6">
        <w:rPr>
          <w:b/>
          <w:bCs/>
        </w:rPr>
        <w:lastRenderedPageBreak/>
        <w:t>The operating model</w:t>
      </w:r>
    </w:p>
    <w:p w14:paraId="5DE4F507" w14:textId="77777777" w:rsidR="00BE69D6" w:rsidRPr="00BE69D6" w:rsidRDefault="00BE69D6" w:rsidP="00BE69D6">
      <w:r w:rsidRPr="00BE69D6">
        <w:t xml:space="preserve">Think of the AI as a layer sitting </w:t>
      </w:r>
      <w:r w:rsidRPr="00BE69D6">
        <w:rPr>
          <w:b/>
          <w:bCs/>
        </w:rPr>
        <w:t>on top of</w:t>
      </w:r>
      <w:r w:rsidRPr="00BE69D6">
        <w:t xml:space="preserve"> existing collection systems like </w:t>
      </w:r>
      <w:proofErr w:type="spellStart"/>
      <w:r w:rsidRPr="00BE69D6">
        <w:t>ArchivesSpace</w:t>
      </w:r>
      <w:proofErr w:type="spellEnd"/>
      <w:r w:rsidRPr="00BE69D6">
        <w:t xml:space="preserve">, </w:t>
      </w:r>
      <w:proofErr w:type="spellStart"/>
      <w:r w:rsidRPr="00BE69D6">
        <w:t>Preservica</w:t>
      </w:r>
      <w:proofErr w:type="spellEnd"/>
      <w:r w:rsidRPr="00BE69D6">
        <w:t xml:space="preserve">, or </w:t>
      </w:r>
      <w:proofErr w:type="spellStart"/>
      <w:r w:rsidRPr="00BE69D6">
        <w:t>Islandora</w:t>
      </w:r>
      <w:proofErr w:type="spellEnd"/>
      <w:r w:rsidRPr="00BE69D6">
        <w:t>.</w:t>
      </w:r>
    </w:p>
    <w:p w14:paraId="3398FBFD" w14:textId="77777777" w:rsidR="00BE69D6" w:rsidRPr="00BE69D6" w:rsidRDefault="00BE69D6" w:rsidP="00BE69D6">
      <w:r w:rsidRPr="00BE69D6">
        <w:t>It never becomes the system of record.</w:t>
      </w:r>
    </w:p>
    <w:p w14:paraId="0F07E8B6" w14:textId="77777777" w:rsidR="00BE69D6" w:rsidRPr="00BE69D6" w:rsidRDefault="00BE69D6" w:rsidP="00BE69D6">
      <w:proofErr w:type="spellStart"/>
      <w:r w:rsidRPr="00BE69D6">
        <w:t>Catalog</w:t>
      </w:r>
      <w:proofErr w:type="spellEnd"/>
      <w:r w:rsidRPr="00BE69D6">
        <w:t xml:space="preserve"> / DAM / finding aid</w:t>
      </w:r>
    </w:p>
    <w:p w14:paraId="3D7752C1" w14:textId="77777777" w:rsidR="00BE69D6" w:rsidRPr="00BE69D6" w:rsidRDefault="00BE69D6" w:rsidP="00BE69D6">
      <w:r w:rsidRPr="00BE69D6">
        <w:t xml:space="preserve">        ↓</w:t>
      </w:r>
    </w:p>
    <w:p w14:paraId="25AE7847" w14:textId="77777777" w:rsidR="00BE69D6" w:rsidRPr="00BE69D6" w:rsidRDefault="00BE69D6" w:rsidP="00BE69D6">
      <w:r w:rsidRPr="00BE69D6">
        <w:t>Search &amp; retrieval layer</w:t>
      </w:r>
    </w:p>
    <w:p w14:paraId="3148FE2E" w14:textId="77777777" w:rsidR="00BE69D6" w:rsidRPr="00BE69D6" w:rsidRDefault="00BE69D6" w:rsidP="00BE69D6">
      <w:r w:rsidRPr="00BE69D6">
        <w:t xml:space="preserve">        ↓</w:t>
      </w:r>
    </w:p>
    <w:p w14:paraId="584C0200" w14:textId="77777777" w:rsidR="00BE69D6" w:rsidRPr="00BE69D6" w:rsidRDefault="00BE69D6" w:rsidP="00BE69D6">
      <w:r w:rsidRPr="00BE69D6">
        <w:t>AI interpretation layer</w:t>
      </w:r>
    </w:p>
    <w:p w14:paraId="76F5AB4A" w14:textId="77777777" w:rsidR="00BE69D6" w:rsidRPr="00BE69D6" w:rsidRDefault="00BE69D6" w:rsidP="00BE69D6">
      <w:r w:rsidRPr="00BE69D6">
        <w:t xml:space="preserve">        ↓</w:t>
      </w:r>
    </w:p>
    <w:p w14:paraId="49B9284C" w14:textId="77777777" w:rsidR="00BE69D6" w:rsidRPr="00BE69D6" w:rsidRDefault="00BE69D6" w:rsidP="00BE69D6">
      <w:r w:rsidRPr="00BE69D6">
        <w:t>User interface</w:t>
      </w:r>
    </w:p>
    <w:p w14:paraId="5F4BD389" w14:textId="77777777" w:rsidR="00BE69D6" w:rsidRPr="00BE69D6" w:rsidRDefault="00BE69D6" w:rsidP="00BE69D6">
      <w:r w:rsidRPr="00BE69D6">
        <w:t xml:space="preserve">If the AI goes down, the </w:t>
      </w:r>
      <w:proofErr w:type="spellStart"/>
      <w:r w:rsidRPr="00BE69D6">
        <w:t>catalog</w:t>
      </w:r>
      <w:proofErr w:type="spellEnd"/>
      <w:r w:rsidRPr="00BE69D6">
        <w:t xml:space="preserve"> still works.</w:t>
      </w:r>
    </w:p>
    <w:p w14:paraId="7AFF0622" w14:textId="77777777" w:rsidR="00BE69D6" w:rsidRPr="00BE69D6" w:rsidRDefault="00BE69D6" w:rsidP="00BE69D6">
      <w:r w:rsidRPr="00BE69D6">
        <w:pict w14:anchorId="332B7429">
          <v:rect id="_x0000_i1314" style="width:0;height:1.5pt" o:hralign="center" o:hrstd="t" o:hr="t" fillcolor="#a0a0a0" stroked="f"/>
        </w:pict>
      </w:r>
    </w:p>
    <w:p w14:paraId="249B3E9D" w14:textId="77777777" w:rsidR="00BE69D6" w:rsidRPr="00BE69D6" w:rsidRDefault="00BE69D6" w:rsidP="00BE69D6">
      <w:pPr>
        <w:rPr>
          <w:b/>
          <w:bCs/>
        </w:rPr>
      </w:pPr>
      <w:r w:rsidRPr="00BE69D6">
        <w:rPr>
          <w:b/>
          <w:bCs/>
        </w:rPr>
        <w:t>What they actually deploy</w:t>
      </w:r>
    </w:p>
    <w:p w14:paraId="72BDD50A" w14:textId="77777777" w:rsidR="00BE69D6" w:rsidRPr="00BE69D6" w:rsidRDefault="00BE69D6" w:rsidP="00BE69D6">
      <w:r w:rsidRPr="00BE69D6">
        <w:t>Most institutions converge on five components.</w:t>
      </w:r>
    </w:p>
    <w:p w14:paraId="77A2CFD3" w14:textId="77777777" w:rsidR="00BE69D6" w:rsidRPr="00BE69D6" w:rsidRDefault="00BE69D6" w:rsidP="00BE69D6">
      <w:r w:rsidRPr="00BE69D6">
        <w:pict w14:anchorId="2514286E">
          <v:rect id="_x0000_i1315" style="width:0;height:1.5pt" o:hralign="center" o:hrstd="t" o:hr="t" fillcolor="#a0a0a0" stroked="f"/>
        </w:pict>
      </w:r>
    </w:p>
    <w:p w14:paraId="3C0BC0C6" w14:textId="77777777" w:rsidR="00BE69D6" w:rsidRPr="00BE69D6" w:rsidRDefault="00BE69D6" w:rsidP="00BE69D6">
      <w:pPr>
        <w:rPr>
          <w:b/>
          <w:bCs/>
        </w:rPr>
      </w:pPr>
      <w:r w:rsidRPr="00BE69D6">
        <w:rPr>
          <w:b/>
          <w:bCs/>
        </w:rPr>
        <w:t>1) Data extraction &amp; normalization</w:t>
      </w:r>
    </w:p>
    <w:p w14:paraId="29EF2DCB" w14:textId="77777777" w:rsidR="00BE69D6" w:rsidRPr="00BE69D6" w:rsidRDefault="00BE69D6" w:rsidP="00BE69D6">
      <w:r w:rsidRPr="00BE69D6">
        <w:t>A scheduled job pulls:</w:t>
      </w:r>
    </w:p>
    <w:p w14:paraId="57BC919F" w14:textId="77777777" w:rsidR="00BE69D6" w:rsidRPr="00BE69D6" w:rsidRDefault="00BE69D6" w:rsidP="00BE69D6">
      <w:pPr>
        <w:numPr>
          <w:ilvl w:val="0"/>
          <w:numId w:val="44"/>
        </w:numPr>
      </w:pPr>
      <w:r w:rsidRPr="00BE69D6">
        <w:t>identifiers</w:t>
      </w:r>
    </w:p>
    <w:p w14:paraId="782B6889" w14:textId="77777777" w:rsidR="00BE69D6" w:rsidRPr="00BE69D6" w:rsidRDefault="00BE69D6" w:rsidP="00BE69D6">
      <w:pPr>
        <w:numPr>
          <w:ilvl w:val="0"/>
          <w:numId w:val="44"/>
        </w:numPr>
      </w:pPr>
      <w:r w:rsidRPr="00BE69D6">
        <w:t>hierarchical position</w:t>
      </w:r>
    </w:p>
    <w:p w14:paraId="34563F90" w14:textId="77777777" w:rsidR="00BE69D6" w:rsidRPr="00BE69D6" w:rsidRDefault="00BE69D6" w:rsidP="00BE69D6">
      <w:pPr>
        <w:numPr>
          <w:ilvl w:val="0"/>
          <w:numId w:val="44"/>
        </w:numPr>
      </w:pPr>
      <w:r w:rsidRPr="00BE69D6">
        <w:t>titles</w:t>
      </w:r>
    </w:p>
    <w:p w14:paraId="6BD15173" w14:textId="77777777" w:rsidR="00BE69D6" w:rsidRPr="00BE69D6" w:rsidRDefault="00BE69D6" w:rsidP="00BE69D6">
      <w:pPr>
        <w:numPr>
          <w:ilvl w:val="0"/>
          <w:numId w:val="44"/>
        </w:numPr>
      </w:pPr>
      <w:r w:rsidRPr="00BE69D6">
        <w:t>dates</w:t>
      </w:r>
    </w:p>
    <w:p w14:paraId="582E9652" w14:textId="77777777" w:rsidR="00BE69D6" w:rsidRPr="00BE69D6" w:rsidRDefault="00BE69D6" w:rsidP="00BE69D6">
      <w:pPr>
        <w:numPr>
          <w:ilvl w:val="0"/>
          <w:numId w:val="44"/>
        </w:numPr>
      </w:pPr>
      <w:r w:rsidRPr="00BE69D6">
        <w:t>creators</w:t>
      </w:r>
    </w:p>
    <w:p w14:paraId="0E49B736" w14:textId="77777777" w:rsidR="00BE69D6" w:rsidRPr="00BE69D6" w:rsidRDefault="00BE69D6" w:rsidP="00BE69D6">
      <w:pPr>
        <w:numPr>
          <w:ilvl w:val="0"/>
          <w:numId w:val="44"/>
        </w:numPr>
      </w:pPr>
      <w:r w:rsidRPr="00BE69D6">
        <w:t>subjects</w:t>
      </w:r>
    </w:p>
    <w:p w14:paraId="3D0649EA" w14:textId="77777777" w:rsidR="00BE69D6" w:rsidRPr="00BE69D6" w:rsidRDefault="00BE69D6" w:rsidP="00BE69D6">
      <w:pPr>
        <w:numPr>
          <w:ilvl w:val="0"/>
          <w:numId w:val="44"/>
        </w:numPr>
      </w:pPr>
      <w:r w:rsidRPr="00BE69D6">
        <w:t>scope notes</w:t>
      </w:r>
    </w:p>
    <w:p w14:paraId="354E71CC" w14:textId="77777777" w:rsidR="00BE69D6" w:rsidRPr="00BE69D6" w:rsidRDefault="00BE69D6" w:rsidP="00BE69D6">
      <w:pPr>
        <w:numPr>
          <w:ilvl w:val="0"/>
          <w:numId w:val="44"/>
        </w:numPr>
      </w:pPr>
      <w:r w:rsidRPr="00BE69D6">
        <w:t>filenames</w:t>
      </w:r>
    </w:p>
    <w:p w14:paraId="1D706625" w14:textId="77777777" w:rsidR="00BE69D6" w:rsidRPr="00BE69D6" w:rsidRDefault="00BE69D6" w:rsidP="00BE69D6">
      <w:r w:rsidRPr="00BE69D6">
        <w:t>Then it cleans and standardizes them into a consistent schema.</w:t>
      </w:r>
    </w:p>
    <w:p w14:paraId="7C0B5468" w14:textId="77777777" w:rsidR="00BE69D6" w:rsidRPr="00BE69D6" w:rsidRDefault="00BE69D6" w:rsidP="00BE69D6">
      <w:r w:rsidRPr="00BE69D6">
        <w:t>This is often the hardest and most expensive part.</w:t>
      </w:r>
    </w:p>
    <w:p w14:paraId="59B2181C" w14:textId="77777777" w:rsidR="00BE69D6" w:rsidRPr="00BE69D6" w:rsidRDefault="00BE69D6" w:rsidP="00BE69D6">
      <w:r w:rsidRPr="00BE69D6">
        <w:lastRenderedPageBreak/>
        <w:pict w14:anchorId="115FCE25">
          <v:rect id="_x0000_i1316" style="width:0;height:1.5pt" o:hralign="center" o:hrstd="t" o:hr="t" fillcolor="#a0a0a0" stroked="f"/>
        </w:pict>
      </w:r>
    </w:p>
    <w:p w14:paraId="2053CD9B" w14:textId="77777777" w:rsidR="00BE69D6" w:rsidRPr="00BE69D6" w:rsidRDefault="00BE69D6" w:rsidP="00BE69D6">
      <w:pPr>
        <w:rPr>
          <w:b/>
          <w:bCs/>
        </w:rPr>
      </w:pPr>
      <w:r w:rsidRPr="00BE69D6">
        <w:rPr>
          <w:b/>
          <w:bCs/>
        </w:rPr>
        <w:t>2) Search infrastructure</w:t>
      </w:r>
    </w:p>
    <w:p w14:paraId="4A036835" w14:textId="77777777" w:rsidR="00BE69D6" w:rsidRPr="00BE69D6" w:rsidRDefault="00BE69D6" w:rsidP="00BE69D6">
      <w:r w:rsidRPr="00BE69D6">
        <w:t xml:space="preserve">Nearly everyone uses something like Elasticsearch or Apache </w:t>
      </w:r>
      <w:proofErr w:type="spellStart"/>
      <w:r w:rsidRPr="00BE69D6">
        <w:t>Solr</w:t>
      </w:r>
      <w:proofErr w:type="spellEnd"/>
      <w:r w:rsidRPr="00BE69D6">
        <w:t>.</w:t>
      </w:r>
    </w:p>
    <w:p w14:paraId="7FC19C3B" w14:textId="77777777" w:rsidR="00BE69D6" w:rsidRPr="00BE69D6" w:rsidRDefault="00BE69D6" w:rsidP="00BE69D6">
      <w:r w:rsidRPr="00BE69D6">
        <w:t>Why?</w:t>
      </w:r>
    </w:p>
    <w:p w14:paraId="4193819D" w14:textId="77777777" w:rsidR="00BE69D6" w:rsidRPr="00BE69D6" w:rsidRDefault="00BE69D6" w:rsidP="00BE69D6">
      <w:r w:rsidRPr="00BE69D6">
        <w:t>Because they already know how to:</w:t>
      </w:r>
    </w:p>
    <w:p w14:paraId="52E03961" w14:textId="77777777" w:rsidR="00BE69D6" w:rsidRPr="00BE69D6" w:rsidRDefault="00BE69D6" w:rsidP="00BE69D6">
      <w:r w:rsidRPr="00BE69D6">
        <w:rPr>
          <w:rFonts w:ascii="Segoe UI Symbol" w:hAnsi="Segoe UI Symbol" w:cs="Segoe UI Symbol"/>
        </w:rPr>
        <w:t>✔</w:t>
      </w:r>
      <w:r w:rsidRPr="00BE69D6">
        <w:t xml:space="preserve"> filter</w:t>
      </w:r>
      <w:r w:rsidRPr="00BE69D6">
        <w:br/>
      </w:r>
      <w:r w:rsidRPr="00BE69D6">
        <w:rPr>
          <w:rFonts w:ascii="Segoe UI Symbol" w:hAnsi="Segoe UI Symbol" w:cs="Segoe UI Symbol"/>
        </w:rPr>
        <w:t>✔</w:t>
      </w:r>
      <w:r w:rsidRPr="00BE69D6">
        <w:t xml:space="preserve"> facet</w:t>
      </w:r>
      <w:r w:rsidRPr="00BE69D6">
        <w:br/>
      </w:r>
      <w:r w:rsidRPr="00BE69D6">
        <w:rPr>
          <w:rFonts w:ascii="Segoe UI Symbol" w:hAnsi="Segoe UI Symbol" w:cs="Segoe UI Symbol"/>
        </w:rPr>
        <w:t>✔</w:t>
      </w:r>
      <w:r w:rsidRPr="00BE69D6">
        <w:t xml:space="preserve"> boost by fields</w:t>
      </w:r>
      <w:r w:rsidRPr="00BE69D6">
        <w:br/>
      </w:r>
      <w:r w:rsidRPr="00BE69D6">
        <w:rPr>
          <w:rFonts w:ascii="Segoe UI Symbol" w:hAnsi="Segoe UI Symbol" w:cs="Segoe UI Symbol"/>
        </w:rPr>
        <w:t>✔</w:t>
      </w:r>
      <w:r w:rsidRPr="00BE69D6">
        <w:t xml:space="preserve"> handle millions of records</w:t>
      </w:r>
      <w:r w:rsidRPr="00BE69D6">
        <w:br/>
      </w:r>
      <w:r w:rsidRPr="00BE69D6">
        <w:rPr>
          <w:rFonts w:ascii="Segoe UI Symbol" w:hAnsi="Segoe UI Symbol" w:cs="Segoe UI Symbol"/>
        </w:rPr>
        <w:t>✔</w:t>
      </w:r>
      <w:r w:rsidRPr="00BE69D6">
        <w:t xml:space="preserve"> provide APIs</w:t>
      </w:r>
    </w:p>
    <w:p w14:paraId="7F0613CE" w14:textId="77777777" w:rsidR="00BE69D6" w:rsidRPr="00BE69D6" w:rsidRDefault="00BE69D6" w:rsidP="00BE69D6">
      <w:r w:rsidRPr="00BE69D6">
        <w:t>AI retrieval rides on top of this.</w:t>
      </w:r>
    </w:p>
    <w:p w14:paraId="2732B050" w14:textId="77777777" w:rsidR="00BE69D6" w:rsidRPr="00BE69D6" w:rsidRDefault="00BE69D6" w:rsidP="00BE69D6">
      <w:r w:rsidRPr="00BE69D6">
        <w:pict w14:anchorId="23740E2D">
          <v:rect id="_x0000_i1317" style="width:0;height:1.5pt" o:hralign="center" o:hrstd="t" o:hr="t" fillcolor="#a0a0a0" stroked="f"/>
        </w:pict>
      </w:r>
    </w:p>
    <w:p w14:paraId="5EA2A4E2" w14:textId="77777777" w:rsidR="00BE69D6" w:rsidRPr="00BE69D6" w:rsidRDefault="00BE69D6" w:rsidP="00BE69D6">
      <w:pPr>
        <w:rPr>
          <w:b/>
          <w:bCs/>
        </w:rPr>
      </w:pPr>
      <w:r w:rsidRPr="00BE69D6">
        <w:rPr>
          <w:b/>
          <w:bCs/>
        </w:rPr>
        <w:t>3) Record embeddings (optional but increasingly common)</w:t>
      </w:r>
    </w:p>
    <w:p w14:paraId="209C584E" w14:textId="77777777" w:rsidR="00BE69D6" w:rsidRPr="00BE69D6" w:rsidRDefault="00BE69D6" w:rsidP="00BE69D6">
      <w:r w:rsidRPr="00BE69D6">
        <w:t>They generate vector representations from synthetic text like:</w:t>
      </w:r>
    </w:p>
    <w:p w14:paraId="28F478E3" w14:textId="77777777" w:rsidR="00BE69D6" w:rsidRPr="00BE69D6" w:rsidRDefault="00BE69D6" w:rsidP="00BE69D6">
      <w:r w:rsidRPr="00BE69D6">
        <w:t xml:space="preserve">Letter, John Smith to Harbor Authority, 1934, </w:t>
      </w:r>
      <w:proofErr w:type="spellStart"/>
      <w:r w:rsidRPr="00BE69D6">
        <w:t>labor</w:t>
      </w:r>
      <w:proofErr w:type="spellEnd"/>
      <w:r w:rsidRPr="00BE69D6">
        <w:t xml:space="preserve"> dispute.</w:t>
      </w:r>
    </w:p>
    <w:p w14:paraId="45CE5A0E" w14:textId="77777777" w:rsidR="00BE69D6" w:rsidRPr="00BE69D6" w:rsidRDefault="00BE69D6" w:rsidP="00BE69D6">
      <w:r w:rsidRPr="00BE69D6">
        <w:t>This enables natural-language discovery.</w:t>
      </w:r>
    </w:p>
    <w:p w14:paraId="1861B0C4" w14:textId="77777777" w:rsidR="00BE69D6" w:rsidRPr="00BE69D6" w:rsidRDefault="00BE69D6" w:rsidP="00BE69D6">
      <w:r w:rsidRPr="00BE69D6">
        <w:t>But institutions keep keyword search as the fallback.</w:t>
      </w:r>
    </w:p>
    <w:p w14:paraId="76C71555" w14:textId="77777777" w:rsidR="00BE69D6" w:rsidRPr="00BE69D6" w:rsidRDefault="00BE69D6" w:rsidP="00BE69D6">
      <w:r w:rsidRPr="00BE69D6">
        <w:pict w14:anchorId="365098AF">
          <v:rect id="_x0000_i1318" style="width:0;height:1.5pt" o:hralign="center" o:hrstd="t" o:hr="t" fillcolor="#a0a0a0" stroked="f"/>
        </w:pict>
      </w:r>
    </w:p>
    <w:p w14:paraId="4E8A5EAE" w14:textId="77777777" w:rsidR="00BE69D6" w:rsidRPr="00BE69D6" w:rsidRDefault="00BE69D6" w:rsidP="00BE69D6">
      <w:pPr>
        <w:rPr>
          <w:b/>
          <w:bCs/>
        </w:rPr>
      </w:pPr>
      <w:r w:rsidRPr="00BE69D6">
        <w:rPr>
          <w:b/>
          <w:bCs/>
        </w:rPr>
        <w:t>4) AI orchestration service</w:t>
      </w:r>
    </w:p>
    <w:p w14:paraId="2D5F1C58" w14:textId="77777777" w:rsidR="00BE69D6" w:rsidRPr="00BE69D6" w:rsidRDefault="00BE69D6" w:rsidP="00BE69D6">
      <w:r w:rsidRPr="00BE69D6">
        <w:t>This is the brain.</w:t>
      </w:r>
    </w:p>
    <w:p w14:paraId="34CF1B5C" w14:textId="77777777" w:rsidR="00BE69D6" w:rsidRPr="00BE69D6" w:rsidRDefault="00BE69D6" w:rsidP="00BE69D6">
      <w:r w:rsidRPr="00BE69D6">
        <w:t>It:</w:t>
      </w:r>
    </w:p>
    <w:p w14:paraId="08596587" w14:textId="77777777" w:rsidR="00BE69D6" w:rsidRPr="00BE69D6" w:rsidRDefault="00BE69D6" w:rsidP="00BE69D6">
      <w:pPr>
        <w:numPr>
          <w:ilvl w:val="0"/>
          <w:numId w:val="45"/>
        </w:numPr>
      </w:pPr>
      <w:r w:rsidRPr="00BE69D6">
        <w:t>interprets the user’s request</w:t>
      </w:r>
    </w:p>
    <w:p w14:paraId="68989BFF" w14:textId="77777777" w:rsidR="00BE69D6" w:rsidRPr="00BE69D6" w:rsidRDefault="00BE69D6" w:rsidP="00BE69D6">
      <w:pPr>
        <w:numPr>
          <w:ilvl w:val="0"/>
          <w:numId w:val="45"/>
        </w:numPr>
      </w:pPr>
      <w:r w:rsidRPr="00BE69D6">
        <w:t>decides what kind of search to run</w:t>
      </w:r>
    </w:p>
    <w:p w14:paraId="41A56911" w14:textId="77777777" w:rsidR="00BE69D6" w:rsidRPr="00BE69D6" w:rsidRDefault="00BE69D6" w:rsidP="00BE69D6">
      <w:pPr>
        <w:numPr>
          <w:ilvl w:val="0"/>
          <w:numId w:val="45"/>
        </w:numPr>
      </w:pPr>
      <w:r w:rsidRPr="00BE69D6">
        <w:t>retrieves candidate records</w:t>
      </w:r>
    </w:p>
    <w:p w14:paraId="01BC8C71" w14:textId="77777777" w:rsidR="00BE69D6" w:rsidRPr="00BE69D6" w:rsidRDefault="00BE69D6" w:rsidP="00BE69D6">
      <w:pPr>
        <w:numPr>
          <w:ilvl w:val="0"/>
          <w:numId w:val="45"/>
        </w:numPr>
      </w:pPr>
      <w:r w:rsidRPr="00BE69D6">
        <w:t>formats them</w:t>
      </w:r>
    </w:p>
    <w:p w14:paraId="396487AB" w14:textId="77777777" w:rsidR="00BE69D6" w:rsidRPr="00BE69D6" w:rsidRDefault="00BE69D6" w:rsidP="00BE69D6">
      <w:pPr>
        <w:numPr>
          <w:ilvl w:val="0"/>
          <w:numId w:val="45"/>
        </w:numPr>
      </w:pPr>
      <w:r w:rsidRPr="00BE69D6">
        <w:t>sends them to the model</w:t>
      </w:r>
    </w:p>
    <w:p w14:paraId="60B582F0" w14:textId="77777777" w:rsidR="00BE69D6" w:rsidRPr="00BE69D6" w:rsidRDefault="00BE69D6" w:rsidP="00BE69D6">
      <w:pPr>
        <w:numPr>
          <w:ilvl w:val="0"/>
          <w:numId w:val="45"/>
        </w:numPr>
      </w:pPr>
      <w:r w:rsidRPr="00BE69D6">
        <w:t>enforces grounding rules</w:t>
      </w:r>
    </w:p>
    <w:p w14:paraId="2E6D1D89" w14:textId="77777777" w:rsidR="00BE69D6" w:rsidRPr="00BE69D6" w:rsidRDefault="00BE69D6" w:rsidP="00BE69D6">
      <w:pPr>
        <w:numPr>
          <w:ilvl w:val="0"/>
          <w:numId w:val="45"/>
        </w:numPr>
      </w:pPr>
      <w:r w:rsidRPr="00BE69D6">
        <w:t>returns an answer with citations</w:t>
      </w:r>
    </w:p>
    <w:p w14:paraId="2B12DD46" w14:textId="77777777" w:rsidR="00BE69D6" w:rsidRPr="00BE69D6" w:rsidRDefault="00BE69D6" w:rsidP="00BE69D6">
      <w:r w:rsidRPr="00BE69D6">
        <w:t>This layer also logs everything for auditing.</w:t>
      </w:r>
    </w:p>
    <w:p w14:paraId="0DBF8B5E" w14:textId="77777777" w:rsidR="00BE69D6" w:rsidRPr="00BE69D6" w:rsidRDefault="00BE69D6" w:rsidP="00BE69D6">
      <w:r w:rsidRPr="00BE69D6">
        <w:lastRenderedPageBreak/>
        <w:pict w14:anchorId="4CFE3E3A">
          <v:rect id="_x0000_i1319" style="width:0;height:1.5pt" o:hralign="center" o:hrstd="t" o:hr="t" fillcolor="#a0a0a0" stroked="f"/>
        </w:pict>
      </w:r>
    </w:p>
    <w:p w14:paraId="08524CD3" w14:textId="77777777" w:rsidR="00BE69D6" w:rsidRPr="00BE69D6" w:rsidRDefault="00BE69D6" w:rsidP="00BE69D6">
      <w:pPr>
        <w:rPr>
          <w:b/>
          <w:bCs/>
        </w:rPr>
      </w:pPr>
      <w:r w:rsidRPr="00BE69D6">
        <w:rPr>
          <w:b/>
          <w:bCs/>
        </w:rPr>
        <w:t>5) Guardrails &amp; governance</w:t>
      </w:r>
    </w:p>
    <w:p w14:paraId="5859EC8E" w14:textId="77777777" w:rsidR="00BE69D6" w:rsidRPr="00BE69D6" w:rsidRDefault="00BE69D6" w:rsidP="00BE69D6">
      <w:r w:rsidRPr="00BE69D6">
        <w:t>Production deployments are obsessed with preventing hallucination and misrepresentation.</w:t>
      </w:r>
    </w:p>
    <w:p w14:paraId="0CD4DC61" w14:textId="77777777" w:rsidR="00BE69D6" w:rsidRPr="00BE69D6" w:rsidRDefault="00BE69D6" w:rsidP="00BE69D6">
      <w:r w:rsidRPr="00BE69D6">
        <w:t>Common controls:</w:t>
      </w:r>
    </w:p>
    <w:p w14:paraId="5D173214" w14:textId="77777777" w:rsidR="00BE69D6" w:rsidRPr="00BE69D6" w:rsidRDefault="00BE69D6" w:rsidP="00BE69D6">
      <w:pPr>
        <w:numPr>
          <w:ilvl w:val="0"/>
          <w:numId w:val="46"/>
        </w:numPr>
      </w:pPr>
      <w:r w:rsidRPr="00BE69D6">
        <w:t>model must cite item IDs</w:t>
      </w:r>
    </w:p>
    <w:p w14:paraId="5DE915FC" w14:textId="77777777" w:rsidR="00BE69D6" w:rsidRPr="00BE69D6" w:rsidRDefault="00BE69D6" w:rsidP="00BE69D6">
      <w:pPr>
        <w:numPr>
          <w:ilvl w:val="0"/>
          <w:numId w:val="46"/>
        </w:numPr>
      </w:pPr>
      <w:r w:rsidRPr="00BE69D6">
        <w:t>may not quote content</w:t>
      </w:r>
    </w:p>
    <w:p w14:paraId="51FD53E4" w14:textId="77777777" w:rsidR="00BE69D6" w:rsidRPr="00BE69D6" w:rsidRDefault="00BE69D6" w:rsidP="00BE69D6">
      <w:pPr>
        <w:numPr>
          <w:ilvl w:val="0"/>
          <w:numId w:val="46"/>
        </w:numPr>
      </w:pPr>
      <w:r w:rsidRPr="00BE69D6">
        <w:t>must state uncertainty</w:t>
      </w:r>
    </w:p>
    <w:p w14:paraId="7E882884" w14:textId="77777777" w:rsidR="00BE69D6" w:rsidRPr="00BE69D6" w:rsidRDefault="00BE69D6" w:rsidP="00BE69D6">
      <w:pPr>
        <w:numPr>
          <w:ilvl w:val="0"/>
          <w:numId w:val="46"/>
        </w:numPr>
      </w:pPr>
      <w:r w:rsidRPr="00BE69D6">
        <w:t xml:space="preserve">must link back to the </w:t>
      </w:r>
      <w:proofErr w:type="spellStart"/>
      <w:r w:rsidRPr="00BE69D6">
        <w:t>catalog</w:t>
      </w:r>
      <w:proofErr w:type="spellEnd"/>
    </w:p>
    <w:p w14:paraId="48875639" w14:textId="77777777" w:rsidR="00BE69D6" w:rsidRPr="00BE69D6" w:rsidRDefault="00BE69D6" w:rsidP="00BE69D6">
      <w:pPr>
        <w:numPr>
          <w:ilvl w:val="0"/>
          <w:numId w:val="46"/>
        </w:numPr>
      </w:pPr>
      <w:r w:rsidRPr="00BE69D6">
        <w:t>users can report mistakes</w:t>
      </w:r>
    </w:p>
    <w:p w14:paraId="0B03B5BB" w14:textId="77777777" w:rsidR="00BE69D6" w:rsidRPr="00BE69D6" w:rsidRDefault="00BE69D6" w:rsidP="00BE69D6">
      <w:pPr>
        <w:numPr>
          <w:ilvl w:val="0"/>
          <w:numId w:val="46"/>
        </w:numPr>
      </w:pPr>
      <w:r w:rsidRPr="00BE69D6">
        <w:t>archivists can review logs</w:t>
      </w:r>
    </w:p>
    <w:p w14:paraId="285F856D" w14:textId="77777777" w:rsidR="00BE69D6" w:rsidRPr="00BE69D6" w:rsidRDefault="00BE69D6" w:rsidP="00BE69D6">
      <w:r w:rsidRPr="00BE69D6">
        <w:t>Many places literally block the AI from generating free narrative unless references are attached.</w:t>
      </w:r>
    </w:p>
    <w:p w14:paraId="738E6CCD" w14:textId="77777777" w:rsidR="00BE69D6" w:rsidRPr="00BE69D6" w:rsidRDefault="00BE69D6" w:rsidP="00BE69D6">
      <w:r w:rsidRPr="00BE69D6">
        <w:pict w14:anchorId="50A609F1">
          <v:rect id="_x0000_i1320" style="width:0;height:1.5pt" o:hralign="center" o:hrstd="t" o:hr="t" fillcolor="#a0a0a0" stroked="f"/>
        </w:pict>
      </w:r>
    </w:p>
    <w:p w14:paraId="39F0FC3E" w14:textId="77777777" w:rsidR="00BE69D6" w:rsidRPr="00BE69D6" w:rsidRDefault="00BE69D6" w:rsidP="00BE69D6">
      <w:pPr>
        <w:rPr>
          <w:b/>
          <w:bCs/>
        </w:rPr>
      </w:pPr>
      <w:r w:rsidRPr="00BE69D6">
        <w:rPr>
          <w:b/>
          <w:bCs/>
        </w:rPr>
        <w:t>What users are allowed to ask</w:t>
      </w:r>
    </w:p>
    <w:p w14:paraId="6D09B575" w14:textId="77777777" w:rsidR="00BE69D6" w:rsidRPr="00BE69D6" w:rsidRDefault="00BE69D6" w:rsidP="00BE69D6">
      <w:r w:rsidRPr="00BE69D6">
        <w:t xml:space="preserve">Institutions usually start with </w:t>
      </w:r>
      <w:r w:rsidRPr="00BE69D6">
        <w:rPr>
          <w:b/>
          <w:bCs/>
        </w:rPr>
        <w:t>safe, high-value tasks</w:t>
      </w:r>
      <w:r w:rsidRPr="00BE69D6">
        <w:t>.</w:t>
      </w:r>
    </w:p>
    <w:p w14:paraId="288328AA" w14:textId="77777777" w:rsidR="00BE69D6" w:rsidRPr="00BE69D6" w:rsidRDefault="00BE69D6" w:rsidP="00BE69D6">
      <w:r w:rsidRPr="00BE69D6">
        <w:t>Examples:</w:t>
      </w:r>
    </w:p>
    <w:p w14:paraId="4ABBCF9C" w14:textId="77777777" w:rsidR="00BE69D6" w:rsidRPr="00BE69D6" w:rsidRDefault="00BE69D6" w:rsidP="00BE69D6">
      <w:pPr>
        <w:numPr>
          <w:ilvl w:val="0"/>
          <w:numId w:val="47"/>
        </w:numPr>
      </w:pPr>
      <w:r w:rsidRPr="00BE69D6">
        <w:t>“What materials relate to dockworker strikes in the 1930s?”</w:t>
      </w:r>
    </w:p>
    <w:p w14:paraId="221862F3" w14:textId="77777777" w:rsidR="00BE69D6" w:rsidRPr="00BE69D6" w:rsidRDefault="00BE69D6" w:rsidP="00BE69D6">
      <w:pPr>
        <w:numPr>
          <w:ilvl w:val="0"/>
          <w:numId w:val="47"/>
        </w:numPr>
      </w:pPr>
      <w:r w:rsidRPr="00BE69D6">
        <w:t>“Show correspondence between these two people.”</w:t>
      </w:r>
    </w:p>
    <w:p w14:paraId="1C98BE80" w14:textId="77777777" w:rsidR="00BE69D6" w:rsidRPr="00BE69D6" w:rsidRDefault="00BE69D6" w:rsidP="00BE69D6">
      <w:pPr>
        <w:numPr>
          <w:ilvl w:val="0"/>
          <w:numId w:val="47"/>
        </w:numPr>
      </w:pPr>
      <w:r w:rsidRPr="00BE69D6">
        <w:t>“What collections cover this topic?”</w:t>
      </w:r>
    </w:p>
    <w:p w14:paraId="2AD0ED26" w14:textId="77777777" w:rsidR="00BE69D6" w:rsidRPr="00BE69D6" w:rsidRDefault="00BE69D6" w:rsidP="00BE69D6">
      <w:pPr>
        <w:numPr>
          <w:ilvl w:val="0"/>
          <w:numId w:val="47"/>
        </w:numPr>
      </w:pPr>
      <w:r w:rsidRPr="00BE69D6">
        <w:t>“Summarize the scope of holdings about X.”</w:t>
      </w:r>
    </w:p>
    <w:p w14:paraId="2C268A92" w14:textId="77777777" w:rsidR="00BE69D6" w:rsidRPr="00BE69D6" w:rsidRDefault="00BE69D6" w:rsidP="00BE69D6">
      <w:r w:rsidRPr="00BE69D6">
        <w:t>They avoid:</w:t>
      </w:r>
    </w:p>
    <w:p w14:paraId="5D9ECC9E" w14:textId="77777777" w:rsidR="00BE69D6" w:rsidRPr="00BE69D6" w:rsidRDefault="00BE69D6" w:rsidP="00BE69D6">
      <w:r w:rsidRPr="00BE69D6">
        <w:rPr>
          <w:rFonts w:ascii="Segoe UI Emoji" w:hAnsi="Segoe UI Emoji" w:cs="Segoe UI Emoji"/>
        </w:rPr>
        <w:t>❌</w:t>
      </w:r>
      <w:r w:rsidRPr="00BE69D6">
        <w:t xml:space="preserve"> interpretation of document meaning</w:t>
      </w:r>
      <w:r w:rsidRPr="00BE69D6">
        <w:br/>
      </w:r>
      <w:r w:rsidRPr="00BE69D6">
        <w:rPr>
          <w:rFonts w:ascii="Segoe UI Emoji" w:hAnsi="Segoe UI Emoji" w:cs="Segoe UI Emoji"/>
        </w:rPr>
        <w:t>❌</w:t>
      </w:r>
      <w:r w:rsidRPr="00BE69D6">
        <w:t xml:space="preserve"> legal or historical claims</w:t>
      </w:r>
      <w:r w:rsidRPr="00BE69D6">
        <w:br/>
      </w:r>
      <w:r w:rsidRPr="00BE69D6">
        <w:rPr>
          <w:rFonts w:ascii="Segoe UI Emoji" w:hAnsi="Segoe UI Emoji" w:cs="Segoe UI Emoji"/>
        </w:rPr>
        <w:t>❌</w:t>
      </w:r>
      <w:r w:rsidRPr="00BE69D6">
        <w:t xml:space="preserve"> anything implying the AI read the item</w:t>
      </w:r>
    </w:p>
    <w:p w14:paraId="301CB17A" w14:textId="77777777" w:rsidR="00BE69D6" w:rsidRPr="00BE69D6" w:rsidRDefault="00BE69D6" w:rsidP="00BE69D6">
      <w:r w:rsidRPr="00BE69D6">
        <w:pict w14:anchorId="0CD83859">
          <v:rect id="_x0000_i1321" style="width:0;height:1.5pt" o:hralign="center" o:hrstd="t" o:hr="t" fillcolor="#a0a0a0" stroked="f"/>
        </w:pict>
      </w:r>
    </w:p>
    <w:p w14:paraId="57D15442" w14:textId="77777777" w:rsidR="00BE69D6" w:rsidRPr="00BE69D6" w:rsidRDefault="00BE69D6" w:rsidP="00BE69D6">
      <w:pPr>
        <w:rPr>
          <w:b/>
          <w:bCs/>
        </w:rPr>
      </w:pPr>
      <w:r w:rsidRPr="00BE69D6">
        <w:rPr>
          <w:b/>
          <w:bCs/>
        </w:rPr>
        <w:t>Human in the loop</w:t>
      </w:r>
    </w:p>
    <w:p w14:paraId="149A57FF" w14:textId="77777777" w:rsidR="00BE69D6" w:rsidRPr="00BE69D6" w:rsidRDefault="00BE69D6" w:rsidP="00BE69D6">
      <w:r w:rsidRPr="00BE69D6">
        <w:t>Archivists remain essential.</w:t>
      </w:r>
    </w:p>
    <w:p w14:paraId="002E9A52" w14:textId="77777777" w:rsidR="00BE69D6" w:rsidRPr="00BE69D6" w:rsidRDefault="00BE69D6" w:rsidP="00BE69D6">
      <w:r w:rsidRPr="00BE69D6">
        <w:t>They:</w:t>
      </w:r>
    </w:p>
    <w:p w14:paraId="16E2F69C" w14:textId="77777777" w:rsidR="00BE69D6" w:rsidRPr="00BE69D6" w:rsidRDefault="00BE69D6" w:rsidP="00BE69D6">
      <w:pPr>
        <w:numPr>
          <w:ilvl w:val="0"/>
          <w:numId w:val="48"/>
        </w:numPr>
      </w:pPr>
      <w:r w:rsidRPr="00BE69D6">
        <w:t>tune metadata</w:t>
      </w:r>
    </w:p>
    <w:p w14:paraId="1C1B88B4" w14:textId="77777777" w:rsidR="00BE69D6" w:rsidRPr="00BE69D6" w:rsidRDefault="00BE69D6" w:rsidP="00BE69D6">
      <w:pPr>
        <w:numPr>
          <w:ilvl w:val="0"/>
          <w:numId w:val="48"/>
        </w:numPr>
      </w:pPr>
      <w:r w:rsidRPr="00BE69D6">
        <w:lastRenderedPageBreak/>
        <w:t>refine prompts</w:t>
      </w:r>
    </w:p>
    <w:p w14:paraId="675834EA" w14:textId="77777777" w:rsidR="00BE69D6" w:rsidRPr="00BE69D6" w:rsidRDefault="00BE69D6" w:rsidP="00BE69D6">
      <w:pPr>
        <w:numPr>
          <w:ilvl w:val="0"/>
          <w:numId w:val="48"/>
        </w:numPr>
      </w:pPr>
      <w:r w:rsidRPr="00BE69D6">
        <w:t>adjust ranking</w:t>
      </w:r>
    </w:p>
    <w:p w14:paraId="3DF2EB05" w14:textId="77777777" w:rsidR="00BE69D6" w:rsidRPr="00BE69D6" w:rsidRDefault="00BE69D6" w:rsidP="00BE69D6">
      <w:pPr>
        <w:numPr>
          <w:ilvl w:val="0"/>
          <w:numId w:val="48"/>
        </w:numPr>
      </w:pPr>
      <w:r w:rsidRPr="00BE69D6">
        <w:t>review problem outputs</w:t>
      </w:r>
    </w:p>
    <w:p w14:paraId="2B2EFBE1" w14:textId="77777777" w:rsidR="00BE69D6" w:rsidRPr="00BE69D6" w:rsidRDefault="00BE69D6" w:rsidP="00BE69D6">
      <w:pPr>
        <w:numPr>
          <w:ilvl w:val="0"/>
          <w:numId w:val="48"/>
        </w:numPr>
      </w:pPr>
      <w:r w:rsidRPr="00BE69D6">
        <w:t>create policy</w:t>
      </w:r>
    </w:p>
    <w:p w14:paraId="4481B124" w14:textId="77777777" w:rsidR="00BE69D6" w:rsidRPr="00BE69D6" w:rsidRDefault="00BE69D6" w:rsidP="00BE69D6">
      <w:pPr>
        <w:numPr>
          <w:ilvl w:val="0"/>
          <w:numId w:val="48"/>
        </w:numPr>
      </w:pPr>
      <w:r w:rsidRPr="00BE69D6">
        <w:t>decide what the AI is allowed to say</w:t>
      </w:r>
    </w:p>
    <w:p w14:paraId="3E759A14" w14:textId="77777777" w:rsidR="00BE69D6" w:rsidRPr="00BE69D6" w:rsidRDefault="00BE69D6" w:rsidP="00BE69D6">
      <w:r w:rsidRPr="00BE69D6">
        <w:t xml:space="preserve">In mature systems, AI suggestions often feed back into </w:t>
      </w:r>
      <w:proofErr w:type="spellStart"/>
      <w:r w:rsidRPr="00BE69D6">
        <w:t>catalog</w:t>
      </w:r>
      <w:proofErr w:type="spellEnd"/>
      <w:r w:rsidRPr="00BE69D6">
        <w:t xml:space="preserve"> improvement.</w:t>
      </w:r>
    </w:p>
    <w:p w14:paraId="40A4CF9A" w14:textId="77777777" w:rsidR="00BE69D6" w:rsidRPr="00BE69D6" w:rsidRDefault="00BE69D6" w:rsidP="00BE69D6">
      <w:r w:rsidRPr="00BE69D6">
        <w:pict w14:anchorId="5DF660FB">
          <v:rect id="_x0000_i1322" style="width:0;height:1.5pt" o:hralign="center" o:hrstd="t" o:hr="t" fillcolor="#a0a0a0" stroked="f"/>
        </w:pict>
      </w:r>
    </w:p>
    <w:p w14:paraId="0DBD14B9" w14:textId="77777777" w:rsidR="00BE69D6" w:rsidRPr="00BE69D6" w:rsidRDefault="00BE69D6" w:rsidP="00BE69D6">
      <w:pPr>
        <w:rPr>
          <w:b/>
          <w:bCs/>
        </w:rPr>
      </w:pPr>
      <w:r w:rsidRPr="00BE69D6">
        <w:rPr>
          <w:b/>
          <w:bCs/>
        </w:rPr>
        <w:t>How answers are presented to researchers</w:t>
      </w:r>
    </w:p>
    <w:p w14:paraId="29D0C584" w14:textId="77777777" w:rsidR="00BE69D6" w:rsidRPr="00BE69D6" w:rsidRDefault="00BE69D6" w:rsidP="00BE69D6">
      <w:r w:rsidRPr="00BE69D6">
        <w:t>Instead of a magical paragraph, users usually see:</w:t>
      </w:r>
    </w:p>
    <w:p w14:paraId="4936174B" w14:textId="77777777" w:rsidR="00BE69D6" w:rsidRPr="00BE69D6" w:rsidRDefault="00BE69D6" w:rsidP="00BE69D6">
      <w:r w:rsidRPr="00BE69D6">
        <w:rPr>
          <w:b/>
          <w:bCs/>
        </w:rPr>
        <w:t>AI summary</w:t>
      </w:r>
      <w:r w:rsidRPr="00BE69D6">
        <w:br/>
        <w:t>→ followed by</w:t>
      </w:r>
      <w:r w:rsidRPr="00BE69D6">
        <w:br/>
      </w:r>
      <w:r w:rsidRPr="00BE69D6">
        <w:rPr>
          <w:b/>
          <w:bCs/>
        </w:rPr>
        <w:t>list of records</w:t>
      </w:r>
      <w:r w:rsidRPr="00BE69D6">
        <w:br/>
        <w:t xml:space="preserve">→ with direct links into the </w:t>
      </w:r>
      <w:proofErr w:type="spellStart"/>
      <w:r w:rsidRPr="00BE69D6">
        <w:t>catalog</w:t>
      </w:r>
      <w:proofErr w:type="spellEnd"/>
    </w:p>
    <w:p w14:paraId="3B2876E2" w14:textId="77777777" w:rsidR="00BE69D6" w:rsidRPr="00BE69D6" w:rsidRDefault="00BE69D6" w:rsidP="00BE69D6">
      <w:r w:rsidRPr="00BE69D6">
        <w:t>Transparency beats elegance.</w:t>
      </w:r>
    </w:p>
    <w:p w14:paraId="1A657F64" w14:textId="77777777" w:rsidR="00BE69D6" w:rsidRPr="00BE69D6" w:rsidRDefault="00BE69D6" w:rsidP="00BE69D6">
      <w:r w:rsidRPr="00BE69D6">
        <w:pict w14:anchorId="4FF3754B">
          <v:rect id="_x0000_i1323" style="width:0;height:1.5pt" o:hralign="center" o:hrstd="t" o:hr="t" fillcolor="#a0a0a0" stroked="f"/>
        </w:pict>
      </w:r>
    </w:p>
    <w:p w14:paraId="42D4D726" w14:textId="77777777" w:rsidR="00BE69D6" w:rsidRPr="00BE69D6" w:rsidRDefault="00BE69D6" w:rsidP="00BE69D6">
      <w:pPr>
        <w:rPr>
          <w:b/>
          <w:bCs/>
        </w:rPr>
      </w:pPr>
      <w:r w:rsidRPr="00BE69D6">
        <w:rPr>
          <w:b/>
          <w:bCs/>
        </w:rPr>
        <w:t>How big organizations think about risk</w:t>
      </w:r>
    </w:p>
    <w:p w14:paraId="7A4EB301" w14:textId="77777777" w:rsidR="00BE69D6" w:rsidRPr="00BE69D6" w:rsidRDefault="00BE69D6" w:rsidP="00BE69D6">
      <w:r w:rsidRPr="00BE69D6">
        <w:t>Places like The National Archives or Library of Congress are careful.</w:t>
      </w:r>
    </w:p>
    <w:p w14:paraId="38362446" w14:textId="77777777" w:rsidR="00BE69D6" w:rsidRPr="00BE69D6" w:rsidRDefault="00BE69D6" w:rsidP="00BE69D6">
      <w:r w:rsidRPr="00BE69D6">
        <w:t>Their concerns:</w:t>
      </w:r>
    </w:p>
    <w:p w14:paraId="101A7576" w14:textId="77777777" w:rsidR="00BE69D6" w:rsidRPr="00BE69D6" w:rsidRDefault="00BE69D6" w:rsidP="00BE69D6">
      <w:pPr>
        <w:numPr>
          <w:ilvl w:val="0"/>
          <w:numId w:val="49"/>
        </w:numPr>
      </w:pPr>
      <w:r w:rsidRPr="00BE69D6">
        <w:t>provenance</w:t>
      </w:r>
    </w:p>
    <w:p w14:paraId="6218F626" w14:textId="77777777" w:rsidR="00BE69D6" w:rsidRPr="00BE69D6" w:rsidRDefault="00BE69D6" w:rsidP="00BE69D6">
      <w:pPr>
        <w:numPr>
          <w:ilvl w:val="0"/>
          <w:numId w:val="49"/>
        </w:numPr>
      </w:pPr>
      <w:r w:rsidRPr="00BE69D6">
        <w:t>bias in metadata</w:t>
      </w:r>
    </w:p>
    <w:p w14:paraId="72A7F82D" w14:textId="77777777" w:rsidR="00BE69D6" w:rsidRPr="00BE69D6" w:rsidRDefault="00BE69D6" w:rsidP="00BE69D6">
      <w:pPr>
        <w:numPr>
          <w:ilvl w:val="0"/>
          <w:numId w:val="49"/>
        </w:numPr>
      </w:pPr>
      <w:r w:rsidRPr="00BE69D6">
        <w:t>reputational risk</w:t>
      </w:r>
    </w:p>
    <w:p w14:paraId="30E8D786" w14:textId="77777777" w:rsidR="00BE69D6" w:rsidRPr="00BE69D6" w:rsidRDefault="00BE69D6" w:rsidP="00BE69D6">
      <w:pPr>
        <w:numPr>
          <w:ilvl w:val="0"/>
          <w:numId w:val="49"/>
        </w:numPr>
      </w:pPr>
      <w:r w:rsidRPr="00BE69D6">
        <w:t>copyright</w:t>
      </w:r>
    </w:p>
    <w:p w14:paraId="6FA10F36" w14:textId="77777777" w:rsidR="00BE69D6" w:rsidRPr="00BE69D6" w:rsidRDefault="00BE69D6" w:rsidP="00BE69D6">
      <w:pPr>
        <w:numPr>
          <w:ilvl w:val="0"/>
          <w:numId w:val="49"/>
        </w:numPr>
      </w:pPr>
      <w:r w:rsidRPr="00BE69D6">
        <w:t>privacy</w:t>
      </w:r>
    </w:p>
    <w:p w14:paraId="10D17B2A" w14:textId="77777777" w:rsidR="00BE69D6" w:rsidRPr="00BE69D6" w:rsidRDefault="00BE69D6" w:rsidP="00BE69D6">
      <w:pPr>
        <w:numPr>
          <w:ilvl w:val="0"/>
          <w:numId w:val="49"/>
        </w:numPr>
      </w:pPr>
      <w:r w:rsidRPr="00BE69D6">
        <w:t>sustainability</w:t>
      </w:r>
    </w:p>
    <w:p w14:paraId="4F6EA724" w14:textId="77777777" w:rsidR="00BE69D6" w:rsidRPr="00BE69D6" w:rsidRDefault="00BE69D6" w:rsidP="00BE69D6">
      <w:proofErr w:type="gramStart"/>
      <w:r w:rsidRPr="00BE69D6">
        <w:t>So</w:t>
      </w:r>
      <w:proofErr w:type="gramEnd"/>
      <w:r w:rsidRPr="00BE69D6">
        <w:t xml:space="preserve"> deployments are incremental and conservative.</w:t>
      </w:r>
    </w:p>
    <w:p w14:paraId="630EE259" w14:textId="77777777" w:rsidR="00BE69D6" w:rsidRPr="00BE69D6" w:rsidRDefault="00BE69D6" w:rsidP="00BE69D6">
      <w:r w:rsidRPr="00BE69D6">
        <w:pict w14:anchorId="49E79E9B">
          <v:rect id="_x0000_i1324" style="width:0;height:1.5pt" o:hralign="center" o:hrstd="t" o:hr="t" fillcolor="#a0a0a0" stroked="f"/>
        </w:pict>
      </w:r>
    </w:p>
    <w:p w14:paraId="4D0E5B1B" w14:textId="77777777" w:rsidR="00BE69D6" w:rsidRPr="00BE69D6" w:rsidRDefault="00BE69D6" w:rsidP="00BE69D6">
      <w:pPr>
        <w:rPr>
          <w:b/>
          <w:bCs/>
        </w:rPr>
      </w:pPr>
      <w:r w:rsidRPr="00BE69D6">
        <w:rPr>
          <w:b/>
          <w:bCs/>
        </w:rPr>
        <w:t>What “success” means in production</w:t>
      </w:r>
    </w:p>
    <w:p w14:paraId="3AC9EE6E" w14:textId="77777777" w:rsidR="00BE69D6" w:rsidRPr="00BE69D6" w:rsidRDefault="00BE69D6" w:rsidP="00BE69D6">
      <w:r w:rsidRPr="00BE69D6">
        <w:t>Not brilliance.</w:t>
      </w:r>
    </w:p>
    <w:p w14:paraId="6FCCC0B5" w14:textId="77777777" w:rsidR="00BE69D6" w:rsidRPr="00BE69D6" w:rsidRDefault="00BE69D6" w:rsidP="00BE69D6">
      <w:r w:rsidRPr="00BE69D6">
        <w:t>Success metrics are things like:</w:t>
      </w:r>
    </w:p>
    <w:p w14:paraId="1D09DC4A" w14:textId="77777777" w:rsidR="00BE69D6" w:rsidRPr="00BE69D6" w:rsidRDefault="00BE69D6" w:rsidP="00BE69D6">
      <w:r w:rsidRPr="00BE69D6">
        <w:rPr>
          <w:rFonts w:ascii="Segoe UI Symbol" w:hAnsi="Segoe UI Symbol" w:cs="Segoe UI Symbol"/>
        </w:rPr>
        <w:lastRenderedPageBreak/>
        <w:t>✔</w:t>
      </w:r>
      <w:r w:rsidRPr="00BE69D6">
        <w:t xml:space="preserve"> fewer failed searches</w:t>
      </w:r>
      <w:r w:rsidRPr="00BE69D6">
        <w:br/>
      </w:r>
      <w:r w:rsidRPr="00BE69D6">
        <w:rPr>
          <w:rFonts w:ascii="Segoe UI Symbol" w:hAnsi="Segoe UI Symbol" w:cs="Segoe UI Symbol"/>
        </w:rPr>
        <w:t>✔</w:t>
      </w:r>
      <w:r w:rsidRPr="00BE69D6">
        <w:t xml:space="preserve"> more materials discovered</w:t>
      </w:r>
      <w:r w:rsidRPr="00BE69D6">
        <w:br/>
      </w:r>
      <w:r w:rsidRPr="00BE69D6">
        <w:rPr>
          <w:rFonts w:ascii="Segoe UI Symbol" w:hAnsi="Segoe UI Symbol" w:cs="Segoe UI Symbol"/>
        </w:rPr>
        <w:t>✔</w:t>
      </w:r>
      <w:r w:rsidRPr="00BE69D6">
        <w:t xml:space="preserve"> faster researcher navigation</w:t>
      </w:r>
      <w:r w:rsidRPr="00BE69D6">
        <w:br/>
      </w:r>
      <w:r w:rsidRPr="00BE69D6">
        <w:rPr>
          <w:rFonts w:ascii="Segoe UI Symbol" w:hAnsi="Segoe UI Symbol" w:cs="Segoe UI Symbol"/>
        </w:rPr>
        <w:t>✔</w:t>
      </w:r>
      <w:r w:rsidRPr="00BE69D6">
        <w:t xml:space="preserve"> reduced staff mediation</w:t>
      </w:r>
      <w:r w:rsidRPr="00BE69D6">
        <w:br/>
      </w:r>
      <w:r w:rsidRPr="00BE69D6">
        <w:rPr>
          <w:rFonts w:ascii="Segoe UI Symbol" w:hAnsi="Segoe UI Symbol" w:cs="Segoe UI Symbol"/>
        </w:rPr>
        <w:t>✔</w:t>
      </w:r>
      <w:r w:rsidRPr="00BE69D6">
        <w:t xml:space="preserve"> better use of existing description</w:t>
      </w:r>
    </w:p>
    <w:p w14:paraId="1E54B22A" w14:textId="77777777" w:rsidR="00BE69D6" w:rsidRPr="00BE69D6" w:rsidRDefault="00BE69D6" w:rsidP="00BE69D6">
      <w:r w:rsidRPr="00BE69D6">
        <w:t>If users find things they would otherwise miss, the system is winning.</w:t>
      </w:r>
    </w:p>
    <w:p w14:paraId="3243C056" w14:textId="77777777" w:rsidR="00BE69D6" w:rsidRPr="00BE69D6" w:rsidRDefault="00BE69D6" w:rsidP="00BE69D6">
      <w:r w:rsidRPr="00BE69D6">
        <w:pict w14:anchorId="55BC6A69">
          <v:rect id="_x0000_i1325" style="width:0;height:1.5pt" o:hralign="center" o:hrstd="t" o:hr="t" fillcolor="#a0a0a0" stroked="f"/>
        </w:pict>
      </w:r>
    </w:p>
    <w:p w14:paraId="6C367D3B" w14:textId="77777777" w:rsidR="00BE69D6" w:rsidRPr="00BE69D6" w:rsidRDefault="00BE69D6" w:rsidP="00BE69D6">
      <w:pPr>
        <w:rPr>
          <w:b/>
          <w:bCs/>
        </w:rPr>
      </w:pPr>
      <w:r w:rsidRPr="00BE69D6">
        <w:rPr>
          <w:b/>
          <w:bCs/>
        </w:rPr>
        <w:t>The surprising truth</w:t>
      </w:r>
    </w:p>
    <w:p w14:paraId="016F200C" w14:textId="77777777" w:rsidR="00BE69D6" w:rsidRPr="00BE69D6" w:rsidRDefault="00BE69D6" w:rsidP="00BE69D6">
      <w:r w:rsidRPr="00BE69D6">
        <w:t xml:space="preserve">In real environments, </w:t>
      </w:r>
      <w:r w:rsidRPr="00BE69D6">
        <w:rPr>
          <w:b/>
          <w:bCs/>
        </w:rPr>
        <w:t>80–90% of the benefit</w:t>
      </w:r>
      <w:r w:rsidRPr="00BE69D6">
        <w:t xml:space="preserve"> comes from:</w:t>
      </w:r>
    </w:p>
    <w:p w14:paraId="1F2D1725" w14:textId="77777777" w:rsidR="00BE69D6" w:rsidRPr="00BE69D6" w:rsidRDefault="00BE69D6" w:rsidP="00BE69D6">
      <w:r w:rsidRPr="00BE69D6">
        <w:t>better retrieval + better ranking + clearer presentation</w:t>
      </w:r>
    </w:p>
    <w:p w14:paraId="1FDDB56B" w14:textId="77777777" w:rsidR="00BE69D6" w:rsidRPr="00BE69D6" w:rsidRDefault="00BE69D6" w:rsidP="00BE69D6">
      <w:r w:rsidRPr="00BE69D6">
        <w:t>not from sophisticated AI reasoning.</w:t>
      </w:r>
    </w:p>
    <w:p w14:paraId="17859A16" w14:textId="77777777" w:rsidR="00BE69D6" w:rsidRPr="00BE69D6" w:rsidRDefault="00BE69D6" w:rsidP="00BE69D6">
      <w:r w:rsidRPr="00BE69D6">
        <w:pict w14:anchorId="384B30A3">
          <v:rect id="_x0000_i1326" style="width:0;height:1.5pt" o:hralign="center" o:hrstd="t" o:hr="t" fillcolor="#a0a0a0" stroked="f"/>
        </w:pict>
      </w:r>
    </w:p>
    <w:p w14:paraId="7B74EF67" w14:textId="77777777" w:rsidR="00BE69D6" w:rsidRPr="00BE69D6" w:rsidRDefault="00BE69D6" w:rsidP="00BE69D6">
      <w:r w:rsidRPr="00BE69D6">
        <w:t>If you want, I can next explain:</w:t>
      </w:r>
    </w:p>
    <w:p w14:paraId="50114DD2" w14:textId="77777777" w:rsidR="00BE69D6" w:rsidRPr="00BE69D6" w:rsidRDefault="00BE69D6" w:rsidP="00BE69D6">
      <w:pPr>
        <w:numPr>
          <w:ilvl w:val="0"/>
          <w:numId w:val="50"/>
        </w:numPr>
      </w:pPr>
      <w:r w:rsidRPr="00BE69D6">
        <w:t>the typical budget levels</w:t>
      </w:r>
    </w:p>
    <w:p w14:paraId="42E35C36" w14:textId="77777777" w:rsidR="00BE69D6" w:rsidRPr="00BE69D6" w:rsidRDefault="00BE69D6" w:rsidP="00BE69D6">
      <w:pPr>
        <w:numPr>
          <w:ilvl w:val="0"/>
          <w:numId w:val="50"/>
        </w:numPr>
      </w:pPr>
      <w:r w:rsidRPr="00BE69D6">
        <w:t>what breaks at scale</w:t>
      </w:r>
    </w:p>
    <w:p w14:paraId="2755652D" w14:textId="77777777" w:rsidR="00BE69D6" w:rsidRPr="00BE69D6" w:rsidRDefault="00BE69D6" w:rsidP="00BE69D6">
      <w:pPr>
        <w:numPr>
          <w:ilvl w:val="0"/>
          <w:numId w:val="50"/>
        </w:numPr>
      </w:pPr>
      <w:r w:rsidRPr="00BE69D6">
        <w:t>build vs buy decisions</w:t>
      </w:r>
    </w:p>
    <w:p w14:paraId="121735DC" w14:textId="77777777" w:rsidR="00BE69D6" w:rsidRPr="00BE69D6" w:rsidRDefault="00BE69D6" w:rsidP="00BE69D6">
      <w:pPr>
        <w:numPr>
          <w:ilvl w:val="0"/>
          <w:numId w:val="50"/>
        </w:numPr>
      </w:pPr>
      <w:r w:rsidRPr="00BE69D6">
        <w:t>staffing models</w:t>
      </w:r>
    </w:p>
    <w:p w14:paraId="1F79E97A" w14:textId="77777777" w:rsidR="00BE69D6" w:rsidRPr="00BE69D6" w:rsidRDefault="00BE69D6" w:rsidP="00BE69D6">
      <w:pPr>
        <w:numPr>
          <w:ilvl w:val="0"/>
          <w:numId w:val="50"/>
        </w:numPr>
      </w:pPr>
      <w:r w:rsidRPr="00BE69D6">
        <w:t>pilot → production roadmaps</w:t>
      </w:r>
    </w:p>
    <w:p w14:paraId="22FEBBC6" w14:textId="77777777" w:rsidR="00BE69D6" w:rsidRPr="00BE69D6" w:rsidRDefault="00BE69D6" w:rsidP="00BE69D6">
      <w:pPr>
        <w:numPr>
          <w:ilvl w:val="0"/>
          <w:numId w:val="50"/>
        </w:numPr>
      </w:pPr>
      <w:r w:rsidRPr="00BE69D6">
        <w:t>or how to design one for your specific collection size</w:t>
      </w:r>
    </w:p>
    <w:p w14:paraId="2176553A" w14:textId="77777777" w:rsidR="00BE69D6" w:rsidRPr="00BE69D6" w:rsidRDefault="00BE69D6" w:rsidP="00BE69D6">
      <w:r w:rsidRPr="00BE69D6">
        <w:t>What would you like to explore next?</w:t>
      </w:r>
    </w:p>
    <w:p w14:paraId="26665761" w14:textId="77777777" w:rsidR="00142F5D" w:rsidRPr="00142F5D" w:rsidRDefault="00142F5D" w:rsidP="00142F5D">
      <w:pPr>
        <w:rPr>
          <w:vanish/>
        </w:rPr>
      </w:pPr>
      <w:r w:rsidRPr="00142F5D">
        <w:rPr>
          <w:vanish/>
        </w:rPr>
        <w:t>Bottom of Form</w:t>
      </w:r>
    </w:p>
    <w:p w14:paraId="3BBC8791" w14:textId="77777777" w:rsidR="005D3EA9" w:rsidRDefault="005D3EA9"/>
    <w:sectPr w:rsidR="005D3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53E"/>
    <w:multiLevelType w:val="multilevel"/>
    <w:tmpl w:val="8FE6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47596"/>
    <w:multiLevelType w:val="multilevel"/>
    <w:tmpl w:val="B42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0184A"/>
    <w:multiLevelType w:val="multilevel"/>
    <w:tmpl w:val="1E7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60C3"/>
    <w:multiLevelType w:val="multilevel"/>
    <w:tmpl w:val="BDF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B5250"/>
    <w:multiLevelType w:val="multilevel"/>
    <w:tmpl w:val="02F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2202F"/>
    <w:multiLevelType w:val="multilevel"/>
    <w:tmpl w:val="CD4EC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85C26"/>
    <w:multiLevelType w:val="multilevel"/>
    <w:tmpl w:val="E9BE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A2332"/>
    <w:multiLevelType w:val="multilevel"/>
    <w:tmpl w:val="E554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76C4C"/>
    <w:multiLevelType w:val="multilevel"/>
    <w:tmpl w:val="CDC46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E7923"/>
    <w:multiLevelType w:val="multilevel"/>
    <w:tmpl w:val="11EA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931C6"/>
    <w:multiLevelType w:val="multilevel"/>
    <w:tmpl w:val="89C0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54766"/>
    <w:multiLevelType w:val="multilevel"/>
    <w:tmpl w:val="D3E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055D0"/>
    <w:multiLevelType w:val="multilevel"/>
    <w:tmpl w:val="BD4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81BB5"/>
    <w:multiLevelType w:val="multilevel"/>
    <w:tmpl w:val="6FF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051E8"/>
    <w:multiLevelType w:val="multilevel"/>
    <w:tmpl w:val="E500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A64D9"/>
    <w:multiLevelType w:val="multilevel"/>
    <w:tmpl w:val="5A56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D30824"/>
    <w:multiLevelType w:val="multilevel"/>
    <w:tmpl w:val="F022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4A573F"/>
    <w:multiLevelType w:val="multilevel"/>
    <w:tmpl w:val="92DC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9216F"/>
    <w:multiLevelType w:val="multilevel"/>
    <w:tmpl w:val="B2F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04165"/>
    <w:multiLevelType w:val="multilevel"/>
    <w:tmpl w:val="256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566736"/>
    <w:multiLevelType w:val="multilevel"/>
    <w:tmpl w:val="A0C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C3816"/>
    <w:multiLevelType w:val="multilevel"/>
    <w:tmpl w:val="D8F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51135"/>
    <w:multiLevelType w:val="multilevel"/>
    <w:tmpl w:val="C2B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B1399"/>
    <w:multiLevelType w:val="multilevel"/>
    <w:tmpl w:val="292E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66002"/>
    <w:multiLevelType w:val="multilevel"/>
    <w:tmpl w:val="FB56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BD2374"/>
    <w:multiLevelType w:val="multilevel"/>
    <w:tmpl w:val="8DE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F7FAA"/>
    <w:multiLevelType w:val="multilevel"/>
    <w:tmpl w:val="C46C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54913"/>
    <w:multiLevelType w:val="multilevel"/>
    <w:tmpl w:val="462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E858E9"/>
    <w:multiLevelType w:val="multilevel"/>
    <w:tmpl w:val="60F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2F5669"/>
    <w:multiLevelType w:val="multilevel"/>
    <w:tmpl w:val="A85C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86D4C"/>
    <w:multiLevelType w:val="multilevel"/>
    <w:tmpl w:val="BB10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D04DFD"/>
    <w:multiLevelType w:val="multilevel"/>
    <w:tmpl w:val="3484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797E22"/>
    <w:multiLevelType w:val="multilevel"/>
    <w:tmpl w:val="5A3A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7D761D"/>
    <w:multiLevelType w:val="multilevel"/>
    <w:tmpl w:val="F6D4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33D88"/>
    <w:multiLevelType w:val="multilevel"/>
    <w:tmpl w:val="B17A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E13B3C"/>
    <w:multiLevelType w:val="multilevel"/>
    <w:tmpl w:val="6CB6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CA3011"/>
    <w:multiLevelType w:val="multilevel"/>
    <w:tmpl w:val="9602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B3428"/>
    <w:multiLevelType w:val="multilevel"/>
    <w:tmpl w:val="1D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8C0CCA"/>
    <w:multiLevelType w:val="multilevel"/>
    <w:tmpl w:val="948A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693668"/>
    <w:multiLevelType w:val="multilevel"/>
    <w:tmpl w:val="DFB8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901DD7"/>
    <w:multiLevelType w:val="multilevel"/>
    <w:tmpl w:val="CF8A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F3083"/>
    <w:multiLevelType w:val="multilevel"/>
    <w:tmpl w:val="AA168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F49D7"/>
    <w:multiLevelType w:val="multilevel"/>
    <w:tmpl w:val="0D9A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962471"/>
    <w:multiLevelType w:val="multilevel"/>
    <w:tmpl w:val="82BE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01CC6"/>
    <w:multiLevelType w:val="multilevel"/>
    <w:tmpl w:val="32A2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715774"/>
    <w:multiLevelType w:val="multilevel"/>
    <w:tmpl w:val="972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DA639B"/>
    <w:multiLevelType w:val="multilevel"/>
    <w:tmpl w:val="19BC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47BF2"/>
    <w:multiLevelType w:val="multilevel"/>
    <w:tmpl w:val="96E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2545E"/>
    <w:multiLevelType w:val="multilevel"/>
    <w:tmpl w:val="BED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5533EB"/>
    <w:multiLevelType w:val="multilevel"/>
    <w:tmpl w:val="16CC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515239">
    <w:abstractNumId w:val="31"/>
  </w:num>
  <w:num w:numId="2" w16cid:durableId="271399072">
    <w:abstractNumId w:val="24"/>
  </w:num>
  <w:num w:numId="3" w16cid:durableId="1860969588">
    <w:abstractNumId w:val="10"/>
  </w:num>
  <w:num w:numId="4" w16cid:durableId="1424186516">
    <w:abstractNumId w:val="13"/>
  </w:num>
  <w:num w:numId="5" w16cid:durableId="1613512252">
    <w:abstractNumId w:val="39"/>
  </w:num>
  <w:num w:numId="6" w16cid:durableId="1703899051">
    <w:abstractNumId w:val="21"/>
  </w:num>
  <w:num w:numId="7" w16cid:durableId="622351556">
    <w:abstractNumId w:val="30"/>
  </w:num>
  <w:num w:numId="8" w16cid:durableId="646323958">
    <w:abstractNumId w:val="17"/>
  </w:num>
  <w:num w:numId="9" w16cid:durableId="721945794">
    <w:abstractNumId w:val="1"/>
  </w:num>
  <w:num w:numId="10" w16cid:durableId="332729371">
    <w:abstractNumId w:val="27"/>
  </w:num>
  <w:num w:numId="11" w16cid:durableId="1442529367">
    <w:abstractNumId w:val="15"/>
  </w:num>
  <w:num w:numId="12" w16cid:durableId="1210843379">
    <w:abstractNumId w:val="6"/>
  </w:num>
  <w:num w:numId="13" w16cid:durableId="470485638">
    <w:abstractNumId w:val="11"/>
  </w:num>
  <w:num w:numId="14" w16cid:durableId="180166386">
    <w:abstractNumId w:val="40"/>
  </w:num>
  <w:num w:numId="15" w16cid:durableId="804739766">
    <w:abstractNumId w:val="26"/>
  </w:num>
  <w:num w:numId="16" w16cid:durableId="2136672074">
    <w:abstractNumId w:val="19"/>
  </w:num>
  <w:num w:numId="17" w16cid:durableId="960956900">
    <w:abstractNumId w:val="41"/>
  </w:num>
  <w:num w:numId="18" w16cid:durableId="942300281">
    <w:abstractNumId w:val="14"/>
  </w:num>
  <w:num w:numId="19" w16cid:durableId="30301508">
    <w:abstractNumId w:val="36"/>
  </w:num>
  <w:num w:numId="20" w16cid:durableId="437798352">
    <w:abstractNumId w:val="23"/>
  </w:num>
  <w:num w:numId="21" w16cid:durableId="1119179641">
    <w:abstractNumId w:val="5"/>
  </w:num>
  <w:num w:numId="22" w16cid:durableId="144275503">
    <w:abstractNumId w:val="3"/>
  </w:num>
  <w:num w:numId="23" w16cid:durableId="1771202231">
    <w:abstractNumId w:val="2"/>
  </w:num>
  <w:num w:numId="24" w16cid:durableId="375348610">
    <w:abstractNumId w:val="37"/>
  </w:num>
  <w:num w:numId="25" w16cid:durableId="875964894">
    <w:abstractNumId w:val="12"/>
  </w:num>
  <w:num w:numId="26" w16cid:durableId="928931308">
    <w:abstractNumId w:val="32"/>
  </w:num>
  <w:num w:numId="27" w16cid:durableId="537087519">
    <w:abstractNumId w:val="42"/>
  </w:num>
  <w:num w:numId="28" w16cid:durableId="1907568880">
    <w:abstractNumId w:val="29"/>
  </w:num>
  <w:num w:numId="29" w16cid:durableId="2129354039">
    <w:abstractNumId w:val="20"/>
  </w:num>
  <w:num w:numId="30" w16cid:durableId="1345981403">
    <w:abstractNumId w:val="35"/>
  </w:num>
  <w:num w:numId="31" w16cid:durableId="506135057">
    <w:abstractNumId w:val="46"/>
  </w:num>
  <w:num w:numId="32" w16cid:durableId="2103063664">
    <w:abstractNumId w:val="49"/>
  </w:num>
  <w:num w:numId="33" w16cid:durableId="1404446168">
    <w:abstractNumId w:val="43"/>
  </w:num>
  <w:num w:numId="34" w16cid:durableId="1366712353">
    <w:abstractNumId w:val="0"/>
  </w:num>
  <w:num w:numId="35" w16cid:durableId="846209217">
    <w:abstractNumId w:val="8"/>
  </w:num>
  <w:num w:numId="36" w16cid:durableId="746617054">
    <w:abstractNumId w:val="33"/>
  </w:num>
  <w:num w:numId="37" w16cid:durableId="577133825">
    <w:abstractNumId w:val="28"/>
  </w:num>
  <w:num w:numId="38" w16cid:durableId="1517160014">
    <w:abstractNumId w:val="16"/>
  </w:num>
  <w:num w:numId="39" w16cid:durableId="47345069">
    <w:abstractNumId w:val="48"/>
  </w:num>
  <w:num w:numId="40" w16cid:durableId="523903845">
    <w:abstractNumId w:val="34"/>
  </w:num>
  <w:num w:numId="41" w16cid:durableId="379986298">
    <w:abstractNumId w:val="4"/>
  </w:num>
  <w:num w:numId="42" w16cid:durableId="1788505977">
    <w:abstractNumId w:val="44"/>
  </w:num>
  <w:num w:numId="43" w16cid:durableId="1996688952">
    <w:abstractNumId w:val="22"/>
  </w:num>
  <w:num w:numId="44" w16cid:durableId="1329939425">
    <w:abstractNumId w:val="25"/>
  </w:num>
  <w:num w:numId="45" w16cid:durableId="1229607974">
    <w:abstractNumId w:val="38"/>
  </w:num>
  <w:num w:numId="46" w16cid:durableId="1465193323">
    <w:abstractNumId w:val="45"/>
  </w:num>
  <w:num w:numId="47" w16cid:durableId="1219634424">
    <w:abstractNumId w:val="18"/>
  </w:num>
  <w:num w:numId="48" w16cid:durableId="769665423">
    <w:abstractNumId w:val="47"/>
  </w:num>
  <w:num w:numId="49" w16cid:durableId="1839883624">
    <w:abstractNumId w:val="9"/>
  </w:num>
  <w:num w:numId="50" w16cid:durableId="101459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5D"/>
    <w:rsid w:val="000A0FF5"/>
    <w:rsid w:val="00142F5D"/>
    <w:rsid w:val="00280F79"/>
    <w:rsid w:val="00413A51"/>
    <w:rsid w:val="005D3EA9"/>
    <w:rsid w:val="00791BD1"/>
    <w:rsid w:val="007E4325"/>
    <w:rsid w:val="00830F73"/>
    <w:rsid w:val="00894332"/>
    <w:rsid w:val="008D18E4"/>
    <w:rsid w:val="009E1931"/>
    <w:rsid w:val="00B401B4"/>
    <w:rsid w:val="00BA2D47"/>
    <w:rsid w:val="00BE69D6"/>
    <w:rsid w:val="00C553A2"/>
    <w:rsid w:val="00DE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7785"/>
  <w15:chartTrackingRefBased/>
  <w15:docId w15:val="{B9B4078D-E107-4342-862F-86AB265A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F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2F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2F5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2F5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2F5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2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F5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2F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2F5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2F5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2F5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2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F5D"/>
    <w:rPr>
      <w:rFonts w:eastAsiaTheme="majorEastAsia" w:cstheme="majorBidi"/>
      <w:color w:val="272727" w:themeColor="text1" w:themeTint="D8"/>
    </w:rPr>
  </w:style>
  <w:style w:type="paragraph" w:styleId="Title">
    <w:name w:val="Title"/>
    <w:basedOn w:val="Normal"/>
    <w:next w:val="Normal"/>
    <w:link w:val="TitleChar"/>
    <w:uiPriority w:val="10"/>
    <w:qFormat/>
    <w:rsid w:val="0014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F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F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F5D"/>
    <w:rPr>
      <w:i/>
      <w:iCs/>
      <w:color w:val="404040" w:themeColor="text1" w:themeTint="BF"/>
    </w:rPr>
  </w:style>
  <w:style w:type="paragraph" w:styleId="ListParagraph">
    <w:name w:val="List Paragraph"/>
    <w:basedOn w:val="Normal"/>
    <w:uiPriority w:val="34"/>
    <w:qFormat/>
    <w:rsid w:val="00142F5D"/>
    <w:pPr>
      <w:ind w:left="720"/>
      <w:contextualSpacing/>
    </w:pPr>
  </w:style>
  <w:style w:type="character" w:styleId="IntenseEmphasis">
    <w:name w:val="Intense Emphasis"/>
    <w:basedOn w:val="DefaultParagraphFont"/>
    <w:uiPriority w:val="21"/>
    <w:qFormat/>
    <w:rsid w:val="00142F5D"/>
    <w:rPr>
      <w:i/>
      <w:iCs/>
      <w:color w:val="365F91" w:themeColor="accent1" w:themeShade="BF"/>
    </w:rPr>
  </w:style>
  <w:style w:type="paragraph" w:styleId="IntenseQuote">
    <w:name w:val="Intense Quote"/>
    <w:basedOn w:val="Normal"/>
    <w:next w:val="Normal"/>
    <w:link w:val="IntenseQuoteChar"/>
    <w:uiPriority w:val="30"/>
    <w:qFormat/>
    <w:rsid w:val="00142F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2F5D"/>
    <w:rPr>
      <w:i/>
      <w:iCs/>
      <w:color w:val="365F91" w:themeColor="accent1" w:themeShade="BF"/>
    </w:rPr>
  </w:style>
  <w:style w:type="character" w:styleId="IntenseReference">
    <w:name w:val="Intense Reference"/>
    <w:basedOn w:val="DefaultParagraphFont"/>
    <w:uiPriority w:val="32"/>
    <w:qFormat/>
    <w:rsid w:val="00142F5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3890</Words>
  <Characters>22176</Characters>
  <Application>Microsoft Office Word</Application>
  <DocSecurity>0</DocSecurity>
  <Lines>184</Lines>
  <Paragraphs>52</Paragraphs>
  <ScaleCrop>false</ScaleCrop>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Paul Wilson</cp:lastModifiedBy>
  <cp:revision>2</cp:revision>
  <dcterms:created xsi:type="dcterms:W3CDTF">2026-02-14T07:26:00Z</dcterms:created>
  <dcterms:modified xsi:type="dcterms:W3CDTF">2026-02-14T07:26:00Z</dcterms:modified>
</cp:coreProperties>
</file>